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AC9" w:rsidRPr="00205AC9" w:rsidRDefault="00205AC9" w:rsidP="00205AC9">
      <w:pPr>
        <w:snapToGrid w:val="0"/>
        <w:spacing w:line="300" w:lineRule="auto"/>
        <w:jc w:val="center"/>
        <w:rPr>
          <w:rFonts w:ascii="標楷體" w:eastAsia="標楷體" w:hAnsi="標楷體"/>
          <w:b/>
          <w:kern w:val="28"/>
          <w:sz w:val="28"/>
          <w:szCs w:val="28"/>
        </w:rPr>
      </w:pPr>
      <w:r w:rsidRPr="00205AC9">
        <w:rPr>
          <w:rFonts w:ascii="標楷體" w:eastAsia="標楷體" w:hAnsi="標楷體"/>
          <w:b/>
          <w:kern w:val="28"/>
          <w:sz w:val="28"/>
          <w:szCs w:val="28"/>
        </w:rPr>
        <w:t>中華民國</w:t>
      </w:r>
      <w:r w:rsidRPr="00205AC9">
        <w:rPr>
          <w:rFonts w:ascii="標楷體" w:eastAsia="標楷體" w:hAnsi="標楷體" w:hint="eastAsia"/>
          <w:b/>
          <w:kern w:val="28"/>
          <w:sz w:val="28"/>
          <w:szCs w:val="28"/>
        </w:rPr>
        <w:t>103</w:t>
      </w:r>
      <w:r w:rsidRPr="00205AC9">
        <w:rPr>
          <w:rFonts w:ascii="標楷體" w:eastAsia="標楷體" w:hAnsi="標楷體"/>
          <w:b/>
          <w:kern w:val="28"/>
          <w:sz w:val="28"/>
          <w:szCs w:val="28"/>
        </w:rPr>
        <w:t>年</w:t>
      </w:r>
      <w:r w:rsidRPr="00205AC9">
        <w:rPr>
          <w:rFonts w:ascii="標楷體" w:eastAsia="標楷體" w:hAnsi="標楷體" w:hint="eastAsia"/>
          <w:b/>
          <w:kern w:val="28"/>
          <w:sz w:val="28"/>
          <w:szCs w:val="28"/>
        </w:rPr>
        <w:t>8</w:t>
      </w:r>
      <w:r w:rsidRPr="00205AC9">
        <w:rPr>
          <w:rFonts w:ascii="標楷體" w:eastAsia="標楷體" w:hAnsi="標楷體"/>
          <w:b/>
          <w:kern w:val="28"/>
          <w:sz w:val="28"/>
          <w:szCs w:val="28"/>
        </w:rPr>
        <w:t>月</w:t>
      </w:r>
      <w:r w:rsidRPr="00205AC9">
        <w:rPr>
          <w:rFonts w:ascii="標楷體" w:eastAsia="標楷體" w:hAnsi="標楷體" w:hint="eastAsia"/>
          <w:b/>
          <w:kern w:val="28"/>
          <w:sz w:val="28"/>
          <w:szCs w:val="28"/>
        </w:rPr>
        <w:t>1</w:t>
      </w:r>
      <w:r w:rsidRPr="00205AC9">
        <w:rPr>
          <w:rFonts w:ascii="標楷體" w:eastAsia="標楷體" w:hAnsi="標楷體"/>
          <w:b/>
          <w:kern w:val="28"/>
          <w:sz w:val="28"/>
          <w:szCs w:val="28"/>
        </w:rPr>
        <w:t>日</w:t>
      </w:r>
    </w:p>
    <w:p w:rsidR="00205AC9" w:rsidRPr="00205AC9" w:rsidRDefault="00205AC9" w:rsidP="00205AC9">
      <w:pPr>
        <w:snapToGrid w:val="0"/>
        <w:spacing w:line="300" w:lineRule="auto"/>
        <w:jc w:val="center"/>
        <w:rPr>
          <w:rFonts w:ascii="標楷體" w:eastAsia="標楷體" w:hAnsi="標楷體"/>
          <w:b/>
          <w:kern w:val="28"/>
          <w:sz w:val="28"/>
          <w:szCs w:val="28"/>
        </w:rPr>
      </w:pPr>
      <w:r w:rsidRPr="00205AC9">
        <w:rPr>
          <w:rFonts w:ascii="標楷體" w:eastAsia="標楷體" w:hAnsi="標楷體" w:hint="eastAsia"/>
          <w:b/>
          <w:kern w:val="28"/>
          <w:sz w:val="28"/>
          <w:szCs w:val="28"/>
        </w:rPr>
        <w:t>103</w:t>
      </w:r>
      <w:r w:rsidRPr="00205AC9">
        <w:rPr>
          <w:rFonts w:ascii="標楷體" w:eastAsia="標楷體" w:hAnsi="標楷體"/>
          <w:b/>
          <w:kern w:val="28"/>
          <w:sz w:val="28"/>
          <w:szCs w:val="28"/>
        </w:rPr>
        <w:t>年國民體適能指導員授證檢定試務</w:t>
      </w:r>
      <w:r w:rsidRPr="00205AC9">
        <w:rPr>
          <w:rFonts w:ascii="標楷體" w:eastAsia="標楷體" w:hAnsi="標楷體" w:hint="eastAsia"/>
          <w:b/>
          <w:kern w:val="28"/>
          <w:sz w:val="28"/>
          <w:szCs w:val="28"/>
        </w:rPr>
        <w:t>招生簡章</w:t>
      </w:r>
      <w:r w:rsidRPr="00205AC9">
        <w:rPr>
          <w:rFonts w:ascii="標楷體" w:eastAsia="標楷體" w:hAnsi="標楷體"/>
          <w:b/>
          <w:kern w:val="28"/>
          <w:sz w:val="28"/>
          <w:szCs w:val="28"/>
        </w:rPr>
        <w:t>第一次會議決議通過</w:t>
      </w:r>
    </w:p>
    <w:p w:rsidR="009F3599" w:rsidRPr="00205AC9" w:rsidRDefault="00205AC9" w:rsidP="00790B56">
      <w:pPr>
        <w:snapToGrid w:val="0"/>
        <w:spacing w:afterLines="200" w:line="300" w:lineRule="auto"/>
        <w:jc w:val="center"/>
        <w:rPr>
          <w:rFonts w:ascii="標楷體" w:eastAsia="標楷體" w:hAnsi="標楷體"/>
          <w:color w:val="FF0000"/>
          <w:kern w:val="1"/>
          <w:szCs w:val="24"/>
        </w:rPr>
      </w:pPr>
      <w:r w:rsidRPr="00205AC9">
        <w:rPr>
          <w:rFonts w:ascii="標楷體" w:eastAsia="標楷體" w:hAnsi="標楷體"/>
          <w:b/>
          <w:kern w:val="28"/>
          <w:sz w:val="28"/>
          <w:szCs w:val="28"/>
        </w:rPr>
        <w:t>經教育部體育署</w:t>
      </w:r>
      <w:r w:rsidRPr="00205AC9">
        <w:rPr>
          <w:rFonts w:ascii="標楷體" w:eastAsia="標楷體" w:hAnsi="標楷體" w:hint="eastAsia"/>
          <w:b/>
          <w:kern w:val="28"/>
          <w:sz w:val="28"/>
          <w:szCs w:val="28"/>
        </w:rPr>
        <w:t>103</w:t>
      </w:r>
      <w:r w:rsidRPr="00205AC9">
        <w:rPr>
          <w:rFonts w:ascii="標楷體" w:eastAsia="標楷體" w:hAnsi="標楷體"/>
          <w:b/>
          <w:kern w:val="28"/>
          <w:sz w:val="28"/>
          <w:szCs w:val="28"/>
        </w:rPr>
        <w:t>年</w:t>
      </w:r>
      <w:r w:rsidRPr="00205AC9">
        <w:rPr>
          <w:rFonts w:ascii="標楷體" w:eastAsia="標楷體" w:hAnsi="標楷體" w:hint="eastAsia"/>
          <w:b/>
          <w:kern w:val="28"/>
          <w:sz w:val="28"/>
          <w:szCs w:val="28"/>
        </w:rPr>
        <w:t>8</w:t>
      </w:r>
      <w:r w:rsidRPr="00205AC9">
        <w:rPr>
          <w:rFonts w:ascii="標楷體" w:eastAsia="標楷體" w:hAnsi="標楷體"/>
          <w:b/>
          <w:kern w:val="28"/>
          <w:sz w:val="28"/>
          <w:szCs w:val="28"/>
        </w:rPr>
        <w:t>月</w:t>
      </w:r>
      <w:r w:rsidRPr="00205AC9">
        <w:rPr>
          <w:rFonts w:ascii="標楷體" w:eastAsia="標楷體" w:hAnsi="標楷體" w:hint="eastAsia"/>
          <w:b/>
          <w:kern w:val="28"/>
          <w:sz w:val="28"/>
          <w:szCs w:val="28"/>
        </w:rPr>
        <w:t>14</w:t>
      </w:r>
      <w:r w:rsidRPr="00205AC9">
        <w:rPr>
          <w:rFonts w:ascii="標楷體" w:eastAsia="標楷體" w:hAnsi="標楷體"/>
          <w:b/>
          <w:kern w:val="28"/>
          <w:sz w:val="28"/>
          <w:szCs w:val="28"/>
        </w:rPr>
        <w:t>日臺教體署全（一）字第</w:t>
      </w:r>
      <w:r w:rsidRPr="00205AC9">
        <w:rPr>
          <w:rFonts w:ascii="標楷體" w:eastAsia="標楷體" w:hAnsi="標楷體" w:hint="eastAsia"/>
          <w:b/>
          <w:kern w:val="28"/>
          <w:sz w:val="28"/>
          <w:szCs w:val="28"/>
        </w:rPr>
        <w:t>1030023911</w:t>
      </w:r>
      <w:r w:rsidRPr="00205AC9">
        <w:rPr>
          <w:rFonts w:ascii="標楷體" w:eastAsia="標楷體" w:hAnsi="標楷體"/>
          <w:b/>
          <w:kern w:val="28"/>
          <w:sz w:val="28"/>
          <w:szCs w:val="28"/>
        </w:rPr>
        <w:t>號函備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923"/>
      </w:tblGrid>
      <w:tr w:rsidR="009F3599" w:rsidRPr="00155A2C" w:rsidTr="004B185E">
        <w:trPr>
          <w:trHeight w:val="2552"/>
          <w:jc w:val="center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599" w:rsidRPr="004B185E" w:rsidRDefault="00071E70" w:rsidP="00790B56">
            <w:pPr>
              <w:snapToGrid w:val="0"/>
              <w:spacing w:beforeLines="100" w:line="300" w:lineRule="auto"/>
              <w:jc w:val="center"/>
              <w:rPr>
                <w:rFonts w:ascii="華康正顏楷體 Std W5" w:eastAsia="華康正顏楷體 Std W5" w:hAnsi="華康正顏楷體 Std W5"/>
                <w:kern w:val="1"/>
                <w:sz w:val="96"/>
                <w:szCs w:val="24"/>
              </w:rPr>
            </w:pPr>
            <w:r w:rsidRPr="004B185E">
              <w:rPr>
                <w:rFonts w:ascii="華康正顏楷體 Std W5" w:eastAsia="華康正顏楷體 Std W5" w:hAnsi="華康正顏楷體 Std W5" w:hint="eastAsia"/>
                <w:kern w:val="1"/>
                <w:sz w:val="96"/>
                <w:szCs w:val="24"/>
              </w:rPr>
              <w:t>教育部體育署</w:t>
            </w:r>
            <w:r w:rsidR="009F3599" w:rsidRPr="004B185E">
              <w:rPr>
                <w:rFonts w:ascii="華康正顏楷體 Std W5" w:eastAsia="華康正顏楷體 Std W5" w:hAnsi="華康正顏楷體 Std W5" w:hint="eastAsia"/>
                <w:kern w:val="1"/>
                <w:sz w:val="96"/>
                <w:szCs w:val="24"/>
              </w:rPr>
              <w:t>10</w:t>
            </w:r>
            <w:r w:rsidR="001A52F7" w:rsidRPr="004B185E">
              <w:rPr>
                <w:rFonts w:ascii="華康正顏楷體 Std W5" w:eastAsia="華康正顏楷體 Std W5" w:hAnsi="華康正顏楷體 Std W5" w:hint="eastAsia"/>
                <w:kern w:val="1"/>
                <w:sz w:val="96"/>
                <w:szCs w:val="24"/>
              </w:rPr>
              <w:t>3</w:t>
            </w:r>
            <w:r w:rsidR="009F3599" w:rsidRPr="004B185E">
              <w:rPr>
                <w:rFonts w:ascii="華康正顏楷體 Std W5" w:eastAsia="華康正顏楷體 Std W5" w:hAnsi="華康正顏楷體 Std W5"/>
                <w:kern w:val="1"/>
                <w:sz w:val="96"/>
                <w:szCs w:val="24"/>
              </w:rPr>
              <w:t>年</w:t>
            </w:r>
            <w:r w:rsidR="004B185E" w:rsidRPr="004B185E">
              <w:rPr>
                <w:rFonts w:ascii="華康正顏楷體 Std W5" w:eastAsia="華康正顏楷體 Std W5" w:hAnsi="華康正顏楷體 Std W5"/>
                <w:kern w:val="1"/>
                <w:sz w:val="96"/>
                <w:szCs w:val="24"/>
              </w:rPr>
              <w:t>度</w:t>
            </w:r>
          </w:p>
          <w:p w:rsidR="00BB7281" w:rsidRPr="004B185E" w:rsidRDefault="009F3599" w:rsidP="00BB7281">
            <w:pPr>
              <w:snapToGrid w:val="0"/>
              <w:spacing w:line="300" w:lineRule="auto"/>
              <w:jc w:val="center"/>
              <w:rPr>
                <w:rFonts w:ascii="華康正顏楷體 Std W5" w:eastAsia="華康正顏楷體 Std W5" w:hAnsi="華康正顏楷體 Std W5"/>
                <w:kern w:val="1"/>
                <w:sz w:val="96"/>
                <w:szCs w:val="24"/>
              </w:rPr>
            </w:pPr>
            <w:r w:rsidRPr="004B185E">
              <w:rPr>
                <w:rFonts w:ascii="華康正顏楷體 Std W5" w:eastAsia="華康正顏楷體 Std W5" w:hAnsi="華康正顏楷體 Std W5"/>
                <w:kern w:val="1"/>
                <w:sz w:val="96"/>
                <w:szCs w:val="24"/>
              </w:rPr>
              <w:t>國民體</w:t>
            </w:r>
            <w:r w:rsidR="001A52F7" w:rsidRPr="004B185E">
              <w:rPr>
                <w:rFonts w:ascii="華康正顏楷體 Std W5" w:eastAsia="華康正顏楷體 Std W5" w:hAnsi="華康正顏楷體 Std W5"/>
                <w:kern w:val="1"/>
                <w:sz w:val="96"/>
                <w:szCs w:val="24"/>
              </w:rPr>
              <w:t>適</w:t>
            </w:r>
            <w:r w:rsidRPr="004B185E">
              <w:rPr>
                <w:rFonts w:ascii="華康正顏楷體 Std W5" w:eastAsia="華康正顏楷體 Std W5" w:hAnsi="華康正顏楷體 Std W5"/>
                <w:kern w:val="1"/>
                <w:sz w:val="96"/>
                <w:szCs w:val="24"/>
              </w:rPr>
              <w:t>能指導員</w:t>
            </w:r>
          </w:p>
          <w:p w:rsidR="009F3599" w:rsidRPr="004B185E" w:rsidRDefault="009F3599" w:rsidP="00790B56">
            <w:pPr>
              <w:snapToGrid w:val="0"/>
              <w:spacing w:afterLines="200" w:line="300" w:lineRule="auto"/>
              <w:jc w:val="center"/>
              <w:rPr>
                <w:rFonts w:ascii="華康正顏楷體 Std W5" w:eastAsia="華康正顏楷體 Std W5" w:hAnsi="華康正顏楷體 Std W5"/>
                <w:kern w:val="1"/>
                <w:sz w:val="96"/>
                <w:szCs w:val="24"/>
              </w:rPr>
            </w:pPr>
            <w:r w:rsidRPr="004B185E">
              <w:rPr>
                <w:rFonts w:ascii="華康正顏楷體 Std W5" w:eastAsia="華康正顏楷體 Std W5" w:hAnsi="華康正顏楷體 Std W5"/>
                <w:kern w:val="1"/>
                <w:sz w:val="96"/>
                <w:szCs w:val="24"/>
              </w:rPr>
              <w:t>授證簡章</w:t>
            </w:r>
          </w:p>
          <w:p w:rsidR="009F3599" w:rsidRPr="004B185E" w:rsidRDefault="00071E70" w:rsidP="00BB7281">
            <w:pPr>
              <w:snapToGrid w:val="0"/>
              <w:spacing w:line="300" w:lineRule="auto"/>
              <w:jc w:val="center"/>
              <w:rPr>
                <w:rFonts w:ascii="華康正顏楷體 Std W5" w:eastAsia="華康正顏楷體 Std W5" w:hAnsi="華康正顏楷體 Std W5"/>
                <w:kern w:val="1"/>
                <w:sz w:val="32"/>
                <w:szCs w:val="32"/>
              </w:rPr>
            </w:pPr>
            <w:r w:rsidRPr="004B185E">
              <w:rPr>
                <w:rFonts w:ascii="華康正顏楷體 Std W5" w:eastAsia="華康正顏楷體 Std W5" w:hAnsi="華康正顏楷體 Std W5"/>
                <w:kern w:val="1"/>
                <w:sz w:val="32"/>
                <w:szCs w:val="32"/>
              </w:rPr>
              <w:t>中華民國體育學會</w:t>
            </w:r>
          </w:p>
          <w:p w:rsidR="009F3599" w:rsidRPr="00155A2C" w:rsidRDefault="009F3599" w:rsidP="00790B56">
            <w:pPr>
              <w:snapToGrid w:val="0"/>
              <w:spacing w:afterLines="100" w:line="300" w:lineRule="auto"/>
              <w:jc w:val="center"/>
              <w:rPr>
                <w:rFonts w:ascii="標楷體" w:eastAsia="標楷體" w:hAnsi="標楷體"/>
                <w:kern w:val="1"/>
                <w:sz w:val="96"/>
                <w:szCs w:val="24"/>
              </w:rPr>
            </w:pPr>
            <w:r w:rsidRPr="004B185E">
              <w:rPr>
                <w:rFonts w:ascii="華康正顏楷體 Std W5" w:eastAsia="華康正顏楷體 Std W5" w:hAnsi="華康正顏楷體 Std W5" w:hint="eastAsia"/>
                <w:kern w:val="1"/>
                <w:sz w:val="32"/>
                <w:szCs w:val="32"/>
              </w:rPr>
              <w:t>10</w:t>
            </w:r>
            <w:r w:rsidR="001A52F7" w:rsidRPr="004B185E">
              <w:rPr>
                <w:rFonts w:ascii="華康正顏楷體 Std W5" w:eastAsia="華康正顏楷體 Std W5" w:hAnsi="華康正顏楷體 Std W5" w:hint="eastAsia"/>
                <w:kern w:val="1"/>
                <w:sz w:val="32"/>
                <w:szCs w:val="32"/>
              </w:rPr>
              <w:t>3</w:t>
            </w:r>
            <w:r w:rsidRPr="004B185E">
              <w:rPr>
                <w:rFonts w:ascii="華康正顏楷體 Std W5" w:eastAsia="華康正顏楷體 Std W5" w:hAnsi="華康正顏楷體 Std W5"/>
                <w:kern w:val="1"/>
                <w:sz w:val="32"/>
                <w:szCs w:val="32"/>
              </w:rPr>
              <w:t>年國民體</w:t>
            </w:r>
            <w:r w:rsidR="001A52F7" w:rsidRPr="004B185E">
              <w:rPr>
                <w:rFonts w:ascii="華康正顏楷體 Std W5" w:eastAsia="華康正顏楷體 Std W5" w:hAnsi="華康正顏楷體 Std W5"/>
                <w:kern w:val="1"/>
                <w:sz w:val="32"/>
                <w:szCs w:val="32"/>
              </w:rPr>
              <w:t>適</w:t>
            </w:r>
            <w:r w:rsidRPr="004B185E">
              <w:rPr>
                <w:rFonts w:ascii="華康正顏楷體 Std W5" w:eastAsia="華康正顏楷體 Std W5" w:hAnsi="華康正顏楷體 Std W5"/>
                <w:kern w:val="1"/>
                <w:sz w:val="32"/>
                <w:szCs w:val="32"/>
              </w:rPr>
              <w:t>能指導員</w:t>
            </w:r>
            <w:r w:rsidR="007D426A">
              <w:rPr>
                <w:rFonts w:ascii="華康正顏楷體 Std W5" w:eastAsia="華康正顏楷體 Std W5" w:hAnsi="華康正顏楷體 Std W5"/>
                <w:kern w:val="1"/>
                <w:sz w:val="32"/>
                <w:szCs w:val="32"/>
              </w:rPr>
              <w:t>授證</w:t>
            </w:r>
            <w:r w:rsidRPr="004B185E">
              <w:rPr>
                <w:rFonts w:ascii="華康正顏楷體 Std W5" w:eastAsia="華康正顏楷體 Std W5" w:hAnsi="華康正顏楷體 Std W5"/>
                <w:kern w:val="1"/>
                <w:sz w:val="32"/>
                <w:szCs w:val="32"/>
              </w:rPr>
              <w:t>檢定</w:t>
            </w:r>
            <w:r w:rsidRPr="004B185E">
              <w:rPr>
                <w:rFonts w:ascii="華康正顏楷體 Std W5" w:eastAsia="華康正顏楷體 Std W5" w:hAnsi="華康正顏楷體 Std W5" w:hint="eastAsia"/>
                <w:kern w:val="1"/>
                <w:sz w:val="32"/>
                <w:szCs w:val="32"/>
              </w:rPr>
              <w:t>試</w:t>
            </w:r>
            <w:r w:rsidRPr="004B185E">
              <w:rPr>
                <w:rFonts w:ascii="華康正顏楷體 Std W5" w:eastAsia="華康正顏楷體 Std W5" w:hAnsi="華康正顏楷體 Std W5"/>
                <w:kern w:val="1"/>
                <w:sz w:val="32"/>
                <w:szCs w:val="32"/>
              </w:rPr>
              <w:t>務工作小組 編印</w:t>
            </w:r>
          </w:p>
        </w:tc>
      </w:tr>
    </w:tbl>
    <w:p w:rsidR="009F3599" w:rsidRPr="00155A2C" w:rsidRDefault="009F3599" w:rsidP="00790B56">
      <w:pPr>
        <w:adjustRightInd w:val="0"/>
        <w:snapToGrid w:val="0"/>
        <w:spacing w:beforeLines="350" w:afterLines="50" w:line="300" w:lineRule="auto"/>
        <w:ind w:leftChars="100" w:left="240"/>
        <w:rPr>
          <w:rFonts w:ascii="標楷體" w:eastAsia="標楷體" w:hAnsi="標楷體"/>
          <w:kern w:val="1"/>
          <w:sz w:val="40"/>
          <w:szCs w:val="40"/>
        </w:rPr>
      </w:pPr>
      <w:r w:rsidRPr="00155A2C">
        <w:rPr>
          <w:rFonts w:ascii="標楷體" w:eastAsia="標楷體" w:hAnsi="標楷體" w:hint="eastAsia"/>
          <w:kern w:val="1"/>
          <w:sz w:val="40"/>
          <w:szCs w:val="40"/>
        </w:rPr>
        <w:t>主辦單位</w:t>
      </w:r>
      <w:r w:rsidR="00BB7281" w:rsidRPr="00155A2C">
        <w:rPr>
          <w:rFonts w:ascii="標楷體" w:eastAsia="標楷體" w:hAnsi="標楷體" w:hint="eastAsia"/>
          <w:kern w:val="1"/>
          <w:sz w:val="40"/>
          <w:szCs w:val="40"/>
        </w:rPr>
        <w:t>：教育部體育署</w:t>
      </w:r>
    </w:p>
    <w:p w:rsidR="009F3599" w:rsidRPr="00155A2C" w:rsidRDefault="009F3599" w:rsidP="00790B56">
      <w:pPr>
        <w:adjustRightInd w:val="0"/>
        <w:snapToGrid w:val="0"/>
        <w:spacing w:afterLines="50" w:line="300" w:lineRule="auto"/>
        <w:ind w:leftChars="100" w:left="240"/>
        <w:rPr>
          <w:rFonts w:ascii="標楷體" w:eastAsia="標楷體" w:hAnsi="標楷體"/>
          <w:kern w:val="1"/>
          <w:sz w:val="40"/>
          <w:szCs w:val="40"/>
        </w:rPr>
      </w:pPr>
      <w:r w:rsidRPr="00155A2C">
        <w:rPr>
          <w:rFonts w:ascii="標楷體" w:eastAsia="標楷體" w:hAnsi="標楷體" w:hint="eastAsia"/>
          <w:kern w:val="1"/>
          <w:sz w:val="40"/>
          <w:szCs w:val="40"/>
        </w:rPr>
        <w:t>承辦單位</w:t>
      </w:r>
      <w:r w:rsidR="00BB7281" w:rsidRPr="00155A2C">
        <w:rPr>
          <w:rFonts w:ascii="標楷體" w:eastAsia="標楷體" w:hAnsi="標楷體" w:hint="eastAsia"/>
          <w:kern w:val="1"/>
          <w:sz w:val="40"/>
          <w:szCs w:val="40"/>
        </w:rPr>
        <w:t>：</w:t>
      </w:r>
      <w:r w:rsidR="00BB7281" w:rsidRPr="00155A2C">
        <w:rPr>
          <w:rFonts w:ascii="標楷體" w:eastAsia="標楷體" w:hAnsi="標楷體"/>
          <w:kern w:val="1"/>
          <w:sz w:val="40"/>
          <w:szCs w:val="40"/>
        </w:rPr>
        <w:t>中華民國體育學會</w:t>
      </w:r>
    </w:p>
    <w:p w:rsidR="009F3599" w:rsidRPr="00155A2C" w:rsidRDefault="009F3599" w:rsidP="00790B56">
      <w:pPr>
        <w:adjustRightInd w:val="0"/>
        <w:snapToGrid w:val="0"/>
        <w:spacing w:afterLines="50" w:line="300" w:lineRule="auto"/>
        <w:ind w:leftChars="100" w:left="240"/>
        <w:rPr>
          <w:rFonts w:ascii="標楷體" w:eastAsia="標楷體" w:hAnsi="標楷體"/>
          <w:kern w:val="1"/>
          <w:sz w:val="40"/>
          <w:szCs w:val="40"/>
        </w:rPr>
      </w:pPr>
      <w:r w:rsidRPr="00155A2C">
        <w:rPr>
          <w:rFonts w:ascii="標楷體" w:eastAsia="標楷體" w:hAnsi="標楷體" w:hint="eastAsia"/>
          <w:kern w:val="1"/>
          <w:sz w:val="40"/>
          <w:szCs w:val="40"/>
        </w:rPr>
        <w:lastRenderedPageBreak/>
        <w:t>協辦單位</w:t>
      </w:r>
      <w:r w:rsidR="00BB7281" w:rsidRPr="00155A2C">
        <w:rPr>
          <w:rFonts w:ascii="標楷體" w:eastAsia="標楷體" w:hAnsi="標楷體" w:hint="eastAsia"/>
          <w:kern w:val="1"/>
          <w:sz w:val="40"/>
          <w:szCs w:val="40"/>
        </w:rPr>
        <w:t>：</w:t>
      </w:r>
      <w:r w:rsidRPr="00155A2C">
        <w:rPr>
          <w:rFonts w:ascii="標楷體" w:eastAsia="標楷體" w:hAnsi="標楷體" w:hint="eastAsia"/>
          <w:kern w:val="1"/>
          <w:sz w:val="40"/>
          <w:szCs w:val="40"/>
        </w:rPr>
        <w:t>國立</w:t>
      </w:r>
      <w:r w:rsidR="00BB7281" w:rsidRPr="00155A2C">
        <w:rPr>
          <w:rFonts w:ascii="標楷體" w:eastAsia="標楷體" w:hAnsi="標楷體" w:hint="eastAsia"/>
          <w:kern w:val="1"/>
          <w:sz w:val="40"/>
          <w:szCs w:val="40"/>
        </w:rPr>
        <w:t>臺灣師範</w:t>
      </w:r>
      <w:r w:rsidRPr="00155A2C">
        <w:rPr>
          <w:rFonts w:ascii="標楷體" w:eastAsia="標楷體" w:hAnsi="標楷體" w:hint="eastAsia"/>
          <w:kern w:val="1"/>
          <w:sz w:val="40"/>
          <w:szCs w:val="40"/>
        </w:rPr>
        <w:t>大學</w:t>
      </w:r>
      <w:r w:rsidR="001A52F7">
        <w:rPr>
          <w:rFonts w:ascii="標楷體" w:eastAsia="標楷體" w:hAnsi="標楷體" w:hint="eastAsia"/>
          <w:kern w:val="1"/>
          <w:sz w:val="40"/>
          <w:szCs w:val="40"/>
        </w:rPr>
        <w:t>、國立臺南大學</w:t>
      </w:r>
    </w:p>
    <w:p w:rsidR="00683714" w:rsidRDefault="00683714" w:rsidP="00790B56">
      <w:pPr>
        <w:snapToGrid w:val="0"/>
        <w:spacing w:afterLines="75" w:line="300" w:lineRule="auto"/>
        <w:jc w:val="center"/>
        <w:rPr>
          <w:rFonts w:ascii="標楷體" w:eastAsia="標楷體" w:hAnsi="標楷體"/>
          <w:b/>
          <w:kern w:val="1"/>
          <w:szCs w:val="24"/>
        </w:rPr>
        <w:sectPr w:rsidR="00683714" w:rsidSect="00F67EBD">
          <w:footerReference w:type="default" r:id="rId8"/>
          <w:type w:val="continuous"/>
          <w:pgSz w:w="11906" w:h="16838" w:code="9"/>
          <w:pgMar w:top="1418" w:right="1134" w:bottom="1134" w:left="1134" w:header="567" w:footer="567" w:gutter="0"/>
          <w:pgNumType w:start="0"/>
          <w:cols w:space="720"/>
          <w:titlePg/>
          <w:docGrid w:type="lines" w:linePitch="360"/>
        </w:sectPr>
      </w:pPr>
    </w:p>
    <w:p w:rsidR="00DF5F62" w:rsidRPr="000C0F43" w:rsidRDefault="00DF5F62" w:rsidP="00790B56">
      <w:pPr>
        <w:snapToGrid w:val="0"/>
        <w:spacing w:afterLines="50" w:line="300" w:lineRule="auto"/>
        <w:jc w:val="center"/>
        <w:rPr>
          <w:rFonts w:ascii="華康正顏楷體 Std W5" w:eastAsia="華康正顏楷體 Std W5" w:hAnsi="華康正顏楷體 Std W5"/>
          <w:b/>
          <w:bCs/>
          <w:sz w:val="40"/>
          <w:szCs w:val="40"/>
        </w:rPr>
      </w:pPr>
      <w:r w:rsidRPr="000C0F43">
        <w:rPr>
          <w:rFonts w:ascii="華康正顏楷體 Std W5" w:eastAsia="華康正顏楷體 Std W5" w:hAnsi="華康正顏楷體 Std W5"/>
          <w:b/>
          <w:bCs/>
          <w:sz w:val="40"/>
          <w:szCs w:val="40"/>
        </w:rPr>
        <w:lastRenderedPageBreak/>
        <w:t>目錄</w:t>
      </w: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8503"/>
        <w:gridCol w:w="567"/>
      </w:tblGrid>
      <w:tr w:rsidR="007468CB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7468CB" w:rsidRPr="000C0F43" w:rsidRDefault="007468CB" w:rsidP="00DA2DDD">
            <w:pPr>
              <w:snapToGrid w:val="0"/>
              <w:spacing w:line="240" w:lineRule="auto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一、報考資格</w:t>
            </w:r>
            <w:r w:rsidRPr="000C0F43"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  <w:t>………………………………………………………………</w:t>
            </w:r>
          </w:p>
        </w:tc>
        <w:tc>
          <w:tcPr>
            <w:tcW w:w="567" w:type="dxa"/>
            <w:vAlign w:val="center"/>
          </w:tcPr>
          <w:p w:rsidR="007468CB" w:rsidRPr="000C0F43" w:rsidRDefault="000C0F43" w:rsidP="00DA2DDD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1</w:t>
            </w:r>
          </w:p>
        </w:tc>
      </w:tr>
      <w:tr w:rsidR="007468CB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7468CB" w:rsidRPr="000C0F43" w:rsidRDefault="007468CB" w:rsidP="00DA2DDD">
            <w:pPr>
              <w:snapToGrid w:val="0"/>
              <w:spacing w:line="240" w:lineRule="auto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二、重要日期</w:t>
            </w:r>
            <w:r w:rsidRPr="000C0F43"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  <w:t>………………………………………………………………</w:t>
            </w:r>
          </w:p>
        </w:tc>
        <w:tc>
          <w:tcPr>
            <w:tcW w:w="567" w:type="dxa"/>
            <w:vAlign w:val="center"/>
          </w:tcPr>
          <w:p w:rsidR="007468CB" w:rsidRPr="000C0F43" w:rsidRDefault="000C0F43" w:rsidP="00DA2DDD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1</w:t>
            </w:r>
          </w:p>
        </w:tc>
      </w:tr>
      <w:tr w:rsidR="00C01640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C01640" w:rsidRPr="000C0F43" w:rsidRDefault="00C01640" w:rsidP="00DA2DDD">
            <w:pPr>
              <w:snapToGrid w:val="0"/>
              <w:spacing w:line="240" w:lineRule="auto"/>
              <w:jc w:val="both"/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三、報考人數</w:t>
            </w:r>
            <w:r w:rsidRPr="000C0F43"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  <w:t>………………………………………………………………</w:t>
            </w:r>
          </w:p>
        </w:tc>
        <w:tc>
          <w:tcPr>
            <w:tcW w:w="567" w:type="dxa"/>
            <w:vAlign w:val="center"/>
          </w:tcPr>
          <w:p w:rsidR="00C01640" w:rsidRPr="000C0F43" w:rsidRDefault="000C0F43" w:rsidP="00DA2DDD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2</w:t>
            </w:r>
          </w:p>
        </w:tc>
      </w:tr>
      <w:tr w:rsidR="00C01640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C01640" w:rsidRPr="000C0F43" w:rsidRDefault="00C01640" w:rsidP="00DA2DDD">
            <w:pPr>
              <w:snapToGrid w:val="0"/>
              <w:spacing w:line="240" w:lineRule="auto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四、報名日期</w:t>
            </w:r>
            <w:r w:rsidRPr="000C0F43"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  <w:t>………………………………………………………………</w:t>
            </w:r>
          </w:p>
        </w:tc>
        <w:tc>
          <w:tcPr>
            <w:tcW w:w="567" w:type="dxa"/>
            <w:vAlign w:val="center"/>
          </w:tcPr>
          <w:p w:rsidR="00C01640" w:rsidRPr="000C0F43" w:rsidRDefault="000C0F43" w:rsidP="00DA2DDD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2</w:t>
            </w:r>
          </w:p>
        </w:tc>
      </w:tr>
      <w:tr w:rsidR="00C01640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C01640" w:rsidRPr="000C0F43" w:rsidRDefault="00C01640" w:rsidP="00DA2DDD">
            <w:pPr>
              <w:snapToGrid w:val="0"/>
              <w:spacing w:line="240" w:lineRule="auto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五、簡章公告</w:t>
            </w:r>
            <w:r w:rsidRPr="000C0F43"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  <w:t>………………………………………………………………</w:t>
            </w:r>
          </w:p>
        </w:tc>
        <w:tc>
          <w:tcPr>
            <w:tcW w:w="567" w:type="dxa"/>
            <w:vAlign w:val="center"/>
          </w:tcPr>
          <w:p w:rsidR="00C01640" w:rsidRPr="000C0F43" w:rsidRDefault="000C0F43" w:rsidP="00DA2DDD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2</w:t>
            </w:r>
          </w:p>
        </w:tc>
      </w:tr>
      <w:tr w:rsidR="00C01640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C01640" w:rsidRPr="000C0F43" w:rsidRDefault="00C01640" w:rsidP="00DA2DDD">
            <w:pPr>
              <w:snapToGrid w:val="0"/>
              <w:spacing w:line="240" w:lineRule="auto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六、報名手續</w:t>
            </w:r>
            <w:r w:rsidRPr="000C0F43"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  <w:t>………………………………………………………………</w:t>
            </w:r>
          </w:p>
        </w:tc>
        <w:tc>
          <w:tcPr>
            <w:tcW w:w="567" w:type="dxa"/>
            <w:vAlign w:val="center"/>
          </w:tcPr>
          <w:p w:rsidR="00C01640" w:rsidRPr="000C0F43" w:rsidRDefault="000C0F43" w:rsidP="00DA2DDD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2</w:t>
            </w:r>
          </w:p>
        </w:tc>
      </w:tr>
      <w:tr w:rsidR="00C01640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C01640" w:rsidRPr="000C0F43" w:rsidRDefault="00C01640" w:rsidP="000C0F43">
            <w:pPr>
              <w:snapToGrid w:val="0"/>
              <w:spacing w:line="240" w:lineRule="auto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七、</w:t>
            </w:r>
            <w:r w:rsidR="00C4269A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強化</w:t>
            </w:r>
            <w:r w:rsidR="000C0F43"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研習日期、地點與內容…………………………………………</w:t>
            </w:r>
          </w:p>
        </w:tc>
        <w:tc>
          <w:tcPr>
            <w:tcW w:w="567" w:type="dxa"/>
            <w:vAlign w:val="center"/>
          </w:tcPr>
          <w:p w:rsidR="00C01640" w:rsidRPr="000C0F43" w:rsidRDefault="000C0F43" w:rsidP="00DA2DDD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4</w:t>
            </w:r>
          </w:p>
        </w:tc>
      </w:tr>
      <w:tr w:rsidR="000C0F43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0C0F43" w:rsidRPr="000C0F43" w:rsidRDefault="000C0F43" w:rsidP="000C0F43">
            <w:pPr>
              <w:snapToGrid w:val="0"/>
              <w:spacing w:line="240" w:lineRule="auto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八、檢定考試日期、時間與地點</w:t>
            </w:r>
            <w:r w:rsidRPr="000C0F43"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  <w:t>………</w:t>
            </w: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…</w:t>
            </w:r>
            <w:r w:rsidRPr="000C0F43"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  <w:t>……………</w:t>
            </w: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…</w:t>
            </w:r>
            <w:r w:rsidRPr="000C0F43"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  <w:t>………………</w:t>
            </w:r>
          </w:p>
        </w:tc>
        <w:tc>
          <w:tcPr>
            <w:tcW w:w="567" w:type="dxa"/>
            <w:vAlign w:val="center"/>
          </w:tcPr>
          <w:p w:rsidR="000C0F43" w:rsidRPr="000C0F43" w:rsidRDefault="000C0F43" w:rsidP="00B63BE7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5</w:t>
            </w:r>
          </w:p>
        </w:tc>
      </w:tr>
      <w:tr w:rsidR="000C0F43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0C0F43" w:rsidRPr="000C0F43" w:rsidRDefault="000C0F43" w:rsidP="000C0F43">
            <w:pPr>
              <w:snapToGrid w:val="0"/>
              <w:spacing w:line="240" w:lineRule="auto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九、學科與術科檢定範圍…</w:t>
            </w:r>
            <w:r w:rsidRPr="000C0F43"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  <w:t>……………</w:t>
            </w: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…</w:t>
            </w:r>
            <w:r w:rsidRPr="000C0F43"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  <w:t>……………</w:t>
            </w: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…</w:t>
            </w:r>
            <w:r w:rsidRPr="000C0F43"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  <w:t>………………</w:t>
            </w:r>
          </w:p>
        </w:tc>
        <w:tc>
          <w:tcPr>
            <w:tcW w:w="567" w:type="dxa"/>
            <w:vAlign w:val="center"/>
          </w:tcPr>
          <w:p w:rsidR="000C0F43" w:rsidRPr="000C0F43" w:rsidRDefault="000C0F43" w:rsidP="00B63BE7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7</w:t>
            </w:r>
          </w:p>
        </w:tc>
      </w:tr>
      <w:tr w:rsidR="000C0F43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0C0F43" w:rsidRPr="000C0F43" w:rsidRDefault="000C0F43" w:rsidP="00DA2DDD">
            <w:pPr>
              <w:snapToGrid w:val="0"/>
              <w:spacing w:line="240" w:lineRule="auto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十、學科筆試檢定注意事項</w:t>
            </w:r>
            <w:r w:rsidRPr="000C0F43"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  <w:t>………………………………………………</w:t>
            </w:r>
          </w:p>
        </w:tc>
        <w:tc>
          <w:tcPr>
            <w:tcW w:w="567" w:type="dxa"/>
            <w:vAlign w:val="center"/>
          </w:tcPr>
          <w:p w:rsidR="000C0F43" w:rsidRPr="000C0F43" w:rsidRDefault="000C0F43" w:rsidP="00B63BE7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8</w:t>
            </w:r>
          </w:p>
        </w:tc>
      </w:tr>
      <w:tr w:rsidR="000C0F43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0C0F43" w:rsidRPr="000C0F43" w:rsidRDefault="000C0F43" w:rsidP="00DA2DDD">
            <w:pPr>
              <w:snapToGrid w:val="0"/>
              <w:spacing w:line="240" w:lineRule="auto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十一、術科測驗檢定注意事項</w:t>
            </w:r>
            <w:r w:rsidRPr="000C0F43"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  <w:t>……………………………………………</w:t>
            </w:r>
          </w:p>
        </w:tc>
        <w:tc>
          <w:tcPr>
            <w:tcW w:w="567" w:type="dxa"/>
            <w:vAlign w:val="center"/>
          </w:tcPr>
          <w:p w:rsidR="000C0F43" w:rsidRPr="000C0F43" w:rsidRDefault="000C0F43" w:rsidP="00B63BE7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8</w:t>
            </w:r>
          </w:p>
        </w:tc>
      </w:tr>
      <w:tr w:rsidR="000C0F43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0C0F43" w:rsidRPr="000C0F43" w:rsidRDefault="000C0F43" w:rsidP="00DA2DDD">
            <w:pPr>
              <w:snapToGrid w:val="0"/>
              <w:spacing w:line="240" w:lineRule="auto"/>
              <w:jc w:val="both"/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十二、放榜…</w:t>
            </w:r>
            <w:r w:rsidRPr="000C0F43"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  <w:t>………………………………………………………………</w:t>
            </w:r>
          </w:p>
        </w:tc>
        <w:tc>
          <w:tcPr>
            <w:tcW w:w="567" w:type="dxa"/>
            <w:vAlign w:val="center"/>
          </w:tcPr>
          <w:p w:rsidR="000C0F43" w:rsidRPr="000C0F43" w:rsidRDefault="000E50C0" w:rsidP="00B63BE7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9</w:t>
            </w:r>
          </w:p>
        </w:tc>
      </w:tr>
      <w:tr w:rsidR="000C0F43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0C0F43" w:rsidRPr="000C0F43" w:rsidRDefault="000C0F43" w:rsidP="00DA2DDD">
            <w:pPr>
              <w:snapToGrid w:val="0"/>
              <w:spacing w:line="240" w:lineRule="auto"/>
              <w:jc w:val="both"/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十三、成績複查</w:t>
            </w:r>
            <w:r w:rsidRPr="000C0F43"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  <w:t>……………………………………………………………</w:t>
            </w:r>
          </w:p>
        </w:tc>
        <w:tc>
          <w:tcPr>
            <w:tcW w:w="567" w:type="dxa"/>
            <w:vAlign w:val="center"/>
          </w:tcPr>
          <w:p w:rsidR="000C0F43" w:rsidRPr="000C0F43" w:rsidRDefault="000C0F43" w:rsidP="00B63BE7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9</w:t>
            </w:r>
          </w:p>
        </w:tc>
      </w:tr>
      <w:tr w:rsidR="000C0F43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0C0F43" w:rsidRPr="000C0F43" w:rsidRDefault="000C0F43" w:rsidP="00DA2DDD">
            <w:pPr>
              <w:snapToGrid w:val="0"/>
              <w:spacing w:line="240" w:lineRule="auto"/>
              <w:jc w:val="both"/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十四、</w:t>
            </w:r>
            <w:r w:rsidRPr="000C0F43">
              <w:rPr>
                <w:rFonts w:ascii="華康正顏楷體 Std W5" w:eastAsia="華康正顏楷體 Std W5" w:hAnsi="華康正顏楷體 Std W5"/>
                <w:sz w:val="28"/>
                <w:szCs w:val="28"/>
              </w:rPr>
              <w:t>檢定合格者證照繳費與發放</w:t>
            </w: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………………………………………</w:t>
            </w:r>
          </w:p>
        </w:tc>
        <w:tc>
          <w:tcPr>
            <w:tcW w:w="567" w:type="dxa"/>
            <w:vAlign w:val="center"/>
          </w:tcPr>
          <w:p w:rsidR="000C0F43" w:rsidRPr="000C0F43" w:rsidRDefault="000C0F43" w:rsidP="00B63BE7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9</w:t>
            </w:r>
          </w:p>
        </w:tc>
      </w:tr>
      <w:tr w:rsidR="000C0F43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0C0F43" w:rsidRPr="000C0F43" w:rsidRDefault="000C0F43" w:rsidP="00DA2DDD">
            <w:pPr>
              <w:snapToGrid w:val="0"/>
              <w:spacing w:line="240" w:lineRule="auto"/>
              <w:jc w:val="both"/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十五、</w:t>
            </w:r>
            <w:r w:rsidRPr="000C0F43">
              <w:rPr>
                <w:rFonts w:ascii="華康正顏楷體 Std W5" w:eastAsia="華康正顏楷體 Std W5" w:hAnsi="華康正顏楷體 Std W5"/>
                <w:sz w:val="28"/>
                <w:szCs w:val="28"/>
              </w:rPr>
              <w:t>住宿與交通資訊</w:t>
            </w: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……………………………………………………</w:t>
            </w:r>
          </w:p>
        </w:tc>
        <w:tc>
          <w:tcPr>
            <w:tcW w:w="567" w:type="dxa"/>
            <w:vAlign w:val="center"/>
          </w:tcPr>
          <w:p w:rsidR="000C0F43" w:rsidRPr="000C0F43" w:rsidRDefault="000E50C0" w:rsidP="00B63BE7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10</w:t>
            </w:r>
          </w:p>
        </w:tc>
      </w:tr>
      <w:tr w:rsidR="000C0F43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0C0F43" w:rsidRPr="000C0F43" w:rsidRDefault="000C0F43" w:rsidP="00DA2DDD">
            <w:pPr>
              <w:snapToGrid w:val="0"/>
              <w:spacing w:line="240" w:lineRule="auto"/>
              <w:jc w:val="both"/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十六、其他注意事項………………………………………………………</w:t>
            </w:r>
          </w:p>
        </w:tc>
        <w:tc>
          <w:tcPr>
            <w:tcW w:w="567" w:type="dxa"/>
            <w:vAlign w:val="center"/>
          </w:tcPr>
          <w:p w:rsidR="000C0F43" w:rsidRPr="000C0F43" w:rsidRDefault="000C0F43" w:rsidP="000E50C0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1</w:t>
            </w:r>
            <w:r w:rsidR="000E50C0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3</w:t>
            </w:r>
          </w:p>
        </w:tc>
      </w:tr>
      <w:tr w:rsidR="000C0F43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0C0F43" w:rsidRPr="000C0F43" w:rsidRDefault="000C0F43" w:rsidP="00CC2F65">
            <w:pPr>
              <w:snapToGrid w:val="0"/>
              <w:spacing w:line="240" w:lineRule="auto"/>
              <w:ind w:leftChars="100" w:left="240"/>
              <w:jc w:val="both"/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  <w:lastRenderedPageBreak/>
              <w:t>附件一</w:t>
            </w: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：</w:t>
            </w: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國民體適能指導員資格檢定辦法</w:t>
            </w:r>
            <w:r w:rsidR="00CC2F65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…………</w:t>
            </w: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…………………</w:t>
            </w:r>
          </w:p>
        </w:tc>
        <w:tc>
          <w:tcPr>
            <w:tcW w:w="567" w:type="dxa"/>
            <w:vAlign w:val="center"/>
          </w:tcPr>
          <w:p w:rsidR="000C0F43" w:rsidRPr="000C0F43" w:rsidRDefault="000C0F43" w:rsidP="000E50C0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1</w:t>
            </w:r>
            <w:r w:rsidR="000E50C0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4</w:t>
            </w:r>
          </w:p>
        </w:tc>
      </w:tr>
      <w:tr w:rsidR="000C0F43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0C0F43" w:rsidRPr="000C0F43" w:rsidRDefault="000C0F43" w:rsidP="00DA2DDD">
            <w:pPr>
              <w:snapToGrid w:val="0"/>
              <w:spacing w:line="240" w:lineRule="auto"/>
              <w:ind w:leftChars="100" w:left="240"/>
              <w:jc w:val="both"/>
              <w:rPr>
                <w:rFonts w:ascii="華康正顏楷體 Std W5" w:eastAsia="華康正顏楷體 Std W5" w:hAnsi="華康正顏楷體 Std W5"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/>
                <w:sz w:val="28"/>
                <w:szCs w:val="28"/>
              </w:rPr>
              <w:t>附件二</w:t>
            </w: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：</w:t>
            </w: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國民體適能指導員測驗科目…………………………………</w:t>
            </w:r>
          </w:p>
        </w:tc>
        <w:tc>
          <w:tcPr>
            <w:tcW w:w="567" w:type="dxa"/>
            <w:vAlign w:val="center"/>
          </w:tcPr>
          <w:p w:rsidR="000C0F43" w:rsidRPr="000C0F43" w:rsidRDefault="000C0F43" w:rsidP="000E50C0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1</w:t>
            </w:r>
            <w:r w:rsidR="000E50C0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8</w:t>
            </w:r>
          </w:p>
        </w:tc>
      </w:tr>
      <w:tr w:rsidR="000C0F43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0C0F43" w:rsidRPr="000C0F43" w:rsidRDefault="000C0F43" w:rsidP="00CC2F65">
            <w:pPr>
              <w:snapToGrid w:val="0"/>
              <w:spacing w:line="240" w:lineRule="auto"/>
              <w:ind w:leftChars="100" w:left="240"/>
              <w:jc w:val="both"/>
              <w:rPr>
                <w:rFonts w:ascii="華康正顏楷體 Std W5" w:eastAsia="華康正顏楷體 Std W5" w:hAnsi="華康正顏楷體 Std W5"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  <w:t>附件三</w:t>
            </w: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：</w:t>
            </w:r>
            <w:r w:rsidRPr="000C0F43">
              <w:rPr>
                <w:rFonts w:ascii="華康正顏楷體 Std W5" w:eastAsia="華康正顏楷體 Std W5" w:hAnsi="華康正顏楷體 Std W5" w:cs="新細明體" w:hint="eastAsia"/>
                <w:bCs/>
                <w:kern w:val="0"/>
                <w:sz w:val="28"/>
                <w:szCs w:val="28"/>
              </w:rPr>
              <w:t>國民體能檢測實施辦法</w:t>
            </w:r>
            <w:r w:rsidR="00CC2F65">
              <w:rPr>
                <w:rFonts w:ascii="華康正顏楷體 Std W5" w:eastAsia="華康正顏楷體 Std W5" w:hAnsi="華康正顏楷體 Std W5" w:cs="新細明體" w:hint="eastAsia"/>
                <w:bCs/>
                <w:kern w:val="0"/>
                <w:sz w:val="28"/>
                <w:szCs w:val="28"/>
              </w:rPr>
              <w:t>…………</w:t>
            </w:r>
            <w:r w:rsidRPr="000C0F43">
              <w:rPr>
                <w:rFonts w:ascii="華康正顏楷體 Std W5" w:eastAsia="華康正顏楷體 Std W5" w:hAnsi="華康正顏楷體 Std W5" w:cs="新細明體" w:hint="eastAsia"/>
                <w:bCs/>
                <w:kern w:val="0"/>
                <w:sz w:val="28"/>
                <w:szCs w:val="28"/>
              </w:rPr>
              <w:t>……………………………</w:t>
            </w:r>
          </w:p>
        </w:tc>
        <w:tc>
          <w:tcPr>
            <w:tcW w:w="567" w:type="dxa"/>
            <w:vAlign w:val="center"/>
          </w:tcPr>
          <w:p w:rsidR="000C0F43" w:rsidRPr="000C0F43" w:rsidRDefault="000C0F43" w:rsidP="000E50C0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1</w:t>
            </w:r>
            <w:r w:rsidR="000E50C0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9</w:t>
            </w:r>
          </w:p>
        </w:tc>
      </w:tr>
      <w:tr w:rsidR="000C0F43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0C0F43" w:rsidRPr="000C0F43" w:rsidRDefault="000C0F43" w:rsidP="00DA2DDD">
            <w:pPr>
              <w:snapToGrid w:val="0"/>
              <w:spacing w:line="240" w:lineRule="auto"/>
              <w:ind w:leftChars="100" w:left="240"/>
              <w:jc w:val="both"/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  <w:t>附件四</w:t>
            </w: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：</w:t>
            </w:r>
            <w:r w:rsidRPr="000C0F43">
              <w:rPr>
                <w:rFonts w:ascii="華康正顏楷體 Std W5" w:eastAsia="華康正顏楷體 Std W5" w:hAnsi="華康正顏楷體 Std W5"/>
                <w:sz w:val="28"/>
                <w:szCs w:val="28"/>
              </w:rPr>
              <w:t>身體</w:t>
            </w:r>
            <w:r w:rsidRPr="000C0F43">
              <w:rPr>
                <w:rFonts w:ascii="華康正顏楷體 Std W5" w:eastAsia="華康正顏楷體 Std W5" w:hAnsi="華康正顏楷體 Std W5" w:hint="eastAsia"/>
                <w:sz w:val="28"/>
                <w:szCs w:val="28"/>
              </w:rPr>
              <w:t>狀況</w:t>
            </w:r>
            <w:r w:rsidRPr="000C0F43">
              <w:rPr>
                <w:rFonts w:ascii="華康正顏楷體 Std W5" w:eastAsia="華康正顏楷體 Std W5" w:hAnsi="華康正顏楷體 Std W5"/>
                <w:sz w:val="28"/>
                <w:szCs w:val="28"/>
              </w:rPr>
              <w:t>調查表切結書</w:t>
            </w: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………………………………………</w:t>
            </w:r>
          </w:p>
        </w:tc>
        <w:tc>
          <w:tcPr>
            <w:tcW w:w="567" w:type="dxa"/>
            <w:vAlign w:val="center"/>
          </w:tcPr>
          <w:p w:rsidR="000C0F43" w:rsidRPr="000C0F43" w:rsidRDefault="000C0F43" w:rsidP="000E50C0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2</w:t>
            </w:r>
            <w:r w:rsidR="000E50C0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4</w:t>
            </w:r>
          </w:p>
        </w:tc>
      </w:tr>
      <w:tr w:rsidR="00C4269A" w:rsidRPr="00C4269A" w:rsidTr="00C4269A">
        <w:trPr>
          <w:trHeight w:val="794"/>
          <w:jc w:val="center"/>
        </w:trPr>
        <w:tc>
          <w:tcPr>
            <w:tcW w:w="8503" w:type="dxa"/>
            <w:vAlign w:val="center"/>
          </w:tcPr>
          <w:p w:rsidR="00C4269A" w:rsidRPr="00C4269A" w:rsidRDefault="00C4269A" w:rsidP="00C4269A">
            <w:pPr>
              <w:snapToGrid w:val="0"/>
              <w:spacing w:line="240" w:lineRule="auto"/>
              <w:ind w:leftChars="100" w:left="240"/>
              <w:jc w:val="both"/>
              <w:rPr>
                <w:rFonts w:ascii="華康正顏楷體 Std W5" w:eastAsia="華康正顏楷體 Std W5" w:hAnsi="華康正顏楷體 Std W5"/>
                <w:noProof/>
                <w:color w:val="FF0000"/>
                <w:sz w:val="28"/>
                <w:szCs w:val="28"/>
              </w:rPr>
            </w:pPr>
            <w:r w:rsidRPr="00C4269A">
              <w:rPr>
                <w:rFonts w:ascii="華康正顏楷體 Std W5" w:eastAsia="華康正顏楷體 Std W5" w:hAnsi="華康正顏楷體 Std W5"/>
                <w:noProof/>
                <w:color w:val="FF0000"/>
                <w:sz w:val="28"/>
                <w:szCs w:val="28"/>
              </w:rPr>
              <w:t>附件五</w:t>
            </w:r>
            <w:r w:rsidRPr="00C4269A">
              <w:rPr>
                <w:rFonts w:ascii="華康正顏楷體 Std W5" w:eastAsia="華康正顏楷體 Std W5" w:hAnsi="華康正顏楷體 Std W5" w:hint="eastAsia"/>
                <w:noProof/>
                <w:color w:val="FF0000"/>
                <w:sz w:val="28"/>
                <w:szCs w:val="28"/>
              </w:rPr>
              <w:t>：</w:t>
            </w:r>
            <w:r w:rsidRPr="00C4269A">
              <w:rPr>
                <w:rFonts w:ascii="華康正顏楷體 Std W5" w:eastAsia="華康正顏楷體 Std W5" w:hAnsi="華康正顏楷體 Std W5" w:hint="eastAsia"/>
                <w:color w:val="FF0000"/>
                <w:kern w:val="1"/>
                <w:sz w:val="28"/>
                <w:szCs w:val="28"/>
              </w:rPr>
              <w:t>無違反「</w:t>
            </w:r>
            <w:r w:rsidRPr="00C4269A">
              <w:rPr>
                <w:rFonts w:ascii="華康正顏楷體 Std W5" w:eastAsia="華康正顏楷體 Std W5" w:hAnsi="華康正顏楷體 Std W5"/>
                <w:color w:val="FF0000"/>
                <w:kern w:val="1"/>
                <w:sz w:val="28"/>
                <w:szCs w:val="28"/>
              </w:rPr>
              <w:t>檢定辦法第四條」規定切結書…</w:t>
            </w:r>
            <w:r>
              <w:rPr>
                <w:rFonts w:ascii="華康正顏楷體 Std W5" w:eastAsia="華康正顏楷體 Std W5" w:hAnsi="華康正顏楷體 Std W5"/>
                <w:color w:val="FF0000"/>
                <w:kern w:val="1"/>
                <w:sz w:val="28"/>
                <w:szCs w:val="28"/>
              </w:rPr>
              <w:t>…</w:t>
            </w:r>
            <w:r w:rsidRPr="00C4269A">
              <w:rPr>
                <w:rFonts w:ascii="華康正顏楷體 Std W5" w:eastAsia="華康正顏楷體 Std W5" w:hAnsi="華康正顏楷體 Std W5"/>
                <w:color w:val="FF0000"/>
                <w:kern w:val="1"/>
                <w:sz w:val="28"/>
                <w:szCs w:val="28"/>
              </w:rPr>
              <w:t>………………</w:t>
            </w:r>
          </w:p>
        </w:tc>
        <w:tc>
          <w:tcPr>
            <w:tcW w:w="567" w:type="dxa"/>
            <w:vAlign w:val="center"/>
          </w:tcPr>
          <w:p w:rsidR="00C4269A" w:rsidRPr="00C4269A" w:rsidRDefault="00C4269A" w:rsidP="000E50C0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color w:val="FF0000"/>
                <w:sz w:val="28"/>
                <w:szCs w:val="28"/>
              </w:rPr>
            </w:pPr>
            <w:r>
              <w:rPr>
                <w:rFonts w:ascii="華康正顏楷體 Std W5" w:eastAsia="華康正顏楷體 Std W5" w:hAnsi="華康正顏楷體 Std W5" w:hint="eastAsia"/>
                <w:bCs/>
                <w:color w:val="FF0000"/>
                <w:sz w:val="28"/>
                <w:szCs w:val="28"/>
              </w:rPr>
              <w:t>2</w:t>
            </w:r>
            <w:r w:rsidR="000E50C0">
              <w:rPr>
                <w:rFonts w:ascii="華康正顏楷體 Std W5" w:eastAsia="華康正顏楷體 Std W5" w:hAnsi="華康正顏楷體 Std W5" w:hint="eastAsia"/>
                <w:bCs/>
                <w:color w:val="FF0000"/>
                <w:sz w:val="28"/>
                <w:szCs w:val="28"/>
              </w:rPr>
              <w:t>5</w:t>
            </w:r>
          </w:p>
        </w:tc>
      </w:tr>
      <w:tr w:rsidR="000C0F43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0C0F43" w:rsidRPr="000C0F43" w:rsidRDefault="00C4269A" w:rsidP="00DA2DDD">
            <w:pPr>
              <w:snapToGrid w:val="0"/>
              <w:spacing w:line="240" w:lineRule="auto"/>
              <w:ind w:leftChars="100" w:left="240"/>
              <w:jc w:val="both"/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  <w:t>附件六</w:t>
            </w: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：</w:t>
            </w:r>
            <w:r w:rsidR="000C0F43"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國民體適能指導員檢定考試報名專用信封標籤……………</w:t>
            </w:r>
          </w:p>
        </w:tc>
        <w:tc>
          <w:tcPr>
            <w:tcW w:w="567" w:type="dxa"/>
            <w:vAlign w:val="center"/>
          </w:tcPr>
          <w:p w:rsidR="000C0F43" w:rsidRPr="000C0F43" w:rsidRDefault="000C0F43" w:rsidP="000E50C0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2</w:t>
            </w:r>
            <w:r w:rsidR="000E50C0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6</w:t>
            </w:r>
          </w:p>
        </w:tc>
      </w:tr>
      <w:tr w:rsidR="000C0F43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0C0F43" w:rsidRPr="000C0F43" w:rsidRDefault="00C4269A" w:rsidP="00DA2DDD">
            <w:pPr>
              <w:snapToGrid w:val="0"/>
              <w:spacing w:line="240" w:lineRule="auto"/>
              <w:ind w:leftChars="100" w:left="240"/>
              <w:jc w:val="both"/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  <w:t>附件七</w:t>
            </w: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：</w:t>
            </w:r>
            <w:r w:rsidR="000C0F43"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回郵地址名條…………………………………………………</w:t>
            </w:r>
          </w:p>
        </w:tc>
        <w:tc>
          <w:tcPr>
            <w:tcW w:w="567" w:type="dxa"/>
            <w:vAlign w:val="center"/>
          </w:tcPr>
          <w:p w:rsidR="000C0F43" w:rsidRPr="000C0F43" w:rsidRDefault="000C0F43" w:rsidP="000E50C0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2</w:t>
            </w:r>
            <w:r w:rsidR="000E50C0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7</w:t>
            </w:r>
          </w:p>
        </w:tc>
      </w:tr>
      <w:tr w:rsidR="000C0F43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0C0F43" w:rsidRPr="000C0F43" w:rsidRDefault="00C4269A" w:rsidP="00DA2DDD">
            <w:pPr>
              <w:snapToGrid w:val="0"/>
              <w:spacing w:line="240" w:lineRule="auto"/>
              <w:ind w:leftChars="100" w:left="240"/>
              <w:jc w:val="both"/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附件八：</w:t>
            </w:r>
            <w:r w:rsidR="000C0F43"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成績複查申請書及查覆表……………………………………</w:t>
            </w:r>
          </w:p>
        </w:tc>
        <w:tc>
          <w:tcPr>
            <w:tcW w:w="567" w:type="dxa"/>
            <w:vAlign w:val="center"/>
          </w:tcPr>
          <w:p w:rsidR="000C0F43" w:rsidRPr="000C0F43" w:rsidRDefault="000C0F43" w:rsidP="000E50C0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2</w:t>
            </w:r>
            <w:r w:rsidR="000E50C0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8</w:t>
            </w:r>
          </w:p>
        </w:tc>
      </w:tr>
      <w:tr w:rsidR="000C0F43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0C0F43" w:rsidRPr="000C0F43" w:rsidRDefault="00C4269A" w:rsidP="00DA2DDD">
            <w:pPr>
              <w:snapToGrid w:val="0"/>
              <w:spacing w:line="240" w:lineRule="auto"/>
              <w:ind w:leftChars="100" w:left="240"/>
              <w:jc w:val="both"/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noProof/>
                <w:sz w:val="28"/>
                <w:szCs w:val="28"/>
              </w:rPr>
              <w:t>附件九</w:t>
            </w:r>
            <w:r w:rsidRPr="000C0F43">
              <w:rPr>
                <w:rFonts w:ascii="華康正顏楷體 Std W5" w:eastAsia="華康正顏楷體 Std W5" w:hAnsi="華康正顏楷體 Std W5" w:hint="eastAsia"/>
                <w:sz w:val="28"/>
                <w:szCs w:val="28"/>
              </w:rPr>
              <w:t>：</w:t>
            </w:r>
            <w:r w:rsidR="000C0F43"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准考證補發辦法………………………………………………</w:t>
            </w:r>
          </w:p>
        </w:tc>
        <w:tc>
          <w:tcPr>
            <w:tcW w:w="567" w:type="dxa"/>
            <w:vAlign w:val="center"/>
          </w:tcPr>
          <w:p w:rsidR="000C0F43" w:rsidRPr="000C0F43" w:rsidRDefault="000C0F43" w:rsidP="000E50C0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2</w:t>
            </w:r>
            <w:r w:rsidR="000E50C0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9</w:t>
            </w:r>
          </w:p>
        </w:tc>
      </w:tr>
      <w:tr w:rsidR="000C0F43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0C0F43" w:rsidRPr="000C0F43" w:rsidRDefault="00C4269A" w:rsidP="00DA2DDD">
            <w:pPr>
              <w:snapToGrid w:val="0"/>
              <w:spacing w:line="240" w:lineRule="auto"/>
              <w:ind w:leftChars="100" w:left="240"/>
              <w:jc w:val="both"/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sz w:val="28"/>
                <w:szCs w:val="28"/>
              </w:rPr>
              <w:t>附件十</w:t>
            </w: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：</w:t>
            </w:r>
            <w:r w:rsidR="000C0F43"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考試試場規則及違規處理辦法………………………………</w:t>
            </w:r>
          </w:p>
        </w:tc>
        <w:tc>
          <w:tcPr>
            <w:tcW w:w="567" w:type="dxa"/>
            <w:vAlign w:val="center"/>
          </w:tcPr>
          <w:p w:rsidR="000C0F43" w:rsidRPr="000C0F43" w:rsidRDefault="000E50C0" w:rsidP="00F138F0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30</w:t>
            </w:r>
          </w:p>
        </w:tc>
      </w:tr>
      <w:tr w:rsidR="000C0F43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0C0F43" w:rsidRPr="000C0F43" w:rsidRDefault="00C4269A" w:rsidP="00C4269A">
            <w:pPr>
              <w:snapToGrid w:val="0"/>
              <w:spacing w:line="240" w:lineRule="auto"/>
              <w:ind w:leftChars="100" w:left="240"/>
              <w:jc w:val="both"/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附件十一</w:t>
            </w:r>
            <w:r w:rsidRPr="000C0F43">
              <w:rPr>
                <w:rFonts w:ascii="華康正顏楷體 Std W5" w:eastAsia="華康正顏楷體 Std W5" w:hAnsi="華康正顏楷體 Std W5" w:hint="eastAsia"/>
                <w:sz w:val="28"/>
                <w:szCs w:val="28"/>
              </w:rPr>
              <w:t>：</w:t>
            </w:r>
            <w:r w:rsidR="000C0F43"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考試遇空襲警報或地震時考生注意事項…………………</w:t>
            </w:r>
          </w:p>
        </w:tc>
        <w:tc>
          <w:tcPr>
            <w:tcW w:w="567" w:type="dxa"/>
            <w:vAlign w:val="center"/>
          </w:tcPr>
          <w:p w:rsidR="000C0F43" w:rsidRPr="000C0F43" w:rsidRDefault="000C0F43" w:rsidP="000E50C0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3</w:t>
            </w:r>
            <w:r w:rsidR="000E50C0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2</w:t>
            </w:r>
          </w:p>
        </w:tc>
      </w:tr>
      <w:tr w:rsidR="000C0F43" w:rsidRPr="000C0F43" w:rsidTr="000C0F43">
        <w:trPr>
          <w:trHeight w:val="794"/>
          <w:jc w:val="center"/>
        </w:trPr>
        <w:tc>
          <w:tcPr>
            <w:tcW w:w="8503" w:type="dxa"/>
            <w:vAlign w:val="center"/>
          </w:tcPr>
          <w:p w:rsidR="000C0F43" w:rsidRPr="000C0F43" w:rsidRDefault="00C4269A" w:rsidP="00F335E2">
            <w:pPr>
              <w:snapToGrid w:val="0"/>
              <w:spacing w:line="240" w:lineRule="auto"/>
              <w:ind w:leftChars="100" w:left="240"/>
              <w:jc w:val="both"/>
              <w:rPr>
                <w:rFonts w:ascii="華康正顏楷體 Std W5" w:eastAsia="華康正顏楷體 Std W5" w:hAnsi="華康正顏楷體 Std W5"/>
                <w:noProof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附件十</w:t>
            </w:r>
            <w:r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二</w:t>
            </w:r>
            <w:r w:rsidRPr="000C0F43">
              <w:rPr>
                <w:rFonts w:ascii="華康正顏楷體 Std W5" w:eastAsia="華康正顏楷體 Std W5" w:hAnsi="華康正顏楷體 Std W5" w:hint="eastAsia"/>
                <w:sz w:val="28"/>
                <w:szCs w:val="28"/>
              </w:rPr>
              <w:t>：</w:t>
            </w:r>
            <w:r w:rsidR="000C0F43" w:rsidRPr="000C0F43">
              <w:rPr>
                <w:rFonts w:ascii="華康正顏楷體 Std W5" w:eastAsia="華康正顏楷體 Std W5" w:hAnsi="華康正顏楷體 Std W5" w:hint="eastAsia"/>
                <w:sz w:val="28"/>
                <w:szCs w:val="28"/>
              </w:rPr>
              <w:t>檢定考試參考書目…………………………………………</w:t>
            </w:r>
          </w:p>
        </w:tc>
        <w:tc>
          <w:tcPr>
            <w:tcW w:w="567" w:type="dxa"/>
            <w:vAlign w:val="center"/>
          </w:tcPr>
          <w:p w:rsidR="000C0F43" w:rsidRPr="000C0F43" w:rsidRDefault="000C0F43" w:rsidP="000E50C0">
            <w:pPr>
              <w:snapToGrid w:val="0"/>
              <w:spacing w:line="240" w:lineRule="auto"/>
              <w:ind w:leftChars="50" w:left="120"/>
              <w:jc w:val="both"/>
              <w:rPr>
                <w:rFonts w:ascii="華康正顏楷體 Std W5" w:eastAsia="華康正顏楷體 Std W5" w:hAnsi="華康正顏楷體 Std W5"/>
                <w:bCs/>
                <w:sz w:val="28"/>
                <w:szCs w:val="28"/>
              </w:rPr>
            </w:pPr>
            <w:r w:rsidRPr="000C0F43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3</w:t>
            </w:r>
            <w:r w:rsidR="000E50C0">
              <w:rPr>
                <w:rFonts w:ascii="華康正顏楷體 Std W5" w:eastAsia="華康正顏楷體 Std W5" w:hAnsi="華康正顏楷體 Std W5" w:hint="eastAsia"/>
                <w:bCs/>
                <w:sz w:val="28"/>
                <w:szCs w:val="28"/>
              </w:rPr>
              <w:t>3</w:t>
            </w:r>
          </w:p>
        </w:tc>
      </w:tr>
    </w:tbl>
    <w:p w:rsidR="00DF5F62" w:rsidRPr="00155A2C" w:rsidRDefault="00DF5F62" w:rsidP="00BB7281">
      <w:pPr>
        <w:snapToGrid w:val="0"/>
        <w:spacing w:line="300" w:lineRule="auto"/>
        <w:jc w:val="both"/>
        <w:rPr>
          <w:rFonts w:ascii="標楷體" w:eastAsia="標楷體" w:hAnsi="標楷體"/>
          <w:sz w:val="28"/>
          <w:szCs w:val="28"/>
        </w:rPr>
        <w:sectPr w:rsidR="00DF5F62" w:rsidRPr="00155A2C" w:rsidSect="00F67EBD">
          <w:footerReference w:type="first" r:id="rId9"/>
          <w:pgSz w:w="11906" w:h="16838" w:code="9"/>
          <w:pgMar w:top="1418" w:right="1418" w:bottom="1134" w:left="1418" w:header="567" w:footer="567" w:gutter="0"/>
          <w:pgNumType w:fmt="upperRoman" w:start="1"/>
          <w:cols w:space="720"/>
          <w:titlePg/>
          <w:docGrid w:type="linesAndChars" w:linePitch="360"/>
        </w:sectPr>
      </w:pPr>
    </w:p>
    <w:p w:rsidR="00DF5F62" w:rsidRPr="00155A2C" w:rsidRDefault="00DF5F62" w:rsidP="00BB7281">
      <w:pPr>
        <w:snapToGrid w:val="0"/>
        <w:spacing w:line="300" w:lineRule="auto"/>
        <w:jc w:val="both"/>
        <w:rPr>
          <w:rFonts w:ascii="標楷體" w:eastAsia="標楷體" w:hAnsi="標楷體"/>
          <w:sz w:val="28"/>
          <w:szCs w:val="28"/>
        </w:rPr>
        <w:sectPr w:rsidR="00DF5F62" w:rsidRPr="00155A2C" w:rsidSect="007658ED">
          <w:type w:val="continuous"/>
          <w:pgSz w:w="11906" w:h="16838" w:code="9"/>
          <w:pgMar w:top="1418" w:right="1418" w:bottom="1134" w:left="1418" w:header="567" w:footer="680" w:gutter="0"/>
          <w:cols w:space="720"/>
          <w:docGrid w:type="linesAndChars" w:linePitch="360"/>
        </w:sectPr>
      </w:pPr>
    </w:p>
    <w:p w:rsidR="00DF5F62" w:rsidRPr="00155A2C" w:rsidRDefault="00DF5F62" w:rsidP="00790B56">
      <w:pPr>
        <w:pStyle w:val="1"/>
        <w:keepNext w:val="0"/>
        <w:tabs>
          <w:tab w:val="num" w:pos="0"/>
          <w:tab w:val="left" w:pos="432"/>
        </w:tabs>
        <w:snapToGrid w:val="0"/>
        <w:spacing w:before="0" w:afterLines="25" w:line="300" w:lineRule="auto"/>
        <w:jc w:val="both"/>
        <w:rPr>
          <w:rFonts w:ascii="標楷體" w:eastAsia="標楷體" w:hAnsi="標楷體"/>
          <w:sz w:val="28"/>
          <w:szCs w:val="28"/>
        </w:rPr>
      </w:pPr>
      <w:bookmarkStart w:id="0" w:name="_Toc281379633"/>
      <w:r w:rsidRPr="00155A2C">
        <w:rPr>
          <w:rFonts w:ascii="標楷體" w:eastAsia="標楷體" w:hAnsi="標楷體"/>
          <w:sz w:val="28"/>
          <w:szCs w:val="28"/>
        </w:rPr>
        <w:lastRenderedPageBreak/>
        <w:t>一、報考資格</w:t>
      </w:r>
      <w:bookmarkEnd w:id="0"/>
    </w:p>
    <w:p w:rsidR="00DF5F62" w:rsidRPr="00155A2C" w:rsidRDefault="00DF5F62" w:rsidP="00C36C5E">
      <w:pPr>
        <w:snapToGrid w:val="0"/>
        <w:spacing w:line="300" w:lineRule="auto"/>
        <w:ind w:leftChars="100" w:left="240" w:firstLineChars="200" w:firstLine="56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依據</w:t>
      </w:r>
      <w:r w:rsidR="001A52F7">
        <w:rPr>
          <w:rFonts w:ascii="標楷體" w:eastAsia="標楷體" w:hAnsi="標楷體" w:hint="eastAsia"/>
          <w:kern w:val="1"/>
          <w:sz w:val="28"/>
          <w:szCs w:val="28"/>
        </w:rPr>
        <w:t>103年</w:t>
      </w:r>
      <w:r w:rsidR="004B321F">
        <w:rPr>
          <w:rFonts w:ascii="標楷體" w:eastAsia="標楷體" w:hAnsi="標楷體" w:hint="eastAsia"/>
          <w:kern w:val="1"/>
          <w:sz w:val="28"/>
          <w:szCs w:val="28"/>
        </w:rPr>
        <w:t>5月28日公告之</w:t>
      </w:r>
      <w:r w:rsidRPr="00155A2C">
        <w:rPr>
          <w:rFonts w:ascii="標楷體" w:eastAsia="標楷體" w:hAnsi="標楷體"/>
          <w:kern w:val="1"/>
          <w:sz w:val="28"/>
          <w:szCs w:val="28"/>
        </w:rPr>
        <w:t>國民體</w:t>
      </w:r>
      <w:r w:rsidR="001A52F7">
        <w:rPr>
          <w:rFonts w:ascii="標楷體" w:eastAsia="標楷體" w:hAnsi="標楷體"/>
          <w:kern w:val="1"/>
          <w:sz w:val="28"/>
          <w:szCs w:val="28"/>
        </w:rPr>
        <w:t>適</w:t>
      </w:r>
      <w:r w:rsidRPr="00155A2C">
        <w:rPr>
          <w:rFonts w:ascii="標楷體" w:eastAsia="標楷體" w:hAnsi="標楷體"/>
          <w:kern w:val="1"/>
          <w:sz w:val="28"/>
          <w:szCs w:val="28"/>
        </w:rPr>
        <w:t>能指導員</w:t>
      </w:r>
      <w:r w:rsidR="001A52F7">
        <w:rPr>
          <w:rFonts w:ascii="標楷體" w:eastAsia="標楷體" w:hAnsi="標楷體"/>
          <w:kern w:val="1"/>
          <w:sz w:val="28"/>
          <w:szCs w:val="28"/>
        </w:rPr>
        <w:t>資格檢定</w:t>
      </w:r>
      <w:r w:rsidRPr="00155A2C">
        <w:rPr>
          <w:rFonts w:ascii="標楷體" w:eastAsia="標楷體" w:hAnsi="標楷體"/>
          <w:kern w:val="1"/>
          <w:sz w:val="28"/>
          <w:szCs w:val="28"/>
        </w:rPr>
        <w:t>辦法</w:t>
      </w:r>
      <w:r w:rsidR="001A52F7">
        <w:rPr>
          <w:rFonts w:ascii="標楷體" w:eastAsia="標楷體" w:hAnsi="標楷體"/>
          <w:kern w:val="1"/>
          <w:sz w:val="28"/>
          <w:szCs w:val="28"/>
        </w:rPr>
        <w:t>修正條文</w:t>
      </w:r>
      <w:r w:rsidR="00677B58" w:rsidRPr="00155A2C">
        <w:rPr>
          <w:rFonts w:ascii="標楷體" w:eastAsia="標楷體" w:hAnsi="標楷體"/>
          <w:kern w:val="1"/>
          <w:sz w:val="28"/>
          <w:szCs w:val="28"/>
        </w:rPr>
        <w:t>第</w:t>
      </w:r>
      <w:r w:rsidR="001A52F7">
        <w:rPr>
          <w:rFonts w:ascii="標楷體" w:eastAsia="標楷體" w:hAnsi="標楷體"/>
          <w:kern w:val="1"/>
          <w:sz w:val="28"/>
          <w:szCs w:val="28"/>
        </w:rPr>
        <w:t>三</w:t>
      </w:r>
      <w:r w:rsidR="00677B58" w:rsidRPr="00155A2C">
        <w:rPr>
          <w:rFonts w:ascii="標楷體" w:eastAsia="標楷體" w:hAnsi="標楷體"/>
          <w:kern w:val="1"/>
          <w:sz w:val="28"/>
          <w:szCs w:val="28"/>
        </w:rPr>
        <w:t>條</w:t>
      </w:r>
      <w:r w:rsidRPr="00155A2C">
        <w:rPr>
          <w:rFonts w:ascii="標楷體" w:eastAsia="標楷體" w:hAnsi="標楷體"/>
          <w:kern w:val="1"/>
          <w:sz w:val="28"/>
          <w:szCs w:val="28"/>
        </w:rPr>
        <w:t>規定，年滿二十歲</w:t>
      </w:r>
      <w:r w:rsidR="00D50BAB">
        <w:rPr>
          <w:rFonts w:ascii="標楷體" w:eastAsia="標楷體" w:hAnsi="標楷體"/>
          <w:kern w:val="1"/>
          <w:sz w:val="28"/>
          <w:szCs w:val="28"/>
        </w:rPr>
        <w:t>，</w:t>
      </w:r>
      <w:r w:rsidRPr="00155A2C">
        <w:rPr>
          <w:rFonts w:ascii="標楷體" w:eastAsia="標楷體" w:hAnsi="標楷體"/>
          <w:kern w:val="1"/>
          <w:sz w:val="28"/>
          <w:szCs w:val="28"/>
        </w:rPr>
        <w:t>並符合下列資格者，得參加各級國民體</w:t>
      </w:r>
      <w:r w:rsidR="00D50BAB">
        <w:rPr>
          <w:rFonts w:ascii="標楷體" w:eastAsia="標楷體" w:hAnsi="標楷體"/>
          <w:kern w:val="1"/>
          <w:sz w:val="28"/>
          <w:szCs w:val="28"/>
        </w:rPr>
        <w:t>適</w:t>
      </w:r>
      <w:r w:rsidRPr="00155A2C">
        <w:rPr>
          <w:rFonts w:ascii="標楷體" w:eastAsia="標楷體" w:hAnsi="標楷體"/>
          <w:kern w:val="1"/>
          <w:sz w:val="28"/>
          <w:szCs w:val="28"/>
        </w:rPr>
        <w:t>能指導員之檢定：</w:t>
      </w:r>
    </w:p>
    <w:p w:rsidR="00DF5F62" w:rsidRPr="00155A2C" w:rsidRDefault="00DF5F62" w:rsidP="007E190A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（一）初級國民體</w:t>
      </w:r>
      <w:r w:rsidR="00D50BAB">
        <w:rPr>
          <w:rFonts w:ascii="標楷體" w:eastAsia="標楷體" w:hAnsi="標楷體"/>
          <w:kern w:val="1"/>
          <w:sz w:val="28"/>
          <w:szCs w:val="28"/>
        </w:rPr>
        <w:t>適</w:t>
      </w:r>
      <w:r w:rsidRPr="00155A2C">
        <w:rPr>
          <w:rFonts w:ascii="標楷體" w:eastAsia="標楷體" w:hAnsi="標楷體"/>
          <w:kern w:val="1"/>
          <w:sz w:val="28"/>
          <w:szCs w:val="28"/>
        </w:rPr>
        <w:t>能指導員：</w:t>
      </w:r>
      <w:r w:rsidR="007E2844" w:rsidRPr="00ED34E3">
        <w:rPr>
          <w:rFonts w:ascii="標楷體" w:eastAsia="標楷體" w:hAnsi="標楷體" w:hint="eastAsia"/>
          <w:color w:val="000000"/>
          <w:sz w:val="28"/>
          <w:szCs w:val="28"/>
        </w:rPr>
        <w:t>高級中等以上學校畢業</w:t>
      </w:r>
      <w:r w:rsidRPr="00155A2C">
        <w:rPr>
          <w:rFonts w:ascii="標楷體" w:eastAsia="標楷體" w:hAnsi="標楷體"/>
          <w:kern w:val="1"/>
          <w:sz w:val="28"/>
          <w:szCs w:val="28"/>
        </w:rPr>
        <w:t>。</w:t>
      </w:r>
    </w:p>
    <w:p w:rsidR="00DF5F62" w:rsidRPr="00155A2C" w:rsidRDefault="00DF5F62" w:rsidP="007E190A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（二）中級國民體</w:t>
      </w:r>
      <w:r w:rsidR="00D50BAB">
        <w:rPr>
          <w:rFonts w:ascii="標楷體" w:eastAsia="標楷體" w:hAnsi="標楷體"/>
          <w:kern w:val="1"/>
          <w:sz w:val="28"/>
          <w:szCs w:val="28"/>
        </w:rPr>
        <w:t>適</w:t>
      </w:r>
      <w:r w:rsidRPr="00155A2C">
        <w:rPr>
          <w:rFonts w:ascii="標楷體" w:eastAsia="標楷體" w:hAnsi="標楷體"/>
          <w:kern w:val="1"/>
          <w:sz w:val="28"/>
          <w:szCs w:val="28"/>
        </w:rPr>
        <w:t>能指導員：</w:t>
      </w:r>
      <w:r w:rsidR="007E2844" w:rsidRPr="00ED34E3">
        <w:rPr>
          <w:rFonts w:ascii="標楷體" w:eastAsia="標楷體" w:hAnsi="標楷體" w:hint="eastAsia"/>
          <w:color w:val="000000"/>
          <w:sz w:val="28"/>
          <w:szCs w:val="28"/>
        </w:rPr>
        <w:t>經初級指導員檢定合格及一年以上指導經驗，或大學體育運動相關系、所畢業</w:t>
      </w:r>
      <w:r w:rsidRPr="00155A2C">
        <w:rPr>
          <w:rFonts w:ascii="標楷體" w:eastAsia="標楷體" w:hAnsi="標楷體"/>
          <w:kern w:val="1"/>
          <w:sz w:val="28"/>
          <w:szCs w:val="28"/>
        </w:rPr>
        <w:t>。</w:t>
      </w:r>
    </w:p>
    <w:p w:rsidR="00DF5F62" w:rsidRPr="00155A2C" w:rsidRDefault="00DF5F62" w:rsidP="007E190A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（三）具</w:t>
      </w:r>
      <w:r w:rsidRPr="00155A2C">
        <w:rPr>
          <w:rFonts w:ascii="標楷體" w:eastAsia="標楷體" w:hAnsi="標楷體" w:hint="eastAsia"/>
          <w:kern w:val="1"/>
          <w:sz w:val="28"/>
          <w:szCs w:val="28"/>
        </w:rPr>
        <w:t>有效期限內</w:t>
      </w:r>
      <w:r w:rsidR="00D65A3A" w:rsidRPr="00155A2C">
        <w:rPr>
          <w:rFonts w:ascii="標楷體" w:eastAsia="標楷體" w:hAnsi="標楷體"/>
          <w:kern w:val="1"/>
          <w:sz w:val="28"/>
          <w:szCs w:val="28"/>
        </w:rPr>
        <w:t>CPR心肺復甦術急救術合格</w:t>
      </w:r>
      <w:r w:rsidR="004408B4">
        <w:rPr>
          <w:rFonts w:ascii="標楷體" w:eastAsia="標楷體" w:hAnsi="標楷體"/>
          <w:kern w:val="1"/>
          <w:sz w:val="28"/>
          <w:szCs w:val="28"/>
        </w:rPr>
        <w:t>證明</w:t>
      </w:r>
      <w:r w:rsidR="00D65A3A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（民國10</w:t>
      </w:r>
      <w:r w:rsidR="00B17397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3</w:t>
      </w:r>
      <w:r w:rsidR="00D65A3A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年1</w:t>
      </w:r>
      <w:r w:rsidR="00B17397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1</w:t>
      </w:r>
      <w:r w:rsidR="00D65A3A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月</w:t>
      </w:r>
      <w:r w:rsidR="001B3C71">
        <w:rPr>
          <w:rFonts w:ascii="標楷體" w:eastAsia="標楷體" w:hAnsi="標楷體" w:hint="eastAsia"/>
          <w:color w:val="FF00FF"/>
          <w:kern w:val="1"/>
          <w:sz w:val="28"/>
          <w:szCs w:val="28"/>
        </w:rPr>
        <w:t>25</w:t>
      </w:r>
      <w:r w:rsidR="00D65A3A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日）</w:t>
      </w:r>
      <w:r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。</w:t>
      </w:r>
      <w:r w:rsidR="00D65A3A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若</w:t>
      </w:r>
      <w:r w:rsidR="004408B4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無</w:t>
      </w:r>
      <w:r w:rsidR="00D65A3A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CPR心肺復</w:t>
      </w:r>
      <w:r w:rsidR="009515BF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甦</w:t>
      </w:r>
      <w:r w:rsidR="00D65A3A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術急救</w:t>
      </w:r>
      <w:r w:rsidR="004408B4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術</w:t>
      </w:r>
      <w:r w:rsidR="00D65A3A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合格</w:t>
      </w:r>
      <w:r w:rsidR="004408B4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證明</w:t>
      </w:r>
      <w:r w:rsidR="00D65A3A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，須於</w:t>
      </w:r>
      <w:r w:rsidR="00B17397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103年</w:t>
      </w:r>
      <w:r w:rsidR="00D65A3A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1</w:t>
      </w:r>
      <w:r w:rsidR="00B17397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1</w:t>
      </w:r>
      <w:r w:rsidR="00D65A3A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月</w:t>
      </w:r>
      <w:r w:rsidR="001B3C71">
        <w:rPr>
          <w:rFonts w:ascii="標楷體" w:eastAsia="標楷體" w:hAnsi="標楷體" w:hint="eastAsia"/>
          <w:color w:val="FF00FF"/>
          <w:kern w:val="1"/>
          <w:sz w:val="28"/>
          <w:szCs w:val="28"/>
        </w:rPr>
        <w:t>30</w:t>
      </w:r>
      <w:r w:rsidR="00D65A3A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日前取得證書</w:t>
      </w:r>
      <w:r w:rsidR="000260CB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，並繳交影本</w:t>
      </w:r>
      <w:r w:rsidR="003F4DAB">
        <w:rPr>
          <w:rFonts w:ascii="標楷體" w:eastAsia="標楷體" w:hAnsi="標楷體" w:hint="eastAsia"/>
          <w:color w:val="FF00FF"/>
          <w:kern w:val="1"/>
          <w:sz w:val="28"/>
          <w:szCs w:val="28"/>
        </w:rPr>
        <w:t>至本會確認</w:t>
      </w:r>
      <w:r w:rsidR="00D65A3A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。</w:t>
      </w:r>
    </w:p>
    <w:p w:rsidR="00DF5F62" w:rsidRPr="00155A2C" w:rsidRDefault="002419BD" w:rsidP="007E190A">
      <w:pPr>
        <w:snapToGrid w:val="0"/>
        <w:spacing w:line="300" w:lineRule="auto"/>
        <w:ind w:leftChars="100" w:left="240" w:firstLineChars="200" w:firstLine="56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2419BD">
        <w:rPr>
          <w:rFonts w:ascii="標楷體" w:eastAsia="標楷體" w:hAnsi="標楷體"/>
          <w:color w:val="000000" w:themeColor="text1"/>
          <w:kern w:val="1"/>
          <w:sz w:val="28"/>
          <w:szCs w:val="28"/>
        </w:rPr>
        <w:t>國民體適能指導員</w:t>
      </w:r>
      <w:r w:rsidRPr="002419BD">
        <w:rPr>
          <w:rFonts w:ascii="標楷體" w:eastAsia="標楷體" w:hAnsi="標楷體" w:hint="eastAsia"/>
          <w:color w:val="000000" w:themeColor="text1"/>
          <w:kern w:val="1"/>
          <w:sz w:val="28"/>
          <w:szCs w:val="28"/>
        </w:rPr>
        <w:t>資格檢定</w:t>
      </w:r>
      <w:r w:rsidRPr="002419BD">
        <w:rPr>
          <w:rFonts w:ascii="標楷體" w:eastAsia="標楷體" w:hAnsi="標楷體"/>
          <w:color w:val="000000" w:themeColor="text1"/>
          <w:kern w:val="1"/>
          <w:sz w:val="28"/>
          <w:szCs w:val="28"/>
        </w:rPr>
        <w:t>辦法第四條規定</w:t>
      </w:r>
      <w:r w:rsidRPr="002419BD">
        <w:rPr>
          <w:rFonts w:ascii="標楷體" w:eastAsia="標楷體" w:hAnsi="標楷體" w:hint="eastAsia"/>
          <w:color w:val="000000" w:themeColor="text1"/>
          <w:kern w:val="1"/>
          <w:sz w:val="28"/>
          <w:szCs w:val="28"/>
        </w:rPr>
        <w:t>有下列情形之一，且經判刑確定，或罹患精神疾病或身心狀況違常，經直轄市、縣（市）主管機關委請相關專科醫師二人以上諮詢後，認定不能執行業務者，</w:t>
      </w:r>
      <w:r w:rsidRPr="002419BD">
        <w:rPr>
          <w:rFonts w:ascii="標楷體" w:eastAsia="標楷體" w:hAnsi="標楷體"/>
          <w:color w:val="000000" w:themeColor="text1"/>
          <w:kern w:val="1"/>
          <w:sz w:val="28"/>
          <w:szCs w:val="28"/>
        </w:rPr>
        <w:t>不得參</w:t>
      </w:r>
      <w:r w:rsidRPr="00155A2C">
        <w:rPr>
          <w:rFonts w:ascii="標楷體" w:eastAsia="標楷體" w:hAnsi="標楷體"/>
          <w:kern w:val="1"/>
          <w:sz w:val="28"/>
          <w:szCs w:val="28"/>
        </w:rPr>
        <w:t>加</w:t>
      </w:r>
      <w:r>
        <w:rPr>
          <w:rFonts w:ascii="標楷體" w:eastAsia="標楷體" w:hAnsi="標楷體"/>
          <w:kern w:val="1"/>
          <w:sz w:val="28"/>
          <w:szCs w:val="28"/>
        </w:rPr>
        <w:t>國民體適能</w:t>
      </w:r>
      <w:r w:rsidRPr="00155A2C">
        <w:rPr>
          <w:rFonts w:ascii="標楷體" w:eastAsia="標楷體" w:hAnsi="標楷體"/>
          <w:kern w:val="1"/>
          <w:sz w:val="28"/>
          <w:szCs w:val="28"/>
        </w:rPr>
        <w:t>指導員檢定考試：</w:t>
      </w:r>
    </w:p>
    <w:p w:rsidR="00DF5F62" w:rsidRPr="00155A2C" w:rsidRDefault="00677B58" w:rsidP="007E190A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（一）</w:t>
      </w:r>
      <w:r w:rsidR="006A16C2" w:rsidRPr="00ED34E3">
        <w:rPr>
          <w:rFonts w:ascii="標楷體" w:eastAsia="標楷體" w:hAnsi="標楷體" w:hint="eastAsia"/>
          <w:color w:val="000000"/>
          <w:sz w:val="28"/>
          <w:szCs w:val="28"/>
        </w:rPr>
        <w:t>犯傷害罪章。但其屬過失犯，不包括之。</w:t>
      </w:r>
    </w:p>
    <w:p w:rsidR="00DF5F62" w:rsidRPr="00155A2C" w:rsidRDefault="00677B58" w:rsidP="007E190A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（二）</w:t>
      </w:r>
      <w:r w:rsidR="006A16C2" w:rsidRPr="00ED34E3">
        <w:rPr>
          <w:rFonts w:ascii="標楷體" w:eastAsia="標楷體" w:hAnsi="標楷體" w:hint="eastAsia"/>
          <w:color w:val="000000"/>
          <w:sz w:val="28"/>
          <w:szCs w:val="28"/>
        </w:rPr>
        <w:t>犯中華民國刑法第二百九十四條之遺棄罪。</w:t>
      </w:r>
    </w:p>
    <w:p w:rsidR="00DF5F62" w:rsidRPr="00155A2C" w:rsidRDefault="00677B58" w:rsidP="007E190A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（三）</w:t>
      </w:r>
      <w:r w:rsidR="006A16C2" w:rsidRPr="00ED34E3">
        <w:rPr>
          <w:rFonts w:ascii="標楷體" w:eastAsia="標楷體" w:hAnsi="標楷體" w:hint="eastAsia"/>
          <w:color w:val="000000"/>
          <w:sz w:val="28"/>
          <w:szCs w:val="28"/>
        </w:rPr>
        <w:t>犯妨害性自主罪章、妨害風化罪章及妨害自由罪章之罪。</w:t>
      </w:r>
    </w:p>
    <w:p w:rsidR="00DF5F62" w:rsidRDefault="00677B58" w:rsidP="007E190A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（四）</w:t>
      </w:r>
      <w:r w:rsidR="006A16C2" w:rsidRPr="00ED34E3">
        <w:rPr>
          <w:rFonts w:ascii="標楷體" w:eastAsia="標楷體" w:hAnsi="標楷體" w:hint="eastAsia"/>
          <w:color w:val="000000"/>
          <w:sz w:val="28"/>
          <w:szCs w:val="28"/>
        </w:rPr>
        <w:t>犯毒品危害防制條例之罪。</w:t>
      </w:r>
    </w:p>
    <w:p w:rsidR="006A16C2" w:rsidRPr="00155A2C" w:rsidRDefault="006A16C2" w:rsidP="007E190A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（五）</w:t>
      </w:r>
      <w:r w:rsidRPr="00ED34E3">
        <w:rPr>
          <w:rFonts w:ascii="標楷體" w:eastAsia="標楷體" w:hAnsi="標楷體" w:hint="eastAsia"/>
          <w:color w:val="000000"/>
          <w:sz w:val="28"/>
          <w:szCs w:val="28"/>
        </w:rPr>
        <w:t>犯殺人罪。</w:t>
      </w:r>
    </w:p>
    <w:p w:rsidR="00DF5F62" w:rsidRPr="00155A2C" w:rsidRDefault="00DF5F62" w:rsidP="00790B56">
      <w:pPr>
        <w:pStyle w:val="1"/>
        <w:keepNext w:val="0"/>
        <w:tabs>
          <w:tab w:val="num" w:pos="0"/>
          <w:tab w:val="left" w:pos="432"/>
        </w:tabs>
        <w:snapToGrid w:val="0"/>
        <w:spacing w:beforeLines="50" w:afterLines="25" w:line="300" w:lineRule="auto"/>
        <w:jc w:val="both"/>
        <w:rPr>
          <w:rFonts w:ascii="標楷體" w:eastAsia="標楷體" w:hAnsi="標楷體"/>
          <w:sz w:val="28"/>
          <w:szCs w:val="28"/>
        </w:rPr>
      </w:pPr>
      <w:bookmarkStart w:id="1" w:name="_Toc281379634"/>
      <w:r w:rsidRPr="00155A2C">
        <w:rPr>
          <w:rFonts w:ascii="標楷體" w:eastAsia="標楷體" w:hAnsi="標楷體"/>
          <w:sz w:val="28"/>
          <w:szCs w:val="28"/>
        </w:rPr>
        <w:t>二、重要日期</w:t>
      </w:r>
      <w:bookmarkEnd w:id="1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701"/>
        <w:gridCol w:w="4253"/>
        <w:gridCol w:w="2835"/>
      </w:tblGrid>
      <w:tr w:rsidR="00DF5F62" w:rsidRPr="00F9729C" w:rsidTr="002419BD">
        <w:trPr>
          <w:trHeight w:val="454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F9729C" w:rsidRDefault="00DF5F62" w:rsidP="00243AAB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kern w:val="1"/>
                <w:sz w:val="28"/>
                <w:szCs w:val="28"/>
              </w:rPr>
            </w:pPr>
            <w:r w:rsidRPr="00F9729C">
              <w:rPr>
                <w:rFonts w:ascii="標楷體" w:eastAsia="標楷體" w:hAnsi="標楷體"/>
                <w:b/>
                <w:kern w:val="1"/>
                <w:sz w:val="28"/>
                <w:szCs w:val="28"/>
              </w:rPr>
              <w:t>事項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F9729C" w:rsidRDefault="00DF5F62" w:rsidP="00243AAB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kern w:val="1"/>
                <w:sz w:val="28"/>
                <w:szCs w:val="28"/>
              </w:rPr>
            </w:pPr>
            <w:r w:rsidRPr="00F9729C">
              <w:rPr>
                <w:rFonts w:ascii="標楷體" w:eastAsia="標楷體" w:hAnsi="標楷體"/>
                <w:b/>
                <w:kern w:val="1"/>
                <w:sz w:val="28"/>
                <w:szCs w:val="28"/>
              </w:rPr>
              <w:t>日期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F62" w:rsidRPr="00F9729C" w:rsidRDefault="00DF5F62" w:rsidP="00243AAB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kern w:val="1"/>
                <w:sz w:val="28"/>
                <w:szCs w:val="28"/>
              </w:rPr>
            </w:pPr>
            <w:r w:rsidRPr="00F9729C">
              <w:rPr>
                <w:rFonts w:ascii="標楷體" w:eastAsia="標楷體" w:hAnsi="標楷體"/>
                <w:b/>
                <w:kern w:val="1"/>
                <w:sz w:val="28"/>
                <w:szCs w:val="28"/>
              </w:rPr>
              <w:t>備註</w:t>
            </w:r>
          </w:p>
        </w:tc>
      </w:tr>
      <w:tr w:rsidR="00DF5F62" w:rsidRPr="007C482E" w:rsidTr="002419BD">
        <w:trPr>
          <w:trHeight w:val="595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7C482E" w:rsidRDefault="00DF5F62" w:rsidP="00243AAB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C482E">
              <w:rPr>
                <w:rFonts w:ascii="標楷體" w:eastAsia="標楷體" w:hAnsi="標楷體"/>
                <w:kern w:val="1"/>
                <w:sz w:val="28"/>
                <w:szCs w:val="28"/>
              </w:rPr>
              <w:t>簡章公告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7C482E" w:rsidRDefault="00683714" w:rsidP="007C482E">
            <w:pPr>
              <w:snapToGrid w:val="0"/>
              <w:spacing w:line="240" w:lineRule="auto"/>
              <w:jc w:val="center"/>
              <w:rPr>
                <w:rFonts w:ascii="標楷體" w:eastAsia="標楷體" w:hAnsi="標楷體" w:cs="Arial"/>
                <w:kern w:val="1"/>
                <w:sz w:val="28"/>
                <w:szCs w:val="28"/>
              </w:rPr>
            </w:pPr>
            <w:r w:rsidRPr="007C482E"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8/</w:t>
            </w:r>
            <w:r w:rsidR="007C482E" w:rsidRPr="007C482E"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F62" w:rsidRPr="007C482E" w:rsidRDefault="00DF5F62" w:rsidP="00243AAB">
            <w:pPr>
              <w:snapToGrid w:val="0"/>
              <w:spacing w:line="240" w:lineRule="auto"/>
              <w:jc w:val="center"/>
              <w:rPr>
                <w:rFonts w:ascii="標楷體" w:eastAsia="標楷體" w:hAnsi="標楷體" w:cs="Arial"/>
                <w:kern w:val="1"/>
                <w:szCs w:val="24"/>
              </w:rPr>
            </w:pPr>
            <w:r w:rsidRPr="007C482E">
              <w:rPr>
                <w:rFonts w:ascii="標楷體" w:eastAsia="標楷體" w:hAnsi="標楷體" w:cs="Arial"/>
                <w:kern w:val="1"/>
                <w:szCs w:val="24"/>
              </w:rPr>
              <w:t>網路公告</w:t>
            </w:r>
          </w:p>
        </w:tc>
      </w:tr>
      <w:tr w:rsidR="00DF5F62" w:rsidRPr="007C482E" w:rsidTr="002419BD">
        <w:trPr>
          <w:trHeight w:val="595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7C482E" w:rsidRDefault="00DF5F62" w:rsidP="00243AAB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C482E">
              <w:rPr>
                <w:rFonts w:ascii="標楷體" w:eastAsia="標楷體" w:hAnsi="標楷體"/>
                <w:kern w:val="1"/>
                <w:sz w:val="28"/>
                <w:szCs w:val="28"/>
              </w:rPr>
              <w:t>報名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7C482E" w:rsidRDefault="007C482E" w:rsidP="009625A5">
            <w:pPr>
              <w:snapToGrid w:val="0"/>
              <w:spacing w:line="240" w:lineRule="auto"/>
              <w:jc w:val="center"/>
              <w:rPr>
                <w:rFonts w:ascii="標楷體" w:eastAsia="標楷體" w:hAnsi="標楷體" w:cs="Arial"/>
                <w:kern w:val="1"/>
                <w:sz w:val="28"/>
                <w:szCs w:val="28"/>
              </w:rPr>
            </w:pPr>
            <w:r w:rsidRPr="007C482E"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自</w:t>
            </w:r>
            <w:r w:rsidR="009625A5"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9/10</w:t>
            </w:r>
            <w:bookmarkStart w:id="2" w:name="_GoBack"/>
            <w:bookmarkEnd w:id="2"/>
            <w:r w:rsidRPr="007C482E"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起至</w:t>
            </w:r>
            <w:r w:rsidR="00705E51"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9/30</w:t>
            </w:r>
            <w:r w:rsidR="00DF5F62" w:rsidRPr="007C482E">
              <w:rPr>
                <w:rFonts w:ascii="標楷體" w:eastAsia="標楷體" w:hAnsi="標楷體" w:cs="Arial"/>
                <w:kern w:val="1"/>
                <w:sz w:val="28"/>
                <w:szCs w:val="28"/>
              </w:rPr>
              <w:t>止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F62" w:rsidRPr="007C482E" w:rsidRDefault="00DF5F62" w:rsidP="00243AAB">
            <w:pPr>
              <w:snapToGrid w:val="0"/>
              <w:spacing w:line="240" w:lineRule="auto"/>
              <w:jc w:val="center"/>
              <w:rPr>
                <w:rFonts w:ascii="標楷體" w:eastAsia="標楷體" w:hAnsi="標楷體" w:cs="Arial"/>
                <w:kern w:val="1"/>
                <w:szCs w:val="24"/>
              </w:rPr>
            </w:pPr>
            <w:r w:rsidRPr="007C482E">
              <w:rPr>
                <w:rFonts w:ascii="標楷體" w:eastAsia="標楷體" w:hAnsi="標楷體" w:cs="Arial"/>
                <w:kern w:val="1"/>
                <w:szCs w:val="24"/>
              </w:rPr>
              <w:t>郵戳為憑，逾期不予受理</w:t>
            </w:r>
          </w:p>
        </w:tc>
      </w:tr>
      <w:tr w:rsidR="00DF5F62" w:rsidRPr="007C482E" w:rsidTr="002419BD">
        <w:trPr>
          <w:trHeight w:val="595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7C482E" w:rsidRDefault="00DF5F62" w:rsidP="00243AAB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C482E">
              <w:rPr>
                <w:rFonts w:ascii="標楷體" w:eastAsia="標楷體" w:hAnsi="標楷體"/>
                <w:kern w:val="1"/>
                <w:sz w:val="28"/>
                <w:szCs w:val="28"/>
              </w:rPr>
              <w:t>寄發准考證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7C482E" w:rsidRDefault="00DF5F62" w:rsidP="007C482E">
            <w:pPr>
              <w:snapToGrid w:val="0"/>
              <w:spacing w:line="240" w:lineRule="auto"/>
              <w:jc w:val="center"/>
              <w:rPr>
                <w:rFonts w:ascii="標楷體" w:eastAsia="標楷體" w:hAnsi="標楷體" w:cs="Arial"/>
                <w:kern w:val="1"/>
                <w:sz w:val="28"/>
                <w:szCs w:val="28"/>
              </w:rPr>
            </w:pPr>
            <w:r w:rsidRPr="007C482E"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10/</w:t>
            </w:r>
            <w:r w:rsidR="007C482E"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F62" w:rsidRPr="007C482E" w:rsidRDefault="00DF5F62" w:rsidP="00243AAB">
            <w:pPr>
              <w:snapToGrid w:val="0"/>
              <w:spacing w:line="240" w:lineRule="auto"/>
              <w:jc w:val="center"/>
              <w:rPr>
                <w:rFonts w:ascii="標楷體" w:eastAsia="標楷體" w:hAnsi="標楷體" w:cs="Arial"/>
                <w:kern w:val="1"/>
                <w:szCs w:val="24"/>
              </w:rPr>
            </w:pPr>
            <w:r w:rsidRPr="007C482E">
              <w:rPr>
                <w:rFonts w:ascii="標楷體" w:eastAsia="標楷體" w:hAnsi="標楷體" w:cs="Arial"/>
                <w:kern w:val="1"/>
                <w:szCs w:val="24"/>
              </w:rPr>
              <w:t>請附回郵掛號信封乙個</w:t>
            </w:r>
          </w:p>
        </w:tc>
      </w:tr>
      <w:tr w:rsidR="00705E51" w:rsidRPr="007C482E" w:rsidTr="002419BD">
        <w:trPr>
          <w:trHeight w:val="595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E51" w:rsidRPr="007C482E" w:rsidRDefault="00C3266A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1"/>
                <w:sz w:val="28"/>
                <w:szCs w:val="28"/>
              </w:rPr>
              <w:t>強化</w:t>
            </w:r>
            <w:r w:rsidR="00705E51" w:rsidRPr="007C482E">
              <w:rPr>
                <w:rFonts w:ascii="標楷體" w:eastAsia="標楷體" w:hAnsi="標楷體"/>
                <w:kern w:val="1"/>
                <w:sz w:val="28"/>
                <w:szCs w:val="28"/>
              </w:rPr>
              <w:t>研習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E51" w:rsidRPr="007C482E" w:rsidRDefault="00705E51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 w:cs="Arial"/>
                <w:kern w:val="1"/>
                <w:sz w:val="28"/>
                <w:szCs w:val="28"/>
              </w:rPr>
            </w:pPr>
            <w:r w:rsidRPr="007C482E"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臺北10/18-19、臺南10/</w:t>
            </w:r>
            <w:r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25</w:t>
            </w:r>
            <w:r w:rsidRPr="007C482E"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5E51" w:rsidRPr="007C482E" w:rsidRDefault="00705E51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 w:cs="Arial"/>
                <w:kern w:val="1"/>
                <w:szCs w:val="24"/>
              </w:rPr>
            </w:pPr>
            <w:r>
              <w:rPr>
                <w:rFonts w:ascii="標楷體" w:eastAsia="標楷體" w:hAnsi="標楷體" w:cs="Arial"/>
                <w:kern w:val="1"/>
                <w:szCs w:val="24"/>
              </w:rPr>
              <w:t>包含初級與中級研習</w:t>
            </w:r>
          </w:p>
        </w:tc>
      </w:tr>
      <w:tr w:rsidR="00DF5F62" w:rsidRPr="007C482E" w:rsidTr="002419BD">
        <w:trPr>
          <w:trHeight w:val="595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7C482E" w:rsidRDefault="00DF5F62" w:rsidP="00243AAB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C482E">
              <w:rPr>
                <w:rFonts w:ascii="標楷體" w:eastAsia="標楷體" w:hAnsi="標楷體"/>
                <w:kern w:val="1"/>
                <w:sz w:val="28"/>
                <w:szCs w:val="28"/>
              </w:rPr>
              <w:t>檢定考試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7C482E" w:rsidRDefault="007C482E" w:rsidP="007C482E">
            <w:pPr>
              <w:snapToGrid w:val="0"/>
              <w:spacing w:line="240" w:lineRule="auto"/>
              <w:jc w:val="center"/>
              <w:rPr>
                <w:rFonts w:ascii="標楷體" w:eastAsia="標楷體" w:hAnsi="標楷體" w:cs="Arial"/>
                <w:kern w:val="1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kern w:val="1"/>
                <w:sz w:val="28"/>
                <w:szCs w:val="28"/>
              </w:rPr>
              <w:t>臺北</w:t>
            </w:r>
            <w:r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11/1-2、</w:t>
            </w:r>
            <w:r>
              <w:rPr>
                <w:rFonts w:ascii="標楷體" w:eastAsia="標楷體" w:hAnsi="標楷體" w:cs="Arial"/>
                <w:kern w:val="1"/>
                <w:sz w:val="28"/>
                <w:szCs w:val="28"/>
              </w:rPr>
              <w:t>臺南</w:t>
            </w:r>
            <w:r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11/8-9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F62" w:rsidRPr="007C482E" w:rsidRDefault="007C482E" w:rsidP="00243AAB">
            <w:pPr>
              <w:snapToGrid w:val="0"/>
              <w:spacing w:line="240" w:lineRule="auto"/>
              <w:jc w:val="center"/>
              <w:rPr>
                <w:rFonts w:ascii="標楷體" w:eastAsia="標楷體" w:hAnsi="標楷體" w:cs="Arial"/>
                <w:kern w:val="1"/>
                <w:szCs w:val="24"/>
              </w:rPr>
            </w:pPr>
            <w:r>
              <w:rPr>
                <w:rFonts w:ascii="標楷體" w:eastAsia="標楷體" w:hAnsi="標楷體" w:cs="Arial"/>
                <w:kern w:val="1"/>
                <w:szCs w:val="24"/>
              </w:rPr>
              <w:t>包含初級與中級檢定</w:t>
            </w:r>
          </w:p>
        </w:tc>
      </w:tr>
      <w:tr w:rsidR="00DF5F62" w:rsidRPr="007C482E" w:rsidTr="002419BD">
        <w:trPr>
          <w:trHeight w:val="595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7C482E" w:rsidRDefault="00DF5F62" w:rsidP="00243AAB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C482E">
              <w:rPr>
                <w:rFonts w:ascii="標楷體" w:eastAsia="標楷體" w:hAnsi="標楷體"/>
                <w:kern w:val="1"/>
                <w:sz w:val="28"/>
                <w:szCs w:val="28"/>
              </w:rPr>
              <w:t>放榜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7C482E" w:rsidRDefault="007C482E" w:rsidP="000C483E">
            <w:pPr>
              <w:snapToGrid w:val="0"/>
              <w:spacing w:line="240" w:lineRule="auto"/>
              <w:jc w:val="center"/>
              <w:rPr>
                <w:rFonts w:ascii="標楷體" w:eastAsia="標楷體" w:hAnsi="標楷體" w:cs="Arial"/>
                <w:kern w:val="1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11</w:t>
            </w:r>
            <w:r w:rsidR="00DF5F62" w:rsidRPr="007C482E"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2</w:t>
            </w:r>
            <w:r w:rsidR="000C483E"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F62" w:rsidRPr="007C482E" w:rsidRDefault="00DF5F62" w:rsidP="00243AAB">
            <w:pPr>
              <w:snapToGrid w:val="0"/>
              <w:spacing w:line="240" w:lineRule="auto"/>
              <w:jc w:val="center"/>
              <w:rPr>
                <w:rFonts w:ascii="標楷體" w:eastAsia="標楷體" w:hAnsi="標楷體" w:cs="Arial"/>
                <w:kern w:val="1"/>
                <w:szCs w:val="24"/>
              </w:rPr>
            </w:pPr>
            <w:r w:rsidRPr="007C482E">
              <w:rPr>
                <w:rFonts w:ascii="標楷體" w:eastAsia="標楷體" w:hAnsi="標楷體" w:cs="Arial"/>
                <w:kern w:val="1"/>
                <w:szCs w:val="24"/>
              </w:rPr>
              <w:t>網路公告</w:t>
            </w:r>
          </w:p>
        </w:tc>
      </w:tr>
      <w:tr w:rsidR="00DF5F62" w:rsidRPr="007C482E" w:rsidTr="002419BD">
        <w:trPr>
          <w:trHeight w:val="595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7C482E" w:rsidRDefault="00DF5F62" w:rsidP="00243AAB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C482E">
              <w:rPr>
                <w:rFonts w:ascii="標楷體" w:eastAsia="標楷體" w:hAnsi="標楷體"/>
                <w:kern w:val="1"/>
                <w:sz w:val="28"/>
                <w:szCs w:val="28"/>
              </w:rPr>
              <w:t>證書發放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7C482E" w:rsidRDefault="00DF5F62" w:rsidP="000C483E">
            <w:pPr>
              <w:snapToGrid w:val="0"/>
              <w:spacing w:line="240" w:lineRule="auto"/>
              <w:jc w:val="center"/>
              <w:rPr>
                <w:rFonts w:ascii="標楷體" w:eastAsia="標楷體" w:hAnsi="標楷體" w:cs="Arial"/>
                <w:kern w:val="1"/>
                <w:sz w:val="28"/>
                <w:szCs w:val="28"/>
              </w:rPr>
            </w:pPr>
            <w:r w:rsidRPr="007C482E"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1</w:t>
            </w:r>
            <w:r w:rsidR="00C2496B" w:rsidRPr="007C482E"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2</w:t>
            </w:r>
            <w:r w:rsidRPr="007C482E"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/</w:t>
            </w:r>
            <w:r w:rsidR="007C482E"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1</w:t>
            </w:r>
            <w:r w:rsidR="000C483E"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5</w:t>
            </w:r>
            <w:r w:rsidRPr="007C482E"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-</w:t>
            </w:r>
            <w:r w:rsidR="007C482E"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31</w:t>
            </w:r>
            <w:r w:rsidRPr="007C482E">
              <w:rPr>
                <w:rFonts w:ascii="標楷體" w:eastAsia="標楷體" w:hAnsi="標楷體" w:cs="Arial" w:hint="eastAsia"/>
                <w:kern w:val="1"/>
                <w:sz w:val="28"/>
                <w:szCs w:val="28"/>
              </w:rPr>
              <w:t>止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F62" w:rsidRPr="007C482E" w:rsidRDefault="00DF5F62" w:rsidP="00243AAB">
            <w:pPr>
              <w:snapToGrid w:val="0"/>
              <w:spacing w:line="240" w:lineRule="auto"/>
              <w:jc w:val="center"/>
              <w:rPr>
                <w:rFonts w:ascii="標楷體" w:eastAsia="標楷體" w:hAnsi="標楷體" w:cs="Arial"/>
                <w:kern w:val="1"/>
                <w:szCs w:val="24"/>
              </w:rPr>
            </w:pPr>
            <w:r w:rsidRPr="007C482E">
              <w:rPr>
                <w:rFonts w:ascii="標楷體" w:eastAsia="標楷體" w:hAnsi="標楷體" w:cs="Arial"/>
                <w:kern w:val="1"/>
                <w:szCs w:val="24"/>
              </w:rPr>
              <w:t>郵寄</w:t>
            </w:r>
          </w:p>
        </w:tc>
      </w:tr>
    </w:tbl>
    <w:p w:rsidR="00695BB7" w:rsidRPr="00155A2C" w:rsidRDefault="00DF5F62" w:rsidP="00790B56">
      <w:pPr>
        <w:pStyle w:val="1"/>
        <w:keepNext w:val="0"/>
        <w:tabs>
          <w:tab w:val="num" w:pos="0"/>
          <w:tab w:val="left" w:pos="432"/>
        </w:tabs>
        <w:snapToGrid w:val="0"/>
        <w:spacing w:beforeLines="50" w:afterLines="25" w:line="300" w:lineRule="auto"/>
        <w:jc w:val="both"/>
        <w:rPr>
          <w:rFonts w:ascii="標楷體" w:eastAsia="標楷體" w:hAnsi="標楷體"/>
          <w:sz w:val="28"/>
          <w:szCs w:val="28"/>
        </w:rPr>
      </w:pPr>
      <w:bookmarkStart w:id="3" w:name="_Toc281379635"/>
      <w:r w:rsidRPr="00155A2C">
        <w:rPr>
          <w:rFonts w:ascii="標楷體" w:eastAsia="標楷體" w:hAnsi="標楷體"/>
          <w:sz w:val="28"/>
          <w:szCs w:val="28"/>
        </w:rPr>
        <w:lastRenderedPageBreak/>
        <w:t>三、</w:t>
      </w:r>
      <w:r w:rsidR="00695BB7" w:rsidRPr="00155A2C">
        <w:rPr>
          <w:rFonts w:ascii="標楷體" w:eastAsia="標楷體" w:hAnsi="標楷體"/>
          <w:sz w:val="28"/>
          <w:szCs w:val="28"/>
        </w:rPr>
        <w:t>報考人數</w:t>
      </w:r>
    </w:p>
    <w:p w:rsidR="00695BB7" w:rsidRPr="00116D2C" w:rsidRDefault="00695BB7" w:rsidP="00243AAB">
      <w:pPr>
        <w:snapToGrid w:val="0"/>
        <w:spacing w:line="300" w:lineRule="auto"/>
        <w:ind w:leftChars="100" w:left="240" w:firstLineChars="200" w:firstLine="56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16D2C">
        <w:rPr>
          <w:rFonts w:ascii="標楷體" w:eastAsia="標楷體" w:hAnsi="標楷體" w:hint="eastAsia"/>
          <w:kern w:val="1"/>
          <w:sz w:val="28"/>
          <w:szCs w:val="28"/>
        </w:rPr>
        <w:t>初級/中級報考</w:t>
      </w:r>
      <w:r w:rsidR="00243AAB" w:rsidRPr="00116D2C">
        <w:rPr>
          <w:rFonts w:ascii="標楷體" w:eastAsia="標楷體" w:hAnsi="標楷體" w:hint="eastAsia"/>
          <w:kern w:val="1"/>
          <w:sz w:val="28"/>
          <w:szCs w:val="28"/>
        </w:rPr>
        <w:t>，</w:t>
      </w:r>
      <w:r w:rsidRPr="00116D2C">
        <w:rPr>
          <w:rFonts w:ascii="標楷體" w:eastAsia="標楷體" w:hAnsi="標楷體" w:hint="eastAsia"/>
          <w:kern w:val="1"/>
          <w:sz w:val="28"/>
          <w:szCs w:val="28"/>
        </w:rPr>
        <w:t>錄取</w:t>
      </w:r>
      <w:r w:rsidR="00243AAB" w:rsidRPr="00116D2C">
        <w:rPr>
          <w:rFonts w:ascii="標楷體" w:eastAsia="標楷體" w:hAnsi="標楷體" w:hint="eastAsia"/>
          <w:kern w:val="1"/>
          <w:sz w:val="28"/>
          <w:szCs w:val="28"/>
        </w:rPr>
        <w:t>總</w:t>
      </w:r>
      <w:r w:rsidRPr="00116D2C">
        <w:rPr>
          <w:rFonts w:ascii="標楷體" w:eastAsia="標楷體" w:hAnsi="標楷體" w:hint="eastAsia"/>
          <w:kern w:val="1"/>
          <w:sz w:val="28"/>
          <w:szCs w:val="28"/>
        </w:rPr>
        <w:t>人數</w:t>
      </w:r>
      <w:r w:rsidR="00243AAB" w:rsidRPr="00116D2C">
        <w:rPr>
          <w:rFonts w:ascii="標楷體" w:eastAsia="標楷體" w:hAnsi="標楷體" w:hint="eastAsia"/>
          <w:kern w:val="1"/>
          <w:sz w:val="28"/>
          <w:szCs w:val="28"/>
        </w:rPr>
        <w:t>達100名為原則（報名先後順序及資料完備者優先考量）</w:t>
      </w:r>
      <w:r w:rsidRPr="00116D2C">
        <w:rPr>
          <w:rFonts w:ascii="標楷體" w:eastAsia="標楷體" w:hAnsi="標楷體" w:hint="eastAsia"/>
          <w:kern w:val="1"/>
          <w:sz w:val="28"/>
          <w:szCs w:val="28"/>
        </w:rPr>
        <w:t>。</w:t>
      </w:r>
    </w:p>
    <w:p w:rsidR="00DF5F62" w:rsidRPr="00155A2C" w:rsidRDefault="00695BB7" w:rsidP="00790B56">
      <w:pPr>
        <w:pStyle w:val="1"/>
        <w:keepNext w:val="0"/>
        <w:tabs>
          <w:tab w:val="num" w:pos="0"/>
          <w:tab w:val="left" w:pos="432"/>
        </w:tabs>
        <w:snapToGrid w:val="0"/>
        <w:spacing w:beforeLines="50" w:afterLines="25" w:line="300" w:lineRule="auto"/>
        <w:jc w:val="both"/>
        <w:rPr>
          <w:rFonts w:ascii="標楷體" w:eastAsia="標楷體" w:hAnsi="標楷體"/>
          <w:sz w:val="28"/>
          <w:szCs w:val="28"/>
        </w:rPr>
      </w:pPr>
      <w:r w:rsidRPr="00155A2C">
        <w:rPr>
          <w:rFonts w:ascii="標楷體" w:eastAsia="標楷體" w:hAnsi="標楷體"/>
          <w:sz w:val="28"/>
          <w:szCs w:val="28"/>
        </w:rPr>
        <w:t>四、</w:t>
      </w:r>
      <w:r w:rsidR="00DF5F62" w:rsidRPr="00155A2C">
        <w:rPr>
          <w:rFonts w:ascii="標楷體" w:eastAsia="標楷體" w:hAnsi="標楷體"/>
          <w:sz w:val="28"/>
          <w:szCs w:val="28"/>
        </w:rPr>
        <w:t>報名日期</w:t>
      </w:r>
      <w:bookmarkEnd w:id="3"/>
    </w:p>
    <w:p w:rsidR="00DF5F62" w:rsidRPr="00155A2C" w:rsidRDefault="00FE7EA5" w:rsidP="00284B4E">
      <w:pPr>
        <w:snapToGrid w:val="0"/>
        <w:spacing w:line="300" w:lineRule="auto"/>
        <w:ind w:leftChars="100" w:left="240" w:firstLineChars="200" w:firstLine="560"/>
        <w:jc w:val="both"/>
        <w:rPr>
          <w:rFonts w:ascii="標楷體" w:eastAsia="標楷體" w:hAnsi="標楷體"/>
          <w:kern w:val="1"/>
          <w:sz w:val="28"/>
          <w:szCs w:val="28"/>
        </w:rPr>
      </w:pPr>
      <w:r>
        <w:rPr>
          <w:rFonts w:ascii="標楷體" w:eastAsia="標楷體" w:hAnsi="標楷體" w:hint="eastAsia"/>
          <w:kern w:val="1"/>
          <w:sz w:val="28"/>
          <w:szCs w:val="28"/>
        </w:rPr>
        <w:t>自公告日</w:t>
      </w:r>
      <w:r w:rsidR="00DF5F62" w:rsidRPr="00155A2C">
        <w:rPr>
          <w:rFonts w:ascii="標楷體" w:eastAsia="標楷體" w:hAnsi="標楷體"/>
          <w:kern w:val="1"/>
          <w:sz w:val="28"/>
          <w:szCs w:val="28"/>
        </w:rPr>
        <w:t>起至</w:t>
      </w:r>
      <w:r w:rsidR="00705E51">
        <w:rPr>
          <w:rFonts w:ascii="標楷體" w:eastAsia="標楷體" w:hAnsi="標楷體" w:hint="eastAsia"/>
          <w:kern w:val="1"/>
          <w:sz w:val="28"/>
          <w:szCs w:val="28"/>
        </w:rPr>
        <w:t>9</w:t>
      </w:r>
      <w:r w:rsidR="00DF5F62" w:rsidRPr="00155A2C">
        <w:rPr>
          <w:rFonts w:ascii="標楷體" w:eastAsia="標楷體" w:hAnsi="標楷體"/>
          <w:kern w:val="1"/>
          <w:sz w:val="28"/>
          <w:szCs w:val="28"/>
        </w:rPr>
        <w:t>月</w:t>
      </w:r>
      <w:r w:rsidR="00705E51">
        <w:rPr>
          <w:rFonts w:ascii="標楷體" w:eastAsia="標楷體" w:hAnsi="標楷體" w:hint="eastAsia"/>
          <w:kern w:val="1"/>
          <w:sz w:val="28"/>
          <w:szCs w:val="28"/>
        </w:rPr>
        <w:t>30</w:t>
      </w:r>
      <w:r w:rsidR="00DF5F62" w:rsidRPr="00155A2C">
        <w:rPr>
          <w:rFonts w:ascii="標楷體" w:eastAsia="標楷體" w:hAnsi="標楷體" w:hint="eastAsia"/>
          <w:kern w:val="1"/>
          <w:sz w:val="28"/>
          <w:szCs w:val="28"/>
        </w:rPr>
        <w:t>日</w:t>
      </w:r>
      <w:r w:rsidR="00C64364" w:rsidRPr="00155A2C">
        <w:rPr>
          <w:rFonts w:ascii="標楷體" w:eastAsia="標楷體" w:hAnsi="標楷體" w:hint="eastAsia"/>
          <w:kern w:val="1"/>
          <w:sz w:val="28"/>
          <w:szCs w:val="28"/>
        </w:rPr>
        <w:t>止（</w:t>
      </w:r>
      <w:r w:rsidR="00DF5F62" w:rsidRPr="00155A2C">
        <w:rPr>
          <w:rFonts w:ascii="標楷體" w:eastAsia="標楷體" w:hAnsi="標楷體"/>
          <w:kern w:val="1"/>
          <w:sz w:val="28"/>
          <w:szCs w:val="28"/>
        </w:rPr>
        <w:t>以郵戳為憑，逾期不予受理</w:t>
      </w:r>
      <w:r w:rsidR="00C64364" w:rsidRPr="00155A2C">
        <w:rPr>
          <w:rFonts w:ascii="標楷體" w:eastAsia="標楷體" w:hAnsi="標楷體"/>
          <w:kern w:val="1"/>
          <w:sz w:val="28"/>
          <w:szCs w:val="28"/>
        </w:rPr>
        <w:t>）</w:t>
      </w:r>
      <w:r w:rsidR="00C64364" w:rsidRPr="00155A2C">
        <w:rPr>
          <w:rFonts w:ascii="標楷體" w:eastAsia="標楷體" w:hAnsi="標楷體" w:hint="eastAsia"/>
          <w:kern w:val="1"/>
          <w:sz w:val="28"/>
          <w:szCs w:val="28"/>
        </w:rPr>
        <w:t>。</w:t>
      </w:r>
    </w:p>
    <w:p w:rsidR="00DF5F62" w:rsidRPr="00155A2C" w:rsidRDefault="00695BB7" w:rsidP="00790B56">
      <w:pPr>
        <w:pStyle w:val="1"/>
        <w:keepNext w:val="0"/>
        <w:tabs>
          <w:tab w:val="num" w:pos="0"/>
          <w:tab w:val="left" w:pos="432"/>
        </w:tabs>
        <w:snapToGrid w:val="0"/>
        <w:spacing w:beforeLines="50" w:afterLines="25" w:line="300" w:lineRule="auto"/>
        <w:jc w:val="both"/>
        <w:rPr>
          <w:rFonts w:ascii="標楷體" w:eastAsia="標楷體" w:hAnsi="標楷體"/>
          <w:sz w:val="28"/>
          <w:szCs w:val="28"/>
        </w:rPr>
      </w:pPr>
      <w:bookmarkStart w:id="4" w:name="_Toc281379636"/>
      <w:r w:rsidRPr="00155A2C">
        <w:rPr>
          <w:rFonts w:ascii="標楷體" w:eastAsia="標楷體" w:hAnsi="標楷體"/>
          <w:sz w:val="28"/>
          <w:szCs w:val="28"/>
        </w:rPr>
        <w:t>五</w:t>
      </w:r>
      <w:r w:rsidR="00DF5F62" w:rsidRPr="00155A2C">
        <w:rPr>
          <w:rFonts w:ascii="標楷體" w:eastAsia="標楷體" w:hAnsi="標楷體"/>
          <w:sz w:val="28"/>
          <w:szCs w:val="28"/>
        </w:rPr>
        <w:t>、簡章公告</w:t>
      </w:r>
      <w:bookmarkEnd w:id="4"/>
    </w:p>
    <w:p w:rsidR="00DF5F62" w:rsidRPr="00284B4E" w:rsidRDefault="00284B4E" w:rsidP="00284B4E">
      <w:pPr>
        <w:snapToGrid w:val="0"/>
        <w:spacing w:line="300" w:lineRule="auto"/>
        <w:ind w:leftChars="100" w:left="240" w:firstLineChars="200" w:firstLine="56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284B4E">
        <w:rPr>
          <w:rFonts w:ascii="標楷體" w:eastAsia="標楷體" w:hAnsi="標楷體" w:hint="eastAsia"/>
          <w:sz w:val="28"/>
          <w:szCs w:val="28"/>
        </w:rPr>
        <w:t>本簡章及</w:t>
      </w:r>
      <w:r w:rsidR="0096330B">
        <w:rPr>
          <w:rFonts w:ascii="標楷體" w:eastAsia="標楷體" w:hAnsi="標楷體" w:hint="eastAsia"/>
          <w:sz w:val="28"/>
          <w:szCs w:val="28"/>
        </w:rPr>
        <w:t>相關附</w:t>
      </w:r>
      <w:r w:rsidRPr="00284B4E">
        <w:rPr>
          <w:rFonts w:ascii="標楷體" w:eastAsia="標楷體" w:hAnsi="標楷體" w:hint="eastAsia"/>
          <w:sz w:val="28"/>
          <w:szCs w:val="28"/>
        </w:rPr>
        <w:t>件免費由網路自行下載列印，不再販售紙本簡章</w:t>
      </w:r>
      <w:r w:rsidR="00B63BE7">
        <w:rPr>
          <w:rFonts w:ascii="標楷體" w:eastAsia="標楷體" w:hAnsi="標楷體" w:hint="eastAsia"/>
          <w:sz w:val="28"/>
          <w:szCs w:val="28"/>
        </w:rPr>
        <w:t>：</w:t>
      </w:r>
    </w:p>
    <w:p w:rsidR="004A653A" w:rsidRDefault="004A653A" w:rsidP="004A653A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bookmarkStart w:id="5" w:name="_Toc281379637"/>
      <w:r w:rsidRPr="00C60F90">
        <w:rPr>
          <w:rFonts w:ascii="標楷體" w:eastAsia="標楷體" w:hAnsi="標楷體"/>
          <w:kern w:val="1"/>
          <w:sz w:val="28"/>
          <w:szCs w:val="28"/>
        </w:rPr>
        <w:t>（一）</w:t>
      </w:r>
      <w:r>
        <w:rPr>
          <w:rFonts w:ascii="標楷體" w:eastAsia="標楷體" w:hAnsi="標楷體"/>
          <w:kern w:val="1"/>
          <w:sz w:val="28"/>
          <w:szCs w:val="28"/>
        </w:rPr>
        <w:t>教育部體育署：</w:t>
      </w:r>
      <w:r w:rsidRPr="004B4152">
        <w:rPr>
          <w:rFonts w:ascii="標楷體" w:eastAsia="標楷體" w:hAnsi="標楷體"/>
          <w:color w:val="0000FF"/>
          <w:kern w:val="1"/>
          <w:sz w:val="28"/>
          <w:szCs w:val="28"/>
          <w:u w:val="single"/>
        </w:rPr>
        <w:t>http</w:t>
      </w:r>
      <w:r w:rsidR="00C570FB">
        <w:rPr>
          <w:rFonts w:ascii="標楷體" w:eastAsia="標楷體" w:hAnsi="標楷體"/>
          <w:color w:val="0000FF"/>
          <w:kern w:val="1"/>
          <w:sz w:val="28"/>
          <w:szCs w:val="28"/>
          <w:u w:val="single"/>
        </w:rPr>
        <w:t>：</w:t>
      </w:r>
      <w:r w:rsidRPr="004B4152">
        <w:rPr>
          <w:rFonts w:ascii="標楷體" w:eastAsia="標楷體" w:hAnsi="標楷體"/>
          <w:color w:val="0000FF"/>
          <w:kern w:val="1"/>
          <w:sz w:val="28"/>
          <w:szCs w:val="28"/>
          <w:u w:val="single"/>
        </w:rPr>
        <w:t>//</w:t>
      </w:r>
      <w:r w:rsidRPr="004B4152">
        <w:rPr>
          <w:rFonts w:ascii="標楷體" w:eastAsia="標楷體" w:hAnsi="標楷體" w:hint="eastAsia"/>
          <w:color w:val="0000FF"/>
          <w:kern w:val="1"/>
          <w:sz w:val="28"/>
          <w:szCs w:val="28"/>
          <w:u w:val="single"/>
        </w:rPr>
        <w:t>www.sa.gov.tw</w:t>
      </w:r>
    </w:p>
    <w:p w:rsidR="004A653A" w:rsidRDefault="004A653A" w:rsidP="004A653A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>
        <w:rPr>
          <w:rFonts w:ascii="標楷體" w:eastAsia="標楷體" w:hAnsi="標楷體" w:hint="eastAsia"/>
          <w:kern w:val="1"/>
          <w:sz w:val="28"/>
          <w:szCs w:val="28"/>
        </w:rPr>
        <w:t>（</w:t>
      </w:r>
      <w:r w:rsidRPr="00C60F90">
        <w:rPr>
          <w:rFonts w:ascii="標楷體" w:eastAsia="標楷體" w:hAnsi="標楷體"/>
          <w:kern w:val="1"/>
          <w:sz w:val="28"/>
          <w:szCs w:val="28"/>
        </w:rPr>
        <w:t>二</w:t>
      </w:r>
      <w:r>
        <w:rPr>
          <w:rFonts w:ascii="標楷體" w:eastAsia="標楷體" w:hAnsi="標楷體" w:hint="eastAsia"/>
          <w:kern w:val="1"/>
          <w:sz w:val="28"/>
          <w:szCs w:val="28"/>
        </w:rPr>
        <w:t>）臺灣i運動資訊平臺：</w:t>
      </w:r>
      <w:r w:rsidRPr="004B4152">
        <w:rPr>
          <w:rFonts w:ascii="標楷體" w:eastAsia="標楷體" w:hAnsi="標楷體"/>
          <w:color w:val="0000FF"/>
          <w:kern w:val="1"/>
          <w:sz w:val="28"/>
          <w:szCs w:val="28"/>
          <w:u w:val="single"/>
        </w:rPr>
        <w:t>http</w:t>
      </w:r>
      <w:r w:rsidR="00C570FB">
        <w:rPr>
          <w:rFonts w:ascii="標楷體" w:eastAsia="標楷體" w:hAnsi="標楷體"/>
          <w:color w:val="0000FF"/>
          <w:kern w:val="1"/>
          <w:sz w:val="28"/>
          <w:szCs w:val="28"/>
          <w:u w:val="single"/>
        </w:rPr>
        <w:t>：</w:t>
      </w:r>
      <w:r w:rsidRPr="004B4152">
        <w:rPr>
          <w:rFonts w:ascii="標楷體" w:eastAsia="標楷體" w:hAnsi="標楷體"/>
          <w:color w:val="0000FF"/>
          <w:kern w:val="1"/>
          <w:sz w:val="28"/>
          <w:szCs w:val="28"/>
          <w:u w:val="single"/>
        </w:rPr>
        <w:t>//</w:t>
      </w:r>
      <w:r w:rsidRPr="004B4152">
        <w:rPr>
          <w:rFonts w:ascii="標楷體" w:eastAsia="標楷體" w:hAnsi="標楷體" w:hint="eastAsia"/>
          <w:color w:val="0000FF"/>
          <w:kern w:val="1"/>
          <w:sz w:val="28"/>
          <w:szCs w:val="28"/>
          <w:u w:val="single"/>
        </w:rPr>
        <w:t>isport</w:t>
      </w:r>
      <w:r w:rsidR="004B4152" w:rsidRPr="004B4152">
        <w:rPr>
          <w:rFonts w:ascii="標楷體" w:eastAsia="標楷體" w:hAnsi="標楷體" w:hint="eastAsia"/>
          <w:color w:val="0000FF"/>
          <w:kern w:val="1"/>
          <w:sz w:val="28"/>
          <w:szCs w:val="28"/>
          <w:u w:val="single"/>
        </w:rPr>
        <w:t>s</w:t>
      </w:r>
      <w:r w:rsidRPr="004B4152">
        <w:rPr>
          <w:rFonts w:ascii="標楷體" w:eastAsia="標楷體" w:hAnsi="標楷體" w:hint="eastAsia"/>
          <w:color w:val="0000FF"/>
          <w:kern w:val="1"/>
          <w:sz w:val="28"/>
          <w:szCs w:val="28"/>
          <w:u w:val="single"/>
        </w:rPr>
        <w:t>.sa.gov.tw</w:t>
      </w:r>
    </w:p>
    <w:p w:rsidR="004A653A" w:rsidRPr="00C60F90" w:rsidRDefault="004A653A" w:rsidP="004A653A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C60F90">
        <w:rPr>
          <w:rFonts w:ascii="標楷體" w:eastAsia="標楷體" w:hAnsi="標楷體"/>
          <w:kern w:val="1"/>
          <w:sz w:val="28"/>
          <w:szCs w:val="28"/>
        </w:rPr>
        <w:t>（</w:t>
      </w:r>
      <w:r>
        <w:rPr>
          <w:rFonts w:ascii="標楷體" w:eastAsia="標楷體" w:hAnsi="標楷體" w:hint="eastAsia"/>
          <w:kern w:val="1"/>
          <w:sz w:val="28"/>
          <w:szCs w:val="28"/>
        </w:rPr>
        <w:t>三</w:t>
      </w:r>
      <w:r w:rsidRPr="00C60F90">
        <w:rPr>
          <w:rFonts w:ascii="標楷體" w:eastAsia="標楷體" w:hAnsi="標楷體"/>
          <w:kern w:val="1"/>
          <w:sz w:val="28"/>
          <w:szCs w:val="28"/>
        </w:rPr>
        <w:t>）教育部體育署體適能網站：</w:t>
      </w:r>
      <w:r w:rsidRPr="004B4152">
        <w:rPr>
          <w:rFonts w:ascii="標楷體" w:eastAsia="標楷體" w:hAnsi="標楷體"/>
          <w:color w:val="0000FF"/>
          <w:kern w:val="1"/>
          <w:sz w:val="28"/>
          <w:szCs w:val="28"/>
          <w:u w:val="single"/>
        </w:rPr>
        <w:t>http</w:t>
      </w:r>
      <w:r w:rsidR="00C570FB">
        <w:rPr>
          <w:rFonts w:ascii="標楷體" w:eastAsia="標楷體" w:hAnsi="標楷體"/>
          <w:color w:val="0000FF"/>
          <w:kern w:val="1"/>
          <w:sz w:val="28"/>
          <w:szCs w:val="28"/>
          <w:u w:val="single"/>
        </w:rPr>
        <w:t>：</w:t>
      </w:r>
      <w:r w:rsidRPr="004B4152">
        <w:rPr>
          <w:rFonts w:ascii="標楷體" w:eastAsia="標楷體" w:hAnsi="標楷體"/>
          <w:color w:val="0000FF"/>
          <w:kern w:val="1"/>
          <w:sz w:val="28"/>
          <w:szCs w:val="28"/>
          <w:u w:val="single"/>
        </w:rPr>
        <w:t>//</w:t>
      </w:r>
      <w:r w:rsidRPr="004B4152">
        <w:rPr>
          <w:rFonts w:ascii="標楷體" w:eastAsia="標楷體" w:hAnsi="標楷體" w:hint="eastAsia"/>
          <w:color w:val="0000FF"/>
          <w:kern w:val="1"/>
          <w:sz w:val="28"/>
          <w:szCs w:val="28"/>
          <w:u w:val="single"/>
        </w:rPr>
        <w:t>www.fitness.org.tw</w:t>
      </w:r>
    </w:p>
    <w:p w:rsidR="004A653A" w:rsidRPr="00C60F90" w:rsidRDefault="004A653A" w:rsidP="004A653A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C60F90">
        <w:rPr>
          <w:rFonts w:ascii="標楷體" w:eastAsia="標楷體" w:hAnsi="標楷體"/>
          <w:kern w:val="1"/>
          <w:sz w:val="28"/>
          <w:szCs w:val="28"/>
        </w:rPr>
        <w:t>（</w:t>
      </w:r>
      <w:r>
        <w:rPr>
          <w:rFonts w:ascii="標楷體" w:eastAsia="標楷體" w:hAnsi="標楷體"/>
          <w:kern w:val="1"/>
          <w:sz w:val="28"/>
          <w:szCs w:val="28"/>
        </w:rPr>
        <w:t>四</w:t>
      </w:r>
      <w:r w:rsidRPr="00C60F90">
        <w:rPr>
          <w:rFonts w:ascii="標楷體" w:eastAsia="標楷體" w:hAnsi="標楷體"/>
          <w:kern w:val="1"/>
          <w:sz w:val="28"/>
          <w:szCs w:val="28"/>
        </w:rPr>
        <w:t>）</w:t>
      </w:r>
      <w:r w:rsidRPr="00C60F90">
        <w:rPr>
          <w:rFonts w:ascii="標楷體" w:eastAsia="標楷體" w:hAnsi="標楷體" w:hint="eastAsia"/>
          <w:kern w:val="1"/>
          <w:sz w:val="28"/>
          <w:szCs w:val="28"/>
        </w:rPr>
        <w:t>中華民國體育學會</w:t>
      </w:r>
      <w:r w:rsidRPr="00C60F90">
        <w:rPr>
          <w:rFonts w:ascii="標楷體" w:eastAsia="標楷體" w:hAnsi="標楷體"/>
          <w:kern w:val="1"/>
          <w:sz w:val="28"/>
          <w:szCs w:val="28"/>
        </w:rPr>
        <w:t>：</w:t>
      </w:r>
      <w:hyperlink r:id="rId10" w:history="1">
        <w:r w:rsidRPr="00C60F90">
          <w:rPr>
            <w:rStyle w:val="aa"/>
            <w:rFonts w:ascii="標楷體" w:eastAsia="標楷體" w:hAnsi="標楷體" w:hint="eastAsia"/>
            <w:kern w:val="1"/>
            <w:sz w:val="28"/>
            <w:szCs w:val="28"/>
          </w:rPr>
          <w:t>http</w:t>
        </w:r>
        <w:r w:rsidR="00C570FB">
          <w:rPr>
            <w:rStyle w:val="aa"/>
            <w:rFonts w:ascii="標楷體" w:eastAsia="標楷體" w:hAnsi="標楷體" w:hint="eastAsia"/>
            <w:kern w:val="1"/>
            <w:sz w:val="28"/>
            <w:szCs w:val="28"/>
          </w:rPr>
          <w:t>：</w:t>
        </w:r>
        <w:r w:rsidRPr="00C60F90">
          <w:rPr>
            <w:rStyle w:val="aa"/>
            <w:rFonts w:ascii="標楷體" w:eastAsia="標楷體" w:hAnsi="標楷體" w:hint="eastAsia"/>
            <w:kern w:val="1"/>
            <w:sz w:val="28"/>
            <w:szCs w:val="28"/>
          </w:rPr>
          <w:t>//</w:t>
        </w:r>
        <w:r w:rsidRPr="00C60F90">
          <w:rPr>
            <w:rStyle w:val="aa"/>
            <w:rFonts w:ascii="標楷體" w:eastAsia="標楷體" w:hAnsi="標楷體"/>
            <w:sz w:val="28"/>
            <w:szCs w:val="28"/>
          </w:rPr>
          <w:t>www.</w:t>
        </w:r>
        <w:r w:rsidRPr="00C60F90">
          <w:rPr>
            <w:rStyle w:val="aa"/>
            <w:rFonts w:ascii="標楷體" w:eastAsia="標楷體" w:hAnsi="標楷體" w:hint="eastAsia"/>
            <w:sz w:val="28"/>
            <w:szCs w:val="28"/>
          </w:rPr>
          <w:t>rocnspe.org.tw</w:t>
        </w:r>
      </w:hyperlink>
    </w:p>
    <w:p w:rsidR="00DF5F62" w:rsidRPr="00155A2C" w:rsidRDefault="00695BB7" w:rsidP="00790B56">
      <w:pPr>
        <w:pStyle w:val="1"/>
        <w:keepNext w:val="0"/>
        <w:tabs>
          <w:tab w:val="num" w:pos="0"/>
          <w:tab w:val="left" w:pos="432"/>
        </w:tabs>
        <w:snapToGrid w:val="0"/>
        <w:spacing w:beforeLines="50" w:afterLines="25" w:line="300" w:lineRule="auto"/>
        <w:jc w:val="both"/>
        <w:rPr>
          <w:rFonts w:ascii="標楷體" w:eastAsia="標楷體" w:hAnsi="標楷體"/>
          <w:sz w:val="28"/>
          <w:szCs w:val="28"/>
        </w:rPr>
      </w:pPr>
      <w:r w:rsidRPr="00155A2C">
        <w:rPr>
          <w:rFonts w:ascii="標楷體" w:eastAsia="標楷體" w:hAnsi="標楷體"/>
          <w:sz w:val="28"/>
          <w:szCs w:val="28"/>
        </w:rPr>
        <w:t>六</w:t>
      </w:r>
      <w:r w:rsidR="00DF5F62" w:rsidRPr="00155A2C">
        <w:rPr>
          <w:rFonts w:ascii="標楷體" w:eastAsia="標楷體" w:hAnsi="標楷體"/>
          <w:sz w:val="28"/>
          <w:szCs w:val="28"/>
        </w:rPr>
        <w:t>、報名手續</w:t>
      </w:r>
      <w:bookmarkEnd w:id="5"/>
    </w:p>
    <w:p w:rsidR="00DF5F62" w:rsidRDefault="00DF5F62" w:rsidP="007E190A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（一）</w:t>
      </w:r>
      <w:r w:rsidRPr="00FE7EA5">
        <w:rPr>
          <w:rFonts w:ascii="標楷體" w:eastAsia="標楷體" w:hAnsi="標楷體"/>
          <w:b/>
          <w:kern w:val="1"/>
          <w:sz w:val="28"/>
          <w:szCs w:val="28"/>
        </w:rPr>
        <w:t>報名</w:t>
      </w:r>
      <w:r w:rsidR="00FE7EA5" w:rsidRPr="00FE7EA5">
        <w:rPr>
          <w:rFonts w:ascii="標楷體" w:eastAsia="標楷體" w:hAnsi="標楷體"/>
          <w:b/>
          <w:kern w:val="1"/>
          <w:sz w:val="28"/>
          <w:szCs w:val="28"/>
        </w:rPr>
        <w:t>方式</w:t>
      </w:r>
      <w:r w:rsidR="00FE7EA5" w:rsidRPr="00FE7EA5">
        <w:rPr>
          <w:rFonts w:ascii="標楷體" w:eastAsia="標楷體" w:hAnsi="標楷體"/>
          <w:b/>
          <w:color w:val="0000FF"/>
          <w:kern w:val="1"/>
          <w:sz w:val="28"/>
          <w:szCs w:val="28"/>
          <w:u w:val="single"/>
        </w:rPr>
        <w:t>「</w:t>
      </w:r>
      <w:r w:rsidRPr="00FE7EA5">
        <w:rPr>
          <w:rFonts w:ascii="標楷體" w:eastAsia="標楷體" w:hAnsi="標楷體"/>
          <w:b/>
          <w:color w:val="0000FF"/>
          <w:kern w:val="1"/>
          <w:sz w:val="28"/>
          <w:szCs w:val="28"/>
          <w:u w:val="single"/>
        </w:rPr>
        <w:t>一律採</w:t>
      </w:r>
      <w:r w:rsidR="002C7328" w:rsidRPr="00FE7EA5">
        <w:rPr>
          <w:rFonts w:ascii="標楷體" w:eastAsia="標楷體" w:hAnsi="標楷體"/>
          <w:b/>
          <w:color w:val="0000FF"/>
          <w:kern w:val="1"/>
          <w:sz w:val="28"/>
          <w:szCs w:val="28"/>
          <w:u w:val="single"/>
        </w:rPr>
        <w:t>網路</w:t>
      </w:r>
      <w:r w:rsidR="002C7328" w:rsidRPr="00FE7EA5">
        <w:rPr>
          <w:rFonts w:ascii="標楷體" w:eastAsia="標楷體" w:hAnsi="標楷體" w:hint="eastAsia"/>
          <w:b/>
          <w:color w:val="0000FF"/>
          <w:kern w:val="1"/>
          <w:sz w:val="28"/>
          <w:szCs w:val="28"/>
          <w:u w:val="single"/>
        </w:rPr>
        <w:t>報名</w:t>
      </w:r>
      <w:r w:rsidRPr="00FE7EA5">
        <w:rPr>
          <w:rFonts w:ascii="標楷體" w:eastAsia="標楷體" w:hAnsi="標楷體"/>
          <w:b/>
          <w:color w:val="0000FF"/>
          <w:kern w:val="1"/>
          <w:sz w:val="28"/>
          <w:szCs w:val="28"/>
          <w:u w:val="single"/>
        </w:rPr>
        <w:t>，</w:t>
      </w:r>
      <w:r w:rsidR="002C7328" w:rsidRPr="00FE7EA5">
        <w:rPr>
          <w:rFonts w:ascii="標楷體" w:eastAsia="標楷體" w:hAnsi="標楷體"/>
          <w:b/>
          <w:color w:val="0000FF"/>
          <w:kern w:val="1"/>
          <w:sz w:val="28"/>
          <w:szCs w:val="28"/>
          <w:u w:val="single"/>
        </w:rPr>
        <w:t>並郵寄相關資料</w:t>
      </w:r>
      <w:r w:rsidR="00FE7EA5" w:rsidRPr="00FE7EA5">
        <w:rPr>
          <w:rFonts w:ascii="標楷體" w:eastAsia="標楷體" w:hAnsi="標楷體"/>
          <w:b/>
          <w:color w:val="0000FF"/>
          <w:kern w:val="1"/>
          <w:sz w:val="28"/>
          <w:szCs w:val="28"/>
          <w:u w:val="single"/>
        </w:rPr>
        <w:t>」</w:t>
      </w:r>
      <w:r w:rsidR="002C7328" w:rsidRPr="00FE7EA5">
        <w:rPr>
          <w:rFonts w:ascii="標楷體" w:eastAsia="標楷體" w:hAnsi="標楷體"/>
          <w:b/>
          <w:kern w:val="1"/>
          <w:sz w:val="28"/>
          <w:szCs w:val="28"/>
        </w:rPr>
        <w:t>；所附相關</w:t>
      </w:r>
      <w:r w:rsidRPr="00FE7EA5">
        <w:rPr>
          <w:rFonts w:ascii="標楷體" w:eastAsia="標楷體" w:hAnsi="標楷體"/>
          <w:b/>
          <w:kern w:val="1"/>
          <w:sz w:val="28"/>
          <w:szCs w:val="28"/>
        </w:rPr>
        <w:t>資料未齊全者，不予受理報名，亦不退件。</w:t>
      </w:r>
    </w:p>
    <w:p w:rsidR="00DF5F62" w:rsidRPr="00155A2C" w:rsidRDefault="00DF5F62" w:rsidP="007E190A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（二）</w:t>
      </w:r>
      <w:r w:rsidR="00864861" w:rsidRPr="00FE7EA5">
        <w:rPr>
          <w:rFonts w:ascii="標楷體" w:eastAsia="標楷體" w:hAnsi="標楷體"/>
          <w:b/>
          <w:kern w:val="1"/>
          <w:sz w:val="28"/>
          <w:szCs w:val="28"/>
        </w:rPr>
        <w:t>網路報名資料經確認並送出後，</w:t>
      </w:r>
      <w:r w:rsidR="00FE7EA5" w:rsidRPr="00FE7EA5">
        <w:rPr>
          <w:rFonts w:ascii="標楷體" w:eastAsia="標楷體" w:hAnsi="標楷體"/>
          <w:b/>
          <w:color w:val="0000FF"/>
          <w:kern w:val="1"/>
          <w:sz w:val="28"/>
          <w:szCs w:val="28"/>
          <w:u w:val="single"/>
        </w:rPr>
        <w:t>「</w:t>
      </w:r>
      <w:r w:rsidR="00864861" w:rsidRPr="00FE7EA5">
        <w:rPr>
          <w:rFonts w:ascii="標楷體" w:eastAsia="標楷體" w:hAnsi="標楷體"/>
          <w:b/>
          <w:color w:val="0000FF"/>
          <w:kern w:val="1"/>
          <w:sz w:val="28"/>
          <w:szCs w:val="28"/>
          <w:u w:val="single"/>
        </w:rPr>
        <w:t>請用</w:t>
      </w:r>
      <w:r w:rsidR="00864861" w:rsidRPr="00FE7EA5">
        <w:rPr>
          <w:rFonts w:ascii="標楷體" w:eastAsia="標楷體" w:hAnsi="標楷體" w:hint="eastAsia"/>
          <w:b/>
          <w:color w:val="0000FF"/>
          <w:kern w:val="1"/>
          <w:sz w:val="28"/>
          <w:szCs w:val="28"/>
          <w:u w:val="single"/>
        </w:rPr>
        <w:t>A4白紙列印報名表（正表及副表）</w:t>
      </w:r>
      <w:r w:rsidR="00184576" w:rsidRPr="00FE7EA5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，分別貼妥本人最近三個月內二吋脫帽正面半身</w:t>
      </w:r>
      <w:r w:rsidR="00023823" w:rsidRPr="00FE7EA5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彩色</w:t>
      </w:r>
      <w:r w:rsidR="00184576" w:rsidRPr="00FE7EA5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相片各一張，並附一張相片，共一式三張（照片非一式不予受理報名）及</w:t>
      </w:r>
      <w:r w:rsidR="008D7507" w:rsidRPr="00FE7EA5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身分證</w:t>
      </w:r>
      <w:r w:rsidR="00184576" w:rsidRPr="00FE7EA5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明文件正面與反面影本各一份</w:t>
      </w:r>
      <w:r w:rsidR="00864861" w:rsidRPr="00FE7EA5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（</w:t>
      </w:r>
      <w:r w:rsidR="008E4C29" w:rsidRPr="00FE7EA5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請黏貼於報名表副表，須為新式國民身分證且影印清晰</w:t>
      </w:r>
      <w:r w:rsidR="00864861" w:rsidRPr="00FE7EA5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）</w:t>
      </w:r>
      <w:r w:rsidR="00FE7EA5" w:rsidRPr="00FE7EA5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」</w:t>
      </w:r>
      <w:r w:rsidR="00184576" w:rsidRPr="00FE7EA5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DF5F62" w:rsidRPr="00155A2C" w:rsidRDefault="00DF5F62" w:rsidP="007E190A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（三）</w:t>
      </w:r>
      <w:r w:rsidR="00F07A44" w:rsidRPr="00155A2C">
        <w:rPr>
          <w:rFonts w:ascii="標楷體" w:eastAsia="標楷體" w:hAnsi="標楷體"/>
          <w:kern w:val="1"/>
          <w:sz w:val="28"/>
          <w:szCs w:val="28"/>
        </w:rPr>
        <w:t>各級檢定費用</w:t>
      </w:r>
      <w:r w:rsidR="00F07A44" w:rsidRPr="00155A2C">
        <w:rPr>
          <w:rFonts w:ascii="標楷體" w:eastAsia="標楷體" w:hAnsi="標楷體" w:hint="eastAsia"/>
          <w:sz w:val="28"/>
          <w:szCs w:val="28"/>
        </w:rPr>
        <w:t>一律以郵政匯票方式繳交</w:t>
      </w:r>
      <w:r w:rsidR="00F07A44" w:rsidRPr="00155A2C">
        <w:rPr>
          <w:rFonts w:ascii="標楷體" w:eastAsia="標楷體" w:hAnsi="標楷體"/>
          <w:kern w:val="1"/>
          <w:sz w:val="28"/>
          <w:szCs w:val="28"/>
        </w:rPr>
        <w:t>，初級</w:t>
      </w:r>
      <w:r w:rsidR="00C870FD">
        <w:rPr>
          <w:rFonts w:ascii="標楷體" w:eastAsia="標楷體" w:hAnsi="標楷體"/>
          <w:kern w:val="1"/>
          <w:sz w:val="28"/>
          <w:szCs w:val="28"/>
        </w:rPr>
        <w:t>國民體適能</w:t>
      </w:r>
      <w:r w:rsidR="00F07A44" w:rsidRPr="00155A2C">
        <w:rPr>
          <w:rFonts w:ascii="標楷體" w:eastAsia="標楷體" w:hAnsi="標楷體"/>
          <w:kern w:val="1"/>
          <w:sz w:val="28"/>
          <w:szCs w:val="28"/>
        </w:rPr>
        <w:t>指導員為新臺幣參仟元整，中級</w:t>
      </w:r>
      <w:r w:rsidR="00C870FD">
        <w:rPr>
          <w:rFonts w:ascii="標楷體" w:eastAsia="標楷體" w:hAnsi="標楷體"/>
          <w:kern w:val="1"/>
          <w:sz w:val="28"/>
          <w:szCs w:val="28"/>
        </w:rPr>
        <w:t>國民體適能</w:t>
      </w:r>
      <w:r w:rsidR="00F07A44" w:rsidRPr="00155A2C">
        <w:rPr>
          <w:rFonts w:ascii="標楷體" w:eastAsia="標楷體" w:hAnsi="標楷體"/>
          <w:kern w:val="1"/>
          <w:sz w:val="28"/>
          <w:szCs w:val="28"/>
        </w:rPr>
        <w:t>指導員為新臺幣肆仟元整，請</w:t>
      </w:r>
      <w:r w:rsidR="00F07A44" w:rsidRPr="00155A2C">
        <w:rPr>
          <w:rFonts w:ascii="標楷體" w:eastAsia="標楷體" w:hAnsi="標楷體" w:hint="eastAsia"/>
          <w:kern w:val="1"/>
          <w:sz w:val="28"/>
          <w:szCs w:val="28"/>
        </w:rPr>
        <w:t>至郵局購買郵政匯票</w:t>
      </w:r>
      <w:r w:rsidR="00F07A44" w:rsidRPr="00155A2C">
        <w:rPr>
          <w:rFonts w:ascii="標楷體" w:eastAsia="標楷體" w:hAnsi="標楷體" w:hint="eastAsia"/>
          <w:sz w:val="28"/>
          <w:szCs w:val="28"/>
        </w:rPr>
        <w:t>【抬頭開立：中華民國體育學會】，</w:t>
      </w:r>
      <w:r w:rsidR="00FE7EA5">
        <w:rPr>
          <w:rFonts w:ascii="標楷體" w:eastAsia="標楷體" w:hAnsi="標楷體" w:hint="eastAsia"/>
          <w:sz w:val="28"/>
          <w:szCs w:val="28"/>
        </w:rPr>
        <w:t>並</w:t>
      </w:r>
      <w:r w:rsidR="00F07A44" w:rsidRPr="00155A2C">
        <w:rPr>
          <w:rFonts w:ascii="標楷體" w:eastAsia="標楷體" w:hAnsi="標楷體" w:hint="eastAsia"/>
          <w:sz w:val="28"/>
          <w:szCs w:val="28"/>
        </w:rPr>
        <w:t>將匯票連同報名</w:t>
      </w:r>
      <w:r w:rsidR="00EF1C6A">
        <w:rPr>
          <w:rFonts w:ascii="標楷體" w:eastAsia="標楷體" w:hAnsi="標楷體" w:hint="eastAsia"/>
          <w:sz w:val="28"/>
          <w:szCs w:val="28"/>
        </w:rPr>
        <w:t>相關資料</w:t>
      </w:r>
      <w:r w:rsidR="00F07A44" w:rsidRPr="00155A2C">
        <w:rPr>
          <w:rFonts w:ascii="標楷體" w:eastAsia="標楷體" w:hAnsi="標楷體" w:hint="eastAsia"/>
          <w:sz w:val="28"/>
          <w:szCs w:val="28"/>
        </w:rPr>
        <w:t>一併寄至本會</w:t>
      </w:r>
      <w:r w:rsidR="00F07A44" w:rsidRPr="00155A2C">
        <w:rPr>
          <w:rFonts w:ascii="標楷體" w:eastAsia="標楷體" w:hAnsi="標楷體"/>
          <w:kern w:val="1"/>
          <w:sz w:val="28"/>
          <w:szCs w:val="28"/>
        </w:rPr>
        <w:t>。</w:t>
      </w:r>
    </w:p>
    <w:p w:rsidR="00DF5F62" w:rsidRPr="00155A2C" w:rsidRDefault="00DF5F62" w:rsidP="007E190A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（四）</w:t>
      </w:r>
      <w:r w:rsidR="00FE7EA5" w:rsidRPr="00FE7EA5">
        <w:rPr>
          <w:rFonts w:ascii="標楷體" w:eastAsia="標楷體" w:hAnsi="標楷體"/>
          <w:b/>
          <w:color w:val="0000FF"/>
          <w:kern w:val="1"/>
          <w:sz w:val="28"/>
          <w:szCs w:val="28"/>
        </w:rPr>
        <w:t>「</w:t>
      </w:r>
      <w:r w:rsidR="00F07A44" w:rsidRPr="00FE7EA5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准考證寄發專用信封</w:t>
      </w:r>
      <w:r w:rsidR="00F07A44" w:rsidRPr="00FE7EA5">
        <w:rPr>
          <w:rFonts w:ascii="標楷體" w:eastAsia="標楷體" w:hAnsi="標楷體" w:hint="eastAsia"/>
          <w:b/>
          <w:color w:val="0000FF"/>
          <w:sz w:val="28"/>
          <w:szCs w:val="28"/>
        </w:rPr>
        <w:t>與</w:t>
      </w:r>
      <w:r w:rsidR="00F07A44" w:rsidRPr="00FE7EA5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成績單寄發專用信封</w:t>
      </w:r>
      <w:r w:rsidR="00FE7EA5" w:rsidRPr="00FE7EA5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」</w:t>
      </w:r>
      <w:r w:rsidR="00F07A44" w:rsidRPr="00155A2C">
        <w:rPr>
          <w:rFonts w:ascii="標楷體" w:eastAsia="標楷體" w:hAnsi="標楷體" w:hint="eastAsia"/>
          <w:sz w:val="28"/>
          <w:szCs w:val="28"/>
        </w:rPr>
        <w:t>各乙個（</w:t>
      </w:r>
      <w:r w:rsidR="00FE7EA5">
        <w:rPr>
          <w:rFonts w:ascii="標楷體" w:eastAsia="標楷體" w:hAnsi="標楷體" w:hint="eastAsia"/>
          <w:sz w:val="28"/>
          <w:szCs w:val="28"/>
        </w:rPr>
        <w:t>小信封即可，</w:t>
      </w:r>
      <w:r w:rsidR="00F07A44" w:rsidRPr="00155A2C">
        <w:rPr>
          <w:rFonts w:ascii="標楷體" w:eastAsia="標楷體" w:hAnsi="標楷體" w:hint="eastAsia"/>
          <w:sz w:val="28"/>
          <w:szCs w:val="28"/>
        </w:rPr>
        <w:t>請填妥收件人之姓名、正確收件地址及郵遞區號），並</w:t>
      </w:r>
      <w:r w:rsidR="00DC2EE4" w:rsidRPr="00155A2C">
        <w:rPr>
          <w:rFonts w:ascii="標楷體" w:eastAsia="標楷體" w:hAnsi="標楷體" w:hint="eastAsia"/>
          <w:sz w:val="28"/>
          <w:szCs w:val="28"/>
        </w:rPr>
        <w:t>請各</w:t>
      </w:r>
      <w:r w:rsidR="00F07A44" w:rsidRPr="00155A2C">
        <w:rPr>
          <w:rFonts w:ascii="標楷體" w:eastAsia="標楷體" w:hAnsi="標楷體"/>
          <w:kern w:val="1"/>
          <w:sz w:val="28"/>
          <w:szCs w:val="28"/>
        </w:rPr>
        <w:t>貼妥25元掛號郵票</w:t>
      </w:r>
      <w:r w:rsidR="00F07A44" w:rsidRPr="00FE7EA5">
        <w:rPr>
          <w:rFonts w:ascii="標楷體" w:eastAsia="標楷體" w:hAnsi="標楷體"/>
          <w:b/>
          <w:color w:val="0000FF"/>
          <w:kern w:val="1"/>
          <w:sz w:val="28"/>
          <w:szCs w:val="28"/>
          <w:u w:val="single"/>
        </w:rPr>
        <w:t>（應考當日請務必攜帶准考證應試）</w:t>
      </w:r>
      <w:r w:rsidR="00F07A44" w:rsidRPr="00155A2C">
        <w:rPr>
          <w:rFonts w:ascii="標楷體" w:eastAsia="標楷體" w:hAnsi="標楷體" w:hint="eastAsia"/>
          <w:sz w:val="28"/>
          <w:szCs w:val="28"/>
        </w:rPr>
        <w:t>。</w:t>
      </w:r>
    </w:p>
    <w:p w:rsidR="00DF5F62" w:rsidRPr="00155A2C" w:rsidRDefault="00DF5F62" w:rsidP="007E190A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（五）</w:t>
      </w:r>
      <w:r w:rsidR="00F07A44" w:rsidRPr="00155A2C">
        <w:rPr>
          <w:rFonts w:ascii="標楷體" w:eastAsia="標楷體" w:hAnsi="標楷體"/>
          <w:kern w:val="1"/>
          <w:sz w:val="28"/>
          <w:szCs w:val="28"/>
        </w:rPr>
        <w:t>檢附相關資料：</w:t>
      </w:r>
    </w:p>
    <w:p w:rsidR="00F07A44" w:rsidRPr="00155A2C" w:rsidRDefault="00F07A44" w:rsidP="00184576">
      <w:pPr>
        <w:snapToGrid w:val="0"/>
        <w:spacing w:line="300" w:lineRule="auto"/>
        <w:ind w:leftChars="350" w:left="1120" w:hangingChars="100" w:hanging="28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1.初級</w:t>
      </w:r>
      <w:r w:rsidR="00FE7EA5">
        <w:rPr>
          <w:rFonts w:ascii="標楷體" w:eastAsia="標楷體" w:hAnsi="標楷體" w:hint="eastAsia"/>
          <w:kern w:val="1"/>
          <w:sz w:val="28"/>
          <w:szCs w:val="28"/>
        </w:rPr>
        <w:t>國民體適能</w:t>
      </w:r>
      <w:r w:rsidRPr="00155A2C">
        <w:rPr>
          <w:rFonts w:ascii="標楷體" w:eastAsia="標楷體" w:hAnsi="標楷體" w:hint="eastAsia"/>
          <w:kern w:val="1"/>
          <w:sz w:val="28"/>
          <w:szCs w:val="28"/>
        </w:rPr>
        <w:t>指導員檢定：</w:t>
      </w:r>
    </w:p>
    <w:p w:rsidR="00F07A44" w:rsidRPr="00155A2C" w:rsidRDefault="00F07A44" w:rsidP="00C36C5E">
      <w:pPr>
        <w:snapToGrid w:val="0"/>
        <w:spacing w:line="300" w:lineRule="auto"/>
        <w:ind w:leftChars="350" w:left="1540" w:hangingChars="250" w:hanging="70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（1）</w:t>
      </w:r>
      <w:r w:rsidR="00FE7EA5">
        <w:rPr>
          <w:rFonts w:ascii="標楷體" w:eastAsia="標楷體" w:hAnsi="標楷體" w:hint="eastAsia"/>
          <w:kern w:val="1"/>
          <w:sz w:val="28"/>
          <w:szCs w:val="28"/>
        </w:rPr>
        <w:t>「</w:t>
      </w:r>
      <w:r w:rsidRPr="00155A2C">
        <w:rPr>
          <w:rFonts w:ascii="標楷體" w:eastAsia="標楷體" w:hAnsi="標楷體"/>
          <w:kern w:val="1"/>
          <w:sz w:val="28"/>
          <w:szCs w:val="28"/>
        </w:rPr>
        <w:t>畢業證書</w:t>
      </w:r>
      <w:r w:rsidR="00FE7EA5">
        <w:rPr>
          <w:rFonts w:ascii="標楷體" w:eastAsia="標楷體" w:hAnsi="標楷體"/>
          <w:kern w:val="1"/>
          <w:sz w:val="28"/>
          <w:szCs w:val="28"/>
        </w:rPr>
        <w:t>」</w:t>
      </w:r>
      <w:r w:rsidRPr="00155A2C">
        <w:rPr>
          <w:rFonts w:ascii="標楷體" w:eastAsia="標楷體" w:hAnsi="標楷體"/>
          <w:kern w:val="1"/>
          <w:sz w:val="28"/>
          <w:szCs w:val="28"/>
        </w:rPr>
        <w:t>或</w:t>
      </w:r>
      <w:r w:rsidR="00FE7EA5">
        <w:rPr>
          <w:rFonts w:ascii="標楷體" w:eastAsia="標楷體" w:hAnsi="標楷體" w:hint="eastAsia"/>
          <w:kern w:val="1"/>
          <w:sz w:val="28"/>
          <w:szCs w:val="28"/>
        </w:rPr>
        <w:t>「</w:t>
      </w:r>
      <w:r w:rsidR="00617C7A">
        <w:rPr>
          <w:rFonts w:ascii="標楷體" w:eastAsia="標楷體" w:hAnsi="標楷體" w:hint="eastAsia"/>
          <w:kern w:val="1"/>
          <w:sz w:val="28"/>
          <w:szCs w:val="28"/>
        </w:rPr>
        <w:t>同等</w:t>
      </w:r>
      <w:r w:rsidRPr="00155A2C">
        <w:rPr>
          <w:rFonts w:ascii="標楷體" w:eastAsia="標楷體" w:hAnsi="標楷體"/>
          <w:kern w:val="1"/>
          <w:sz w:val="28"/>
          <w:szCs w:val="28"/>
        </w:rPr>
        <w:t>學歷證明文件</w:t>
      </w:r>
      <w:r w:rsidR="00FE7EA5">
        <w:rPr>
          <w:rFonts w:ascii="標楷體" w:eastAsia="標楷體" w:hAnsi="標楷體"/>
          <w:kern w:val="1"/>
          <w:sz w:val="28"/>
          <w:szCs w:val="28"/>
        </w:rPr>
        <w:t>」</w:t>
      </w:r>
      <w:r w:rsidRPr="00155A2C">
        <w:rPr>
          <w:rFonts w:ascii="標楷體" w:eastAsia="標楷體" w:hAnsi="標楷體"/>
          <w:kern w:val="1"/>
          <w:sz w:val="28"/>
          <w:szCs w:val="28"/>
        </w:rPr>
        <w:t>影本乙份（</w:t>
      </w:r>
      <w:r w:rsidR="00617C7A">
        <w:rPr>
          <w:rFonts w:ascii="標楷體" w:eastAsia="標楷體" w:hAnsi="標楷體"/>
          <w:kern w:val="1"/>
          <w:sz w:val="28"/>
          <w:szCs w:val="28"/>
        </w:rPr>
        <w:t>同等</w:t>
      </w:r>
      <w:r w:rsidR="00FE7EA5">
        <w:rPr>
          <w:rFonts w:ascii="標楷體" w:eastAsia="標楷體" w:hAnsi="標楷體"/>
          <w:kern w:val="1"/>
          <w:sz w:val="28"/>
          <w:szCs w:val="28"/>
        </w:rPr>
        <w:t>學歷證</w:t>
      </w:r>
      <w:r w:rsidR="00FE7EA5">
        <w:rPr>
          <w:rFonts w:ascii="標楷體" w:eastAsia="標楷體" w:hAnsi="標楷體"/>
          <w:kern w:val="1"/>
          <w:sz w:val="28"/>
          <w:szCs w:val="28"/>
        </w:rPr>
        <w:lastRenderedPageBreak/>
        <w:t>明文件</w:t>
      </w:r>
      <w:r w:rsidRPr="00155A2C">
        <w:rPr>
          <w:rFonts w:ascii="標楷體" w:eastAsia="標楷體" w:hAnsi="標楷體"/>
          <w:kern w:val="1"/>
          <w:sz w:val="28"/>
          <w:szCs w:val="28"/>
        </w:rPr>
        <w:t>需加蓋原畢業學校證明戳印，否則不予受理報名）。</w:t>
      </w:r>
    </w:p>
    <w:p w:rsidR="00DC2EE4" w:rsidRPr="00155A2C" w:rsidRDefault="00DC2EE4" w:rsidP="00C36C5E">
      <w:pPr>
        <w:snapToGrid w:val="0"/>
        <w:spacing w:line="300" w:lineRule="auto"/>
        <w:ind w:leftChars="350" w:left="1540" w:hangingChars="250" w:hanging="70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（2）</w:t>
      </w:r>
      <w:r w:rsidR="009507EF" w:rsidRPr="00155A2C">
        <w:rPr>
          <w:rFonts w:ascii="標楷體" w:eastAsia="標楷體" w:hAnsi="標楷體" w:hint="eastAsia"/>
          <w:kern w:val="1"/>
          <w:sz w:val="28"/>
          <w:szCs w:val="28"/>
        </w:rPr>
        <w:t>有效期限內</w:t>
      </w:r>
      <w:r w:rsidRPr="00155A2C">
        <w:rPr>
          <w:rFonts w:ascii="標楷體" w:eastAsia="標楷體" w:hAnsi="標楷體"/>
          <w:kern w:val="1"/>
          <w:sz w:val="28"/>
          <w:szCs w:val="28"/>
        </w:rPr>
        <w:t>CPR心肺復甦術急救術合格證明影本</w:t>
      </w:r>
      <w:r w:rsidR="00FE7EA5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（民國103年11月25日）。若無CPR心肺復甦術急救術合格證明，須於103年11月</w:t>
      </w:r>
      <w:r w:rsidR="001B3C71">
        <w:rPr>
          <w:rFonts w:ascii="標楷體" w:eastAsia="標楷體" w:hAnsi="標楷體" w:hint="eastAsia"/>
          <w:color w:val="FF00FF"/>
          <w:kern w:val="1"/>
          <w:sz w:val="28"/>
          <w:szCs w:val="28"/>
        </w:rPr>
        <w:t>30</w:t>
      </w:r>
      <w:r w:rsidR="00FE7EA5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日前取得證書，</w:t>
      </w:r>
      <w:r w:rsidR="003F4DAB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並繳交影本</w:t>
      </w:r>
      <w:r w:rsidR="003F4DAB">
        <w:rPr>
          <w:rFonts w:ascii="標楷體" w:eastAsia="標楷體" w:hAnsi="標楷體" w:hint="eastAsia"/>
          <w:color w:val="FF00FF"/>
          <w:kern w:val="1"/>
          <w:sz w:val="28"/>
          <w:szCs w:val="28"/>
        </w:rPr>
        <w:t>至本會確認</w:t>
      </w:r>
      <w:r w:rsidR="003F4DAB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。</w:t>
      </w:r>
    </w:p>
    <w:p w:rsidR="00DC2EE4" w:rsidRDefault="00DC2EE4" w:rsidP="00C36C5E">
      <w:pPr>
        <w:snapToGrid w:val="0"/>
        <w:spacing w:line="300" w:lineRule="auto"/>
        <w:ind w:leftChars="350" w:left="1540" w:hangingChars="250" w:hanging="70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（3）</w:t>
      </w:r>
      <w:r w:rsidRPr="00155A2C">
        <w:rPr>
          <w:rFonts w:ascii="標楷體" w:eastAsia="標楷體" w:hAnsi="標楷體"/>
          <w:kern w:val="1"/>
          <w:sz w:val="28"/>
          <w:szCs w:val="28"/>
        </w:rPr>
        <w:t>身體</w:t>
      </w:r>
      <w:r w:rsidRPr="00155A2C">
        <w:rPr>
          <w:rFonts w:ascii="標楷體" w:eastAsia="標楷體" w:hAnsi="標楷體" w:hint="eastAsia"/>
          <w:kern w:val="1"/>
          <w:sz w:val="28"/>
          <w:szCs w:val="28"/>
        </w:rPr>
        <w:t>狀況</w:t>
      </w:r>
      <w:r w:rsidRPr="00155A2C">
        <w:rPr>
          <w:rFonts w:ascii="標楷體" w:eastAsia="標楷體" w:hAnsi="標楷體"/>
          <w:kern w:val="1"/>
          <w:sz w:val="28"/>
          <w:szCs w:val="28"/>
        </w:rPr>
        <w:t>調查表切結書（附</w:t>
      </w:r>
      <w:r w:rsidR="009507EF">
        <w:rPr>
          <w:rFonts w:ascii="標楷體" w:eastAsia="標楷體" w:hAnsi="標楷體"/>
          <w:kern w:val="1"/>
          <w:sz w:val="28"/>
          <w:szCs w:val="28"/>
        </w:rPr>
        <w:t>件</w:t>
      </w:r>
      <w:r w:rsidR="005A3CCB">
        <w:rPr>
          <w:rFonts w:ascii="標楷體" w:eastAsia="標楷體" w:hAnsi="標楷體"/>
          <w:kern w:val="1"/>
          <w:sz w:val="28"/>
          <w:szCs w:val="28"/>
        </w:rPr>
        <w:t>四</w:t>
      </w:r>
      <w:r w:rsidRPr="00155A2C">
        <w:rPr>
          <w:rFonts w:ascii="標楷體" w:eastAsia="標楷體" w:hAnsi="標楷體"/>
          <w:kern w:val="1"/>
          <w:sz w:val="28"/>
          <w:szCs w:val="28"/>
        </w:rPr>
        <w:t>）。</w:t>
      </w:r>
    </w:p>
    <w:p w:rsidR="00C36C5E" w:rsidRPr="00C4269A" w:rsidRDefault="00C36C5E" w:rsidP="00C36C5E">
      <w:pPr>
        <w:snapToGrid w:val="0"/>
        <w:spacing w:line="300" w:lineRule="auto"/>
        <w:ind w:leftChars="350" w:left="1540" w:hangingChars="250" w:hanging="700"/>
        <w:jc w:val="both"/>
        <w:rPr>
          <w:rFonts w:ascii="標楷體" w:eastAsia="標楷體" w:hAnsi="標楷體"/>
          <w:color w:val="FF0000"/>
          <w:kern w:val="1"/>
          <w:sz w:val="28"/>
          <w:szCs w:val="28"/>
        </w:rPr>
      </w:pPr>
      <w:r w:rsidRPr="00C4269A">
        <w:rPr>
          <w:rFonts w:ascii="標楷體" w:eastAsia="標楷體" w:hAnsi="標楷體" w:hint="eastAsia"/>
          <w:color w:val="FF0000"/>
          <w:kern w:val="1"/>
          <w:sz w:val="28"/>
          <w:szCs w:val="28"/>
        </w:rPr>
        <w:t>（4）無違反「</w:t>
      </w:r>
      <w:r w:rsidR="002419BD" w:rsidRPr="00C4269A">
        <w:rPr>
          <w:rFonts w:ascii="標楷體" w:eastAsia="標楷體" w:hAnsi="標楷體"/>
          <w:color w:val="FF0000"/>
          <w:kern w:val="1"/>
          <w:sz w:val="28"/>
          <w:szCs w:val="28"/>
        </w:rPr>
        <w:t>國民體適能指導員資格檢定辦法</w:t>
      </w:r>
      <w:r w:rsidRPr="00C4269A">
        <w:rPr>
          <w:rFonts w:ascii="標楷體" w:eastAsia="標楷體" w:hAnsi="標楷體"/>
          <w:color w:val="FF0000"/>
          <w:kern w:val="1"/>
          <w:sz w:val="28"/>
          <w:szCs w:val="28"/>
        </w:rPr>
        <w:t>第四條」規定切結書</w:t>
      </w:r>
      <w:r w:rsidR="00C4269A" w:rsidRPr="00C4269A">
        <w:rPr>
          <w:rFonts w:ascii="標楷體" w:eastAsia="標楷體" w:hAnsi="標楷體"/>
          <w:color w:val="FF0000"/>
          <w:kern w:val="1"/>
          <w:sz w:val="28"/>
          <w:szCs w:val="28"/>
        </w:rPr>
        <w:t>（附件五）</w:t>
      </w:r>
      <w:r w:rsidRPr="00C4269A">
        <w:rPr>
          <w:rFonts w:ascii="標楷體" w:eastAsia="標楷體" w:hAnsi="標楷體"/>
          <w:color w:val="FF0000"/>
          <w:kern w:val="1"/>
          <w:sz w:val="28"/>
          <w:szCs w:val="28"/>
        </w:rPr>
        <w:t>及警察刑事紀錄證明</w:t>
      </w:r>
      <w:r w:rsidR="00C4269A" w:rsidRPr="00C4269A">
        <w:rPr>
          <w:rFonts w:ascii="標楷體" w:eastAsia="標楷體" w:hAnsi="標楷體"/>
          <w:color w:val="FF0000"/>
          <w:kern w:val="1"/>
          <w:sz w:val="28"/>
          <w:szCs w:val="28"/>
        </w:rPr>
        <w:t>（本證明可於通過後申請寄送）</w:t>
      </w:r>
      <w:r w:rsidRPr="00C4269A">
        <w:rPr>
          <w:rFonts w:ascii="標楷體" w:eastAsia="標楷體" w:hAnsi="標楷體"/>
          <w:color w:val="FF0000"/>
          <w:kern w:val="1"/>
          <w:sz w:val="28"/>
          <w:szCs w:val="28"/>
        </w:rPr>
        <w:t>。</w:t>
      </w:r>
    </w:p>
    <w:p w:rsidR="00F07A44" w:rsidRPr="00155A2C" w:rsidRDefault="00F07A44" w:rsidP="00C36C5E">
      <w:pPr>
        <w:snapToGrid w:val="0"/>
        <w:spacing w:line="300" w:lineRule="auto"/>
        <w:ind w:leftChars="350" w:left="1540" w:hangingChars="250" w:hanging="70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2.中級</w:t>
      </w:r>
      <w:r w:rsidR="00FE7EA5">
        <w:rPr>
          <w:rFonts w:ascii="標楷體" w:eastAsia="標楷體" w:hAnsi="標楷體" w:hint="eastAsia"/>
          <w:kern w:val="1"/>
          <w:sz w:val="28"/>
          <w:szCs w:val="28"/>
        </w:rPr>
        <w:t>國民體適能</w:t>
      </w:r>
      <w:r w:rsidRPr="00155A2C">
        <w:rPr>
          <w:rFonts w:ascii="標楷體" w:eastAsia="標楷體" w:hAnsi="標楷體" w:hint="eastAsia"/>
          <w:kern w:val="1"/>
          <w:sz w:val="28"/>
          <w:szCs w:val="28"/>
        </w:rPr>
        <w:t>指導員檢定：</w:t>
      </w:r>
    </w:p>
    <w:p w:rsidR="00F07A44" w:rsidRPr="000260CB" w:rsidRDefault="00F07A44" w:rsidP="00C36C5E">
      <w:pPr>
        <w:snapToGrid w:val="0"/>
        <w:spacing w:line="300" w:lineRule="auto"/>
        <w:ind w:leftChars="350" w:left="1540" w:hangingChars="250" w:hanging="700"/>
        <w:jc w:val="both"/>
        <w:rPr>
          <w:rFonts w:ascii="標楷體" w:eastAsia="標楷體" w:hAnsi="標楷體"/>
          <w:color w:val="FF0000"/>
          <w:kern w:val="1"/>
          <w:sz w:val="28"/>
          <w:szCs w:val="28"/>
        </w:rPr>
      </w:pPr>
      <w:r w:rsidRPr="00617C7A">
        <w:rPr>
          <w:rFonts w:ascii="標楷體" w:eastAsia="標楷體" w:hAnsi="標楷體" w:hint="eastAsia"/>
          <w:kern w:val="1"/>
          <w:sz w:val="28"/>
          <w:szCs w:val="28"/>
        </w:rPr>
        <w:t>（1）</w:t>
      </w:r>
      <w:r w:rsidR="00DC2EE4" w:rsidRPr="005A3CCB">
        <w:rPr>
          <w:rFonts w:ascii="標楷體" w:eastAsia="標楷體" w:hAnsi="標楷體" w:hint="eastAsia"/>
          <w:b/>
          <w:color w:val="0000FF"/>
          <w:kern w:val="1"/>
          <w:sz w:val="28"/>
          <w:szCs w:val="28"/>
          <w:u w:val="single"/>
        </w:rPr>
        <w:t>採</w:t>
      </w:r>
      <w:r w:rsidR="005A3CCB">
        <w:rPr>
          <w:rFonts w:ascii="標楷體" w:eastAsia="標楷體" w:hAnsi="標楷體" w:hint="eastAsia"/>
          <w:b/>
          <w:color w:val="0000FF"/>
          <w:kern w:val="1"/>
          <w:sz w:val="28"/>
          <w:szCs w:val="28"/>
          <w:u w:val="single"/>
        </w:rPr>
        <w:t>「</w:t>
      </w:r>
      <w:r w:rsidR="00DC2EE4" w:rsidRPr="005A3CCB">
        <w:rPr>
          <w:rFonts w:ascii="標楷體" w:eastAsia="標楷體" w:hAnsi="標楷體" w:hint="eastAsia"/>
          <w:b/>
          <w:color w:val="0000FF"/>
          <w:kern w:val="1"/>
          <w:sz w:val="28"/>
          <w:szCs w:val="28"/>
          <w:u w:val="single"/>
        </w:rPr>
        <w:t>取得初級</w:t>
      </w:r>
      <w:r w:rsidR="005A3CCB">
        <w:rPr>
          <w:rFonts w:ascii="標楷體" w:eastAsia="標楷體" w:hAnsi="標楷體" w:hint="eastAsia"/>
          <w:b/>
          <w:color w:val="0000FF"/>
          <w:kern w:val="1"/>
          <w:sz w:val="28"/>
          <w:szCs w:val="28"/>
          <w:u w:val="single"/>
        </w:rPr>
        <w:t>國民體適能指導員合格」</w:t>
      </w:r>
      <w:r w:rsidR="00DC2EE4" w:rsidRPr="005A3CCB">
        <w:rPr>
          <w:rFonts w:ascii="標楷體" w:eastAsia="標楷體" w:hAnsi="標楷體" w:hint="eastAsia"/>
          <w:b/>
          <w:color w:val="0000FF"/>
          <w:kern w:val="1"/>
          <w:sz w:val="28"/>
          <w:szCs w:val="28"/>
          <w:u w:val="single"/>
        </w:rPr>
        <w:t>報名者，</w:t>
      </w:r>
      <w:r w:rsidR="00DC2EE4" w:rsidRPr="00617C7A">
        <w:rPr>
          <w:rFonts w:ascii="標楷體" w:eastAsia="標楷體" w:hAnsi="標楷體" w:hint="eastAsia"/>
          <w:kern w:val="1"/>
          <w:sz w:val="28"/>
          <w:szCs w:val="28"/>
          <w:u w:val="single"/>
        </w:rPr>
        <w:t>請檢附</w:t>
      </w:r>
      <w:r w:rsidR="00F74A9A" w:rsidRPr="00617C7A">
        <w:rPr>
          <w:rFonts w:ascii="標楷體" w:eastAsia="標楷體" w:hAnsi="標楷體" w:hint="eastAsia"/>
          <w:kern w:val="1"/>
          <w:sz w:val="28"/>
          <w:szCs w:val="28"/>
          <w:u w:val="single"/>
        </w:rPr>
        <w:t>未逾期之</w:t>
      </w:r>
      <w:r w:rsidR="00DC2EE4" w:rsidRPr="00617C7A">
        <w:rPr>
          <w:rFonts w:ascii="標楷體" w:eastAsia="標楷體" w:hAnsi="標楷體" w:hint="eastAsia"/>
          <w:kern w:val="1"/>
          <w:sz w:val="28"/>
          <w:szCs w:val="28"/>
          <w:u w:val="single"/>
        </w:rPr>
        <w:t>初級</w:t>
      </w:r>
      <w:r w:rsidR="00C870FD" w:rsidRPr="00617C7A">
        <w:rPr>
          <w:rFonts w:ascii="標楷體" w:eastAsia="標楷體" w:hAnsi="標楷體" w:hint="eastAsia"/>
          <w:kern w:val="1"/>
          <w:sz w:val="28"/>
          <w:szCs w:val="28"/>
          <w:u w:val="single"/>
        </w:rPr>
        <w:t>國民體適能</w:t>
      </w:r>
      <w:r w:rsidR="00DC2EE4" w:rsidRPr="00617C7A">
        <w:rPr>
          <w:rFonts w:ascii="標楷體" w:eastAsia="標楷體" w:hAnsi="標楷體" w:hint="eastAsia"/>
          <w:kern w:val="1"/>
          <w:sz w:val="28"/>
          <w:szCs w:val="28"/>
          <w:u w:val="single"/>
        </w:rPr>
        <w:t>指導員合格證書影本暨</w:t>
      </w:r>
      <w:r w:rsidR="005A3CCB" w:rsidRPr="00617C7A">
        <w:rPr>
          <w:rFonts w:ascii="標楷體" w:eastAsia="標楷體" w:hAnsi="標楷體" w:hint="eastAsia"/>
          <w:kern w:val="1"/>
          <w:sz w:val="28"/>
          <w:szCs w:val="28"/>
          <w:u w:val="single"/>
        </w:rPr>
        <w:t>一</w:t>
      </w:r>
      <w:r w:rsidR="00DC2EE4" w:rsidRPr="00617C7A">
        <w:rPr>
          <w:rFonts w:ascii="標楷體" w:eastAsia="標楷體" w:hAnsi="標楷體" w:hint="eastAsia"/>
          <w:kern w:val="1"/>
          <w:sz w:val="28"/>
          <w:szCs w:val="28"/>
          <w:u w:val="single"/>
        </w:rPr>
        <w:t>年以上指導經驗證明</w:t>
      </w:r>
      <w:r w:rsidR="00DC2EE4" w:rsidRPr="00617C7A">
        <w:rPr>
          <w:rFonts w:ascii="標楷體" w:eastAsia="標楷體" w:hAnsi="標楷體" w:hint="eastAsia"/>
          <w:kern w:val="1"/>
          <w:sz w:val="28"/>
          <w:szCs w:val="28"/>
        </w:rPr>
        <w:t>。</w:t>
      </w:r>
    </w:p>
    <w:p w:rsidR="00F07A44" w:rsidRPr="005A3CCB" w:rsidRDefault="00F07A44" w:rsidP="00C36C5E">
      <w:pPr>
        <w:snapToGrid w:val="0"/>
        <w:spacing w:line="300" w:lineRule="auto"/>
        <w:ind w:leftChars="350" w:left="1540" w:hangingChars="250" w:hanging="700"/>
        <w:jc w:val="both"/>
        <w:rPr>
          <w:rFonts w:ascii="標楷體" w:eastAsia="標楷體" w:hAnsi="標楷體"/>
          <w:b/>
          <w:color w:val="0000FF"/>
          <w:kern w:val="1"/>
          <w:sz w:val="28"/>
          <w:szCs w:val="28"/>
          <w:u w:val="single"/>
        </w:rPr>
      </w:pPr>
      <w:r w:rsidRPr="00617C7A">
        <w:rPr>
          <w:rFonts w:ascii="標楷體" w:eastAsia="標楷體" w:hAnsi="標楷體" w:hint="eastAsia"/>
          <w:kern w:val="1"/>
          <w:sz w:val="28"/>
          <w:szCs w:val="28"/>
        </w:rPr>
        <w:t>（2）</w:t>
      </w:r>
      <w:r w:rsidR="00DC2EE4" w:rsidRPr="005A3CCB">
        <w:rPr>
          <w:rFonts w:ascii="標楷體" w:eastAsia="標楷體" w:hAnsi="標楷體" w:hint="eastAsia"/>
          <w:b/>
          <w:color w:val="0000FF"/>
          <w:kern w:val="1"/>
          <w:sz w:val="28"/>
          <w:szCs w:val="28"/>
          <w:u w:val="single"/>
        </w:rPr>
        <w:t>採</w:t>
      </w:r>
      <w:r w:rsidR="005A3CCB">
        <w:rPr>
          <w:rFonts w:ascii="標楷體" w:eastAsia="標楷體" w:hAnsi="標楷體" w:hint="eastAsia"/>
          <w:b/>
          <w:color w:val="0000FF"/>
          <w:kern w:val="1"/>
          <w:sz w:val="28"/>
          <w:szCs w:val="28"/>
          <w:u w:val="single"/>
        </w:rPr>
        <w:t>「大學</w:t>
      </w:r>
      <w:r w:rsidR="00DC2EE4" w:rsidRPr="005A3CCB">
        <w:rPr>
          <w:rFonts w:ascii="標楷體" w:eastAsia="標楷體" w:hAnsi="標楷體" w:hint="eastAsia"/>
          <w:b/>
          <w:color w:val="0000FF"/>
          <w:kern w:val="1"/>
          <w:sz w:val="28"/>
          <w:szCs w:val="28"/>
          <w:u w:val="single"/>
        </w:rPr>
        <w:t>體育運動相關系</w:t>
      </w:r>
      <w:r w:rsidR="00617C7A">
        <w:rPr>
          <w:rFonts w:ascii="標楷體" w:eastAsia="標楷體" w:hAnsi="標楷體" w:hint="eastAsia"/>
          <w:b/>
          <w:color w:val="0000FF"/>
          <w:kern w:val="1"/>
          <w:sz w:val="28"/>
          <w:szCs w:val="28"/>
          <w:u w:val="single"/>
        </w:rPr>
        <w:t>、</w:t>
      </w:r>
      <w:r w:rsidR="00DC2EE4" w:rsidRPr="005A3CCB">
        <w:rPr>
          <w:rFonts w:ascii="標楷體" w:eastAsia="標楷體" w:hAnsi="標楷體" w:hint="eastAsia"/>
          <w:b/>
          <w:color w:val="0000FF"/>
          <w:kern w:val="1"/>
          <w:sz w:val="28"/>
          <w:szCs w:val="28"/>
          <w:u w:val="single"/>
        </w:rPr>
        <w:t>所畢業</w:t>
      </w:r>
      <w:r w:rsidR="00617C7A">
        <w:rPr>
          <w:rFonts w:ascii="標楷體" w:eastAsia="標楷體" w:hAnsi="標楷體" w:hint="eastAsia"/>
          <w:b/>
          <w:color w:val="0000FF"/>
          <w:kern w:val="1"/>
          <w:sz w:val="28"/>
          <w:szCs w:val="28"/>
          <w:u w:val="single"/>
        </w:rPr>
        <w:t>」</w:t>
      </w:r>
      <w:r w:rsidR="00DC2EE4" w:rsidRPr="005A3CCB">
        <w:rPr>
          <w:rFonts w:ascii="標楷體" w:eastAsia="標楷體" w:hAnsi="標楷體" w:hint="eastAsia"/>
          <w:b/>
          <w:color w:val="0000FF"/>
          <w:kern w:val="1"/>
          <w:sz w:val="28"/>
          <w:szCs w:val="28"/>
          <w:u w:val="single"/>
        </w:rPr>
        <w:t>報名者，</w:t>
      </w:r>
      <w:r w:rsidR="00DC2EE4" w:rsidRPr="00617C7A">
        <w:rPr>
          <w:rFonts w:ascii="標楷體" w:eastAsia="標楷體" w:hAnsi="標楷體" w:hint="eastAsia"/>
          <w:kern w:val="1"/>
          <w:sz w:val="28"/>
          <w:szCs w:val="28"/>
          <w:u w:val="single"/>
        </w:rPr>
        <w:t>請</w:t>
      </w:r>
      <w:r w:rsidR="00DC2EE4" w:rsidRPr="00617C7A">
        <w:rPr>
          <w:rFonts w:ascii="標楷體" w:eastAsia="標楷體" w:hAnsi="標楷體"/>
          <w:kern w:val="1"/>
          <w:sz w:val="28"/>
          <w:szCs w:val="28"/>
          <w:u w:val="single"/>
        </w:rPr>
        <w:t>檢附</w:t>
      </w:r>
      <w:r w:rsidR="00617C7A" w:rsidRPr="00617C7A">
        <w:rPr>
          <w:rFonts w:ascii="標楷體" w:eastAsia="標楷體" w:hAnsi="標楷體"/>
          <w:kern w:val="1"/>
          <w:sz w:val="28"/>
          <w:szCs w:val="28"/>
          <w:u w:val="single"/>
        </w:rPr>
        <w:t>「</w:t>
      </w:r>
      <w:r w:rsidR="00DC2EE4" w:rsidRPr="00617C7A">
        <w:rPr>
          <w:rFonts w:ascii="標楷體" w:eastAsia="標楷體" w:hAnsi="標楷體"/>
          <w:kern w:val="1"/>
          <w:sz w:val="28"/>
          <w:szCs w:val="28"/>
          <w:u w:val="single"/>
        </w:rPr>
        <w:t>畢業證書</w:t>
      </w:r>
      <w:r w:rsidR="00617C7A" w:rsidRPr="00617C7A">
        <w:rPr>
          <w:rFonts w:ascii="標楷體" w:eastAsia="標楷體" w:hAnsi="標楷體"/>
          <w:kern w:val="1"/>
          <w:sz w:val="28"/>
          <w:szCs w:val="28"/>
          <w:u w:val="single"/>
        </w:rPr>
        <w:t>」</w:t>
      </w:r>
      <w:r w:rsidR="00DC2EE4" w:rsidRPr="00617C7A">
        <w:rPr>
          <w:rFonts w:ascii="標楷體" w:eastAsia="標楷體" w:hAnsi="標楷體"/>
          <w:kern w:val="1"/>
          <w:sz w:val="28"/>
          <w:szCs w:val="28"/>
          <w:u w:val="single"/>
        </w:rPr>
        <w:t>或</w:t>
      </w:r>
      <w:r w:rsidR="00617C7A" w:rsidRPr="00617C7A">
        <w:rPr>
          <w:rFonts w:ascii="標楷體" w:eastAsia="標楷體" w:hAnsi="標楷體"/>
          <w:kern w:val="1"/>
          <w:sz w:val="28"/>
          <w:szCs w:val="28"/>
          <w:u w:val="single"/>
        </w:rPr>
        <w:t>「</w:t>
      </w:r>
      <w:r w:rsidR="00DC2EE4" w:rsidRPr="00617C7A">
        <w:rPr>
          <w:rFonts w:ascii="標楷體" w:eastAsia="標楷體" w:hAnsi="標楷體"/>
          <w:kern w:val="1"/>
          <w:sz w:val="28"/>
          <w:szCs w:val="28"/>
          <w:u w:val="single"/>
        </w:rPr>
        <w:t>同等學歷證明文件</w:t>
      </w:r>
      <w:r w:rsidR="00617C7A" w:rsidRPr="00617C7A">
        <w:rPr>
          <w:rFonts w:ascii="標楷體" w:eastAsia="標楷體" w:hAnsi="標楷體"/>
          <w:kern w:val="1"/>
          <w:sz w:val="28"/>
          <w:szCs w:val="28"/>
          <w:u w:val="single"/>
        </w:rPr>
        <w:t>」</w:t>
      </w:r>
      <w:r w:rsidR="00DC2EE4" w:rsidRPr="00617C7A">
        <w:rPr>
          <w:rFonts w:ascii="標楷體" w:eastAsia="標楷體" w:hAnsi="標楷體"/>
          <w:kern w:val="1"/>
          <w:sz w:val="28"/>
          <w:szCs w:val="28"/>
          <w:u w:val="single"/>
        </w:rPr>
        <w:t>影本乙份（</w:t>
      </w:r>
      <w:r w:rsidR="00617C7A" w:rsidRPr="00617C7A">
        <w:rPr>
          <w:rFonts w:ascii="標楷體" w:eastAsia="標楷體" w:hAnsi="標楷體"/>
          <w:kern w:val="1"/>
          <w:sz w:val="28"/>
          <w:szCs w:val="28"/>
          <w:u w:val="single"/>
        </w:rPr>
        <w:t>同等學歷證明文件</w:t>
      </w:r>
      <w:r w:rsidR="00DC2EE4" w:rsidRPr="00617C7A">
        <w:rPr>
          <w:rFonts w:ascii="標楷體" w:eastAsia="標楷體" w:hAnsi="標楷體"/>
          <w:kern w:val="1"/>
          <w:sz w:val="28"/>
          <w:szCs w:val="28"/>
          <w:u w:val="single"/>
        </w:rPr>
        <w:t>需加蓋原畢業學校證明戳印，否則不予受理報名）。</w:t>
      </w:r>
    </w:p>
    <w:p w:rsidR="00DC2EE4" w:rsidRPr="00155A2C" w:rsidRDefault="00DC2EE4" w:rsidP="00C36C5E">
      <w:pPr>
        <w:snapToGrid w:val="0"/>
        <w:spacing w:line="300" w:lineRule="auto"/>
        <w:ind w:leftChars="350" w:left="1540" w:hangingChars="250" w:hanging="70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（3）</w:t>
      </w:r>
      <w:r w:rsidR="00B753A7" w:rsidRPr="00155A2C">
        <w:rPr>
          <w:rFonts w:ascii="標楷體" w:eastAsia="標楷體" w:hAnsi="標楷體" w:hint="eastAsia"/>
          <w:kern w:val="1"/>
          <w:sz w:val="28"/>
          <w:szCs w:val="28"/>
        </w:rPr>
        <w:t>有效期限內</w:t>
      </w:r>
      <w:r w:rsidR="00B753A7" w:rsidRPr="00155A2C">
        <w:rPr>
          <w:rFonts w:ascii="標楷體" w:eastAsia="標楷體" w:hAnsi="標楷體"/>
          <w:kern w:val="1"/>
          <w:sz w:val="28"/>
          <w:szCs w:val="28"/>
        </w:rPr>
        <w:t>CPR心肺復甦術急救術合格證明影本</w:t>
      </w:r>
      <w:r w:rsidR="005A3CCB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（民國103年11月25日）。若無CPR心肺復甦術急救術合格證明，須於103年11月</w:t>
      </w:r>
      <w:r w:rsidR="001B3C71">
        <w:rPr>
          <w:rFonts w:ascii="標楷體" w:eastAsia="標楷體" w:hAnsi="標楷體" w:hint="eastAsia"/>
          <w:color w:val="FF00FF"/>
          <w:kern w:val="1"/>
          <w:sz w:val="28"/>
          <w:szCs w:val="28"/>
        </w:rPr>
        <w:t>30</w:t>
      </w:r>
      <w:r w:rsidR="005A3CCB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日前取得證書，</w:t>
      </w:r>
      <w:r w:rsidR="003F4DAB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並繳交影本</w:t>
      </w:r>
      <w:r w:rsidR="003F4DAB">
        <w:rPr>
          <w:rFonts w:ascii="標楷體" w:eastAsia="標楷體" w:hAnsi="標楷體" w:hint="eastAsia"/>
          <w:color w:val="FF00FF"/>
          <w:kern w:val="1"/>
          <w:sz w:val="28"/>
          <w:szCs w:val="28"/>
        </w:rPr>
        <w:t>至本會確認</w:t>
      </w:r>
      <w:r w:rsidR="003F4DAB" w:rsidRPr="00FE7EA5">
        <w:rPr>
          <w:rFonts w:ascii="標楷體" w:eastAsia="標楷體" w:hAnsi="標楷體" w:hint="eastAsia"/>
          <w:color w:val="FF00FF"/>
          <w:kern w:val="1"/>
          <w:sz w:val="28"/>
          <w:szCs w:val="28"/>
        </w:rPr>
        <w:t>。</w:t>
      </w:r>
    </w:p>
    <w:p w:rsidR="00DC2EE4" w:rsidRDefault="00DC2EE4" w:rsidP="00C36C5E">
      <w:pPr>
        <w:snapToGrid w:val="0"/>
        <w:spacing w:line="300" w:lineRule="auto"/>
        <w:ind w:leftChars="350" w:left="1540" w:hangingChars="250" w:hanging="70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（</w:t>
      </w:r>
      <w:r w:rsidRPr="00155A2C">
        <w:rPr>
          <w:rFonts w:ascii="標楷體" w:eastAsia="標楷體" w:hAnsi="標楷體" w:hint="eastAsia"/>
          <w:kern w:val="1"/>
          <w:sz w:val="28"/>
          <w:szCs w:val="28"/>
        </w:rPr>
        <w:t>4）</w:t>
      </w:r>
      <w:r w:rsidRPr="00155A2C">
        <w:rPr>
          <w:rFonts w:ascii="標楷體" w:eastAsia="標楷體" w:hAnsi="標楷體"/>
          <w:kern w:val="1"/>
          <w:sz w:val="28"/>
          <w:szCs w:val="28"/>
        </w:rPr>
        <w:t>身體</w:t>
      </w:r>
      <w:r w:rsidRPr="00155A2C">
        <w:rPr>
          <w:rFonts w:ascii="標楷體" w:eastAsia="標楷體" w:hAnsi="標楷體" w:hint="eastAsia"/>
          <w:kern w:val="1"/>
          <w:sz w:val="28"/>
          <w:szCs w:val="28"/>
        </w:rPr>
        <w:t>狀況</w:t>
      </w:r>
      <w:r w:rsidRPr="00155A2C">
        <w:rPr>
          <w:rFonts w:ascii="標楷體" w:eastAsia="標楷體" w:hAnsi="標楷體"/>
          <w:kern w:val="1"/>
          <w:sz w:val="28"/>
          <w:szCs w:val="28"/>
        </w:rPr>
        <w:t>調查表切結書（附</w:t>
      </w:r>
      <w:r w:rsidR="009507EF">
        <w:rPr>
          <w:rFonts w:ascii="標楷體" w:eastAsia="標楷體" w:hAnsi="標楷體"/>
          <w:kern w:val="1"/>
          <w:sz w:val="28"/>
          <w:szCs w:val="28"/>
        </w:rPr>
        <w:t>件</w:t>
      </w:r>
      <w:r w:rsidR="005A3CCB">
        <w:rPr>
          <w:rFonts w:ascii="標楷體" w:eastAsia="標楷體" w:hAnsi="標楷體"/>
          <w:kern w:val="1"/>
          <w:sz w:val="28"/>
          <w:szCs w:val="28"/>
        </w:rPr>
        <w:t>四</w:t>
      </w:r>
      <w:r w:rsidRPr="00155A2C">
        <w:rPr>
          <w:rFonts w:ascii="標楷體" w:eastAsia="標楷體" w:hAnsi="標楷體"/>
          <w:kern w:val="1"/>
          <w:sz w:val="28"/>
          <w:szCs w:val="28"/>
        </w:rPr>
        <w:t>）。</w:t>
      </w:r>
    </w:p>
    <w:p w:rsidR="00C36C5E" w:rsidRPr="00C4269A" w:rsidRDefault="00C36C5E" w:rsidP="00C36C5E">
      <w:pPr>
        <w:snapToGrid w:val="0"/>
        <w:spacing w:line="300" w:lineRule="auto"/>
        <w:ind w:leftChars="350" w:left="1540" w:hangingChars="250" w:hanging="700"/>
        <w:jc w:val="both"/>
        <w:rPr>
          <w:rFonts w:ascii="標楷體" w:eastAsia="標楷體" w:hAnsi="標楷體"/>
          <w:color w:val="FF0000"/>
          <w:kern w:val="1"/>
          <w:sz w:val="28"/>
          <w:szCs w:val="28"/>
        </w:rPr>
      </w:pPr>
      <w:r w:rsidRPr="00C4269A">
        <w:rPr>
          <w:rFonts w:ascii="標楷體" w:eastAsia="標楷體" w:hAnsi="標楷體" w:hint="eastAsia"/>
          <w:color w:val="FF0000"/>
          <w:kern w:val="1"/>
          <w:sz w:val="28"/>
          <w:szCs w:val="28"/>
        </w:rPr>
        <w:t>（5）</w:t>
      </w:r>
      <w:r w:rsidR="00C4269A" w:rsidRPr="00C4269A">
        <w:rPr>
          <w:rFonts w:ascii="標楷體" w:eastAsia="標楷體" w:hAnsi="標楷體" w:hint="eastAsia"/>
          <w:color w:val="FF0000"/>
          <w:kern w:val="1"/>
          <w:sz w:val="28"/>
          <w:szCs w:val="28"/>
        </w:rPr>
        <w:t>無違反「</w:t>
      </w:r>
      <w:r w:rsidR="00C4269A" w:rsidRPr="00C4269A">
        <w:rPr>
          <w:rFonts w:ascii="標楷體" w:eastAsia="標楷體" w:hAnsi="標楷體"/>
          <w:color w:val="FF0000"/>
          <w:kern w:val="1"/>
          <w:sz w:val="28"/>
          <w:szCs w:val="28"/>
        </w:rPr>
        <w:t>國民體適能指導員資格檢定辦法第四條」規定切結書（附件五）及警察刑事紀錄證明（本證明可於通過後申請寄送）</w:t>
      </w:r>
      <w:r w:rsidRPr="00C4269A">
        <w:rPr>
          <w:rFonts w:ascii="標楷體" w:eastAsia="標楷體" w:hAnsi="標楷體"/>
          <w:color w:val="FF0000"/>
          <w:kern w:val="1"/>
          <w:sz w:val="28"/>
          <w:szCs w:val="28"/>
        </w:rPr>
        <w:t>。</w:t>
      </w:r>
    </w:p>
    <w:p w:rsidR="00DF5F62" w:rsidRPr="00155A2C" w:rsidRDefault="00DF5F62" w:rsidP="00C36C5E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（六）</w:t>
      </w:r>
      <w:r w:rsidR="00DC2EE4" w:rsidRPr="00155A2C">
        <w:rPr>
          <w:rFonts w:ascii="標楷體" w:eastAsia="標楷體" w:hAnsi="標楷體" w:hint="eastAsia"/>
          <w:sz w:val="28"/>
          <w:szCs w:val="28"/>
        </w:rPr>
        <w:t>報名所需各項資料表依下列順序整理並以長尾夾固定，平放裝入所附</w:t>
      </w:r>
      <w:r w:rsidR="00DC2EE4" w:rsidRPr="00155A2C">
        <w:rPr>
          <w:rFonts w:ascii="標楷體" w:eastAsia="標楷體" w:hAnsi="標楷體" w:hint="eastAsia"/>
          <w:sz w:val="28"/>
          <w:szCs w:val="28"/>
          <w:u w:val="single"/>
        </w:rPr>
        <w:t>通信報名信封</w:t>
      </w:r>
      <w:r w:rsidR="00FF73F7">
        <w:rPr>
          <w:rFonts w:ascii="標楷體" w:eastAsia="標楷體" w:hAnsi="標楷體" w:hint="eastAsia"/>
          <w:sz w:val="28"/>
          <w:szCs w:val="28"/>
          <w:u w:val="single"/>
        </w:rPr>
        <w:t>（附件</w:t>
      </w:r>
      <w:r w:rsidR="001B3C71">
        <w:rPr>
          <w:rFonts w:ascii="標楷體" w:eastAsia="標楷體" w:hAnsi="標楷體" w:hint="eastAsia"/>
          <w:sz w:val="28"/>
          <w:szCs w:val="28"/>
          <w:u w:val="single"/>
        </w:rPr>
        <w:t>六</w:t>
      </w:r>
      <w:r w:rsidR="00FF73F7">
        <w:rPr>
          <w:rFonts w:ascii="標楷體" w:eastAsia="標楷體" w:hAnsi="標楷體" w:hint="eastAsia"/>
          <w:sz w:val="28"/>
          <w:szCs w:val="28"/>
          <w:u w:val="single"/>
        </w:rPr>
        <w:t>）</w:t>
      </w:r>
      <w:r w:rsidR="00DC2EE4" w:rsidRPr="00155A2C">
        <w:rPr>
          <w:rFonts w:ascii="標楷體" w:eastAsia="標楷體" w:hAnsi="標楷體" w:hint="eastAsia"/>
          <w:sz w:val="28"/>
          <w:szCs w:val="28"/>
        </w:rPr>
        <w:t>後，以掛號方式郵寄至【116</w:t>
      </w:r>
      <w:r w:rsidR="00525719">
        <w:rPr>
          <w:rFonts w:ascii="標楷體" w:eastAsia="標楷體" w:hAnsi="標楷體" w:hint="eastAsia"/>
          <w:sz w:val="28"/>
          <w:szCs w:val="28"/>
        </w:rPr>
        <w:t>77</w:t>
      </w:r>
      <w:r w:rsidR="00DC2EE4" w:rsidRPr="00155A2C">
        <w:rPr>
          <w:rFonts w:ascii="標楷體" w:eastAsia="標楷體" w:hAnsi="標楷體" w:hint="eastAsia"/>
          <w:sz w:val="28"/>
          <w:szCs w:val="28"/>
        </w:rPr>
        <w:t>台北郵政97-46號信箱】，註明「中華民國體育學會</w:t>
      </w:r>
      <w:r w:rsidR="00C870FD">
        <w:rPr>
          <w:rFonts w:ascii="標楷體" w:eastAsia="標楷體" w:hAnsi="標楷體" w:hint="eastAsia"/>
          <w:sz w:val="28"/>
          <w:szCs w:val="28"/>
        </w:rPr>
        <w:t>國民體適能</w:t>
      </w:r>
      <w:r w:rsidR="00DC2EE4" w:rsidRPr="00155A2C">
        <w:rPr>
          <w:rFonts w:ascii="標楷體" w:eastAsia="標楷體" w:hAnsi="標楷體" w:hint="eastAsia"/>
          <w:sz w:val="28"/>
          <w:szCs w:val="28"/>
        </w:rPr>
        <w:t>指導員檢定試務工作小組」收。裝袋順序如下：</w:t>
      </w:r>
    </w:p>
    <w:p w:rsidR="00184576" w:rsidRPr="00155A2C" w:rsidRDefault="00184576" w:rsidP="00C36C5E">
      <w:pPr>
        <w:snapToGrid w:val="0"/>
        <w:spacing w:line="300" w:lineRule="auto"/>
        <w:ind w:leftChars="350" w:left="1120" w:hangingChars="100" w:hanging="28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1.</w:t>
      </w:r>
      <w:r w:rsidRPr="00155A2C">
        <w:rPr>
          <w:rFonts w:ascii="標楷體" w:eastAsia="標楷體" w:hAnsi="標楷體" w:hint="eastAsia"/>
          <w:sz w:val="28"/>
          <w:szCs w:val="28"/>
        </w:rPr>
        <w:t>「報名表正、副表」</w:t>
      </w:r>
      <w:r w:rsidR="00617C7A">
        <w:rPr>
          <w:rFonts w:ascii="標楷體" w:eastAsia="標楷體" w:hAnsi="標楷體" w:hint="eastAsia"/>
          <w:sz w:val="28"/>
          <w:szCs w:val="28"/>
        </w:rPr>
        <w:t>（請確認是否簽名）</w:t>
      </w:r>
      <w:r w:rsidRPr="00155A2C">
        <w:rPr>
          <w:rFonts w:ascii="標楷體" w:eastAsia="標楷體" w:hAnsi="標楷體" w:hint="eastAsia"/>
          <w:sz w:val="28"/>
          <w:szCs w:val="28"/>
        </w:rPr>
        <w:t>。</w:t>
      </w:r>
    </w:p>
    <w:p w:rsidR="00184576" w:rsidRPr="00155A2C" w:rsidRDefault="00184576" w:rsidP="00C36C5E">
      <w:pPr>
        <w:snapToGrid w:val="0"/>
        <w:spacing w:line="300" w:lineRule="auto"/>
        <w:ind w:leftChars="350" w:left="1120" w:hangingChars="100" w:hanging="28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2.</w:t>
      </w:r>
      <w:r w:rsidR="00C77C47" w:rsidRPr="00155A2C">
        <w:rPr>
          <w:rFonts w:ascii="標楷體" w:eastAsia="標楷體" w:hAnsi="標楷體"/>
          <w:kern w:val="1"/>
          <w:sz w:val="28"/>
          <w:szCs w:val="28"/>
        </w:rPr>
        <w:t>「身體</w:t>
      </w:r>
      <w:r w:rsidR="00C77C47" w:rsidRPr="00155A2C">
        <w:rPr>
          <w:rFonts w:ascii="標楷體" w:eastAsia="標楷體" w:hAnsi="標楷體" w:hint="eastAsia"/>
          <w:kern w:val="1"/>
          <w:sz w:val="28"/>
          <w:szCs w:val="28"/>
        </w:rPr>
        <w:t>狀況</w:t>
      </w:r>
      <w:r w:rsidR="00C77C47" w:rsidRPr="00155A2C">
        <w:rPr>
          <w:rFonts w:ascii="標楷體" w:eastAsia="標楷體" w:hAnsi="標楷體"/>
          <w:kern w:val="1"/>
          <w:sz w:val="28"/>
          <w:szCs w:val="28"/>
        </w:rPr>
        <w:t>調查表」切結書</w:t>
      </w:r>
      <w:r w:rsidR="00C77C47" w:rsidRPr="00155A2C">
        <w:rPr>
          <w:rFonts w:ascii="標楷體" w:eastAsia="標楷體" w:hAnsi="標楷體" w:hint="eastAsia"/>
          <w:kern w:val="1"/>
          <w:sz w:val="28"/>
          <w:szCs w:val="28"/>
        </w:rPr>
        <w:t>。</w:t>
      </w:r>
    </w:p>
    <w:p w:rsidR="00C4269A" w:rsidRDefault="00184576" w:rsidP="00C36C5E">
      <w:pPr>
        <w:snapToGrid w:val="0"/>
        <w:spacing w:line="300" w:lineRule="auto"/>
        <w:ind w:leftChars="350" w:left="1120" w:hangingChars="100" w:hanging="28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3.</w:t>
      </w:r>
      <w:r w:rsidR="00C4269A" w:rsidRPr="00C4269A">
        <w:rPr>
          <w:rFonts w:ascii="標楷體" w:eastAsia="標楷體" w:hAnsi="標楷體" w:hint="eastAsia"/>
          <w:color w:val="FF0000"/>
          <w:kern w:val="1"/>
          <w:sz w:val="28"/>
          <w:szCs w:val="28"/>
        </w:rPr>
        <w:t>無違反「</w:t>
      </w:r>
      <w:r w:rsidR="00C4269A" w:rsidRPr="00C4269A">
        <w:rPr>
          <w:rFonts w:ascii="標楷體" w:eastAsia="標楷體" w:hAnsi="標楷體"/>
          <w:color w:val="FF0000"/>
          <w:kern w:val="1"/>
          <w:sz w:val="28"/>
          <w:szCs w:val="28"/>
        </w:rPr>
        <w:t>國民體適能指導員資格檢定辦法第四條」規定切結書</w:t>
      </w:r>
      <w:r w:rsidR="00C4269A">
        <w:rPr>
          <w:rFonts w:ascii="標楷體" w:eastAsia="標楷體" w:hAnsi="標楷體"/>
          <w:color w:val="FF0000"/>
          <w:kern w:val="1"/>
          <w:sz w:val="28"/>
          <w:szCs w:val="28"/>
        </w:rPr>
        <w:t>。</w:t>
      </w:r>
    </w:p>
    <w:p w:rsidR="00184576" w:rsidRPr="00155A2C" w:rsidRDefault="00C4269A" w:rsidP="00C36C5E">
      <w:pPr>
        <w:snapToGrid w:val="0"/>
        <w:spacing w:line="300" w:lineRule="auto"/>
        <w:ind w:leftChars="350" w:left="1120" w:hangingChars="100" w:hanging="280"/>
        <w:jc w:val="both"/>
        <w:rPr>
          <w:rFonts w:ascii="標楷體" w:eastAsia="標楷體" w:hAnsi="標楷體"/>
          <w:kern w:val="1"/>
          <w:sz w:val="28"/>
          <w:szCs w:val="28"/>
        </w:rPr>
      </w:pPr>
      <w:r>
        <w:rPr>
          <w:rFonts w:ascii="標楷體" w:eastAsia="標楷體" w:hAnsi="標楷體" w:hint="eastAsia"/>
          <w:kern w:val="1"/>
          <w:sz w:val="28"/>
          <w:szCs w:val="28"/>
        </w:rPr>
        <w:t>4.</w:t>
      </w:r>
      <w:r w:rsidR="00C77C47" w:rsidRPr="00155A2C">
        <w:rPr>
          <w:rFonts w:ascii="標楷體" w:eastAsia="標楷體" w:hAnsi="標楷體"/>
          <w:kern w:val="1"/>
          <w:sz w:val="28"/>
          <w:szCs w:val="28"/>
        </w:rPr>
        <w:t>「相關證明文件」影本</w:t>
      </w:r>
      <w:r w:rsidR="00C77C47" w:rsidRPr="00155A2C">
        <w:rPr>
          <w:rFonts w:ascii="標楷體" w:eastAsia="標楷體" w:hAnsi="標楷體" w:hint="eastAsia"/>
          <w:kern w:val="1"/>
          <w:sz w:val="28"/>
          <w:szCs w:val="28"/>
        </w:rPr>
        <w:t>。</w:t>
      </w:r>
    </w:p>
    <w:p w:rsidR="00184576" w:rsidRDefault="00C4269A" w:rsidP="00C36C5E">
      <w:pPr>
        <w:snapToGrid w:val="0"/>
        <w:spacing w:line="300" w:lineRule="auto"/>
        <w:ind w:leftChars="350" w:left="1120" w:hangingChars="100" w:hanging="280"/>
        <w:jc w:val="both"/>
        <w:rPr>
          <w:rFonts w:ascii="標楷體" w:eastAsia="標楷體" w:hAnsi="標楷體"/>
          <w:kern w:val="1"/>
          <w:sz w:val="28"/>
          <w:szCs w:val="28"/>
        </w:rPr>
      </w:pPr>
      <w:r>
        <w:rPr>
          <w:rFonts w:ascii="標楷體" w:eastAsia="標楷體" w:hAnsi="標楷體" w:hint="eastAsia"/>
          <w:kern w:val="1"/>
          <w:sz w:val="28"/>
          <w:szCs w:val="28"/>
        </w:rPr>
        <w:t>5</w:t>
      </w:r>
      <w:r w:rsidR="00184576" w:rsidRPr="00155A2C">
        <w:rPr>
          <w:rFonts w:ascii="標楷體" w:eastAsia="標楷體" w:hAnsi="標楷體"/>
          <w:kern w:val="1"/>
          <w:sz w:val="28"/>
          <w:szCs w:val="28"/>
        </w:rPr>
        <w:t>.</w:t>
      </w:r>
      <w:r w:rsidR="00C77C47" w:rsidRPr="00155A2C">
        <w:rPr>
          <w:rFonts w:ascii="標楷體" w:eastAsia="標楷體" w:hAnsi="標楷體" w:hint="eastAsia"/>
          <w:sz w:val="28"/>
          <w:szCs w:val="28"/>
        </w:rPr>
        <w:t>「准考證寄發專用信封乙個」及「成績單寄發專用信封乙個」（請</w:t>
      </w:r>
      <w:r w:rsidR="00C77C47" w:rsidRPr="00155A2C">
        <w:rPr>
          <w:rFonts w:ascii="標楷體" w:eastAsia="標楷體" w:hAnsi="標楷體" w:hint="eastAsia"/>
          <w:sz w:val="28"/>
          <w:szCs w:val="28"/>
        </w:rPr>
        <w:lastRenderedPageBreak/>
        <w:t>貼妥25元郵票）。</w:t>
      </w:r>
    </w:p>
    <w:p w:rsidR="009507EF" w:rsidRDefault="00C4269A" w:rsidP="00790B56">
      <w:pPr>
        <w:snapToGrid w:val="0"/>
        <w:spacing w:afterLines="25" w:line="300" w:lineRule="auto"/>
        <w:ind w:leftChars="350" w:left="1120" w:hangingChars="100" w:hanging="280"/>
        <w:jc w:val="both"/>
        <w:rPr>
          <w:rFonts w:ascii="標楷體" w:eastAsia="標楷體" w:hAnsi="標楷體"/>
          <w:kern w:val="1"/>
          <w:sz w:val="28"/>
          <w:szCs w:val="28"/>
        </w:rPr>
      </w:pPr>
      <w:r>
        <w:rPr>
          <w:rFonts w:ascii="標楷體" w:eastAsia="標楷體" w:hAnsi="標楷體" w:hint="eastAsia"/>
          <w:kern w:val="1"/>
          <w:sz w:val="28"/>
          <w:szCs w:val="28"/>
        </w:rPr>
        <w:t>6</w:t>
      </w:r>
      <w:r w:rsidR="009507EF">
        <w:rPr>
          <w:rFonts w:ascii="標楷體" w:eastAsia="標楷體" w:hAnsi="標楷體" w:hint="eastAsia"/>
          <w:kern w:val="1"/>
          <w:sz w:val="28"/>
          <w:szCs w:val="28"/>
        </w:rPr>
        <w:t>.郵政匯票乙紙。</w:t>
      </w:r>
    </w:p>
    <w:p w:rsidR="00C36C5E" w:rsidRDefault="00615C7D" w:rsidP="00525719">
      <w:pPr>
        <w:snapToGrid w:val="0"/>
        <w:spacing w:line="300" w:lineRule="auto"/>
        <w:ind w:leftChars="100" w:left="801" w:hangingChars="200" w:hanging="561"/>
        <w:jc w:val="both"/>
        <w:rPr>
          <w:rFonts w:eastAsia="標楷體"/>
          <w:b/>
          <w:sz w:val="28"/>
          <w:szCs w:val="28"/>
        </w:rPr>
      </w:pPr>
      <w:r w:rsidRPr="00615C7D">
        <w:rPr>
          <w:rFonts w:ascii="標楷體" w:eastAsia="標楷體" w:hAnsi="標楷體" w:hint="eastAsia"/>
          <w:b/>
          <w:kern w:val="1"/>
          <w:sz w:val="28"/>
          <w:szCs w:val="28"/>
        </w:rPr>
        <w:t>註：</w:t>
      </w:r>
      <w:r w:rsidRPr="00615C7D">
        <w:rPr>
          <w:rFonts w:eastAsia="標楷體"/>
          <w:b/>
          <w:sz w:val="28"/>
          <w:szCs w:val="28"/>
        </w:rPr>
        <w:t>報名資料係由</w:t>
      </w:r>
      <w:r w:rsidRPr="00615C7D">
        <w:rPr>
          <w:rFonts w:eastAsia="標楷體" w:hint="eastAsia"/>
          <w:b/>
          <w:bCs/>
          <w:color w:val="0000FF"/>
          <w:sz w:val="28"/>
          <w:szCs w:val="28"/>
        </w:rPr>
        <w:t>教育部體育</w:t>
      </w:r>
      <w:r w:rsidRPr="00615C7D">
        <w:rPr>
          <w:rFonts w:eastAsia="標楷體"/>
          <w:b/>
          <w:bCs/>
          <w:color w:val="0000FF"/>
          <w:sz w:val="28"/>
          <w:szCs w:val="28"/>
        </w:rPr>
        <w:t>署</w:t>
      </w:r>
      <w:r w:rsidRPr="00615C7D">
        <w:rPr>
          <w:rFonts w:eastAsia="標楷體"/>
          <w:b/>
          <w:sz w:val="28"/>
          <w:szCs w:val="28"/>
        </w:rPr>
        <w:t>委請中華民國體育學會蒐集整理，待</w:t>
      </w:r>
      <w:r w:rsidRPr="00615C7D">
        <w:rPr>
          <w:rFonts w:eastAsia="標楷體" w:hint="eastAsia"/>
          <w:b/>
          <w:sz w:val="28"/>
          <w:szCs w:val="28"/>
        </w:rPr>
        <w:t>授證事務結束</w:t>
      </w:r>
      <w:r w:rsidRPr="00615C7D">
        <w:rPr>
          <w:rFonts w:eastAsia="標楷體"/>
          <w:b/>
          <w:sz w:val="28"/>
          <w:szCs w:val="28"/>
        </w:rPr>
        <w:t>後，</w:t>
      </w:r>
      <w:r w:rsidRPr="00615C7D">
        <w:rPr>
          <w:rFonts w:eastAsia="標楷體"/>
          <w:b/>
          <w:bCs/>
          <w:color w:val="0000FF"/>
          <w:sz w:val="28"/>
          <w:szCs w:val="28"/>
        </w:rPr>
        <w:t>中華民國體育學會</w:t>
      </w:r>
      <w:r w:rsidRPr="00615C7D">
        <w:rPr>
          <w:rFonts w:eastAsia="標楷體"/>
          <w:b/>
          <w:sz w:val="28"/>
          <w:szCs w:val="28"/>
        </w:rPr>
        <w:t>將保留姓名、電話、身分證字號、地址及服務單位等相關資料建置專業人才資料庫並提交</w:t>
      </w:r>
      <w:r w:rsidRPr="00615C7D">
        <w:rPr>
          <w:rFonts w:eastAsia="標楷體" w:hint="eastAsia"/>
          <w:b/>
          <w:bCs/>
          <w:color w:val="0000FF"/>
          <w:sz w:val="28"/>
          <w:szCs w:val="28"/>
        </w:rPr>
        <w:t>教育部體育</w:t>
      </w:r>
      <w:r w:rsidRPr="00615C7D">
        <w:rPr>
          <w:rFonts w:eastAsia="標楷體"/>
          <w:b/>
          <w:bCs/>
          <w:color w:val="0000FF"/>
          <w:sz w:val="28"/>
          <w:szCs w:val="28"/>
        </w:rPr>
        <w:t>署</w:t>
      </w:r>
      <w:r w:rsidRPr="00615C7D">
        <w:rPr>
          <w:rFonts w:eastAsia="標楷體"/>
          <w:b/>
          <w:sz w:val="28"/>
          <w:szCs w:val="28"/>
        </w:rPr>
        <w:t>留存，其後</w:t>
      </w:r>
      <w:r w:rsidRPr="00615C7D">
        <w:rPr>
          <w:rFonts w:eastAsia="標楷體"/>
          <w:b/>
          <w:bCs/>
          <w:color w:val="0000FF"/>
          <w:sz w:val="28"/>
          <w:szCs w:val="28"/>
        </w:rPr>
        <w:t>有關授證相關事務通知將由教育部體育署授權委辦後再行使用您</w:t>
      </w:r>
      <w:r w:rsidRPr="00615C7D">
        <w:rPr>
          <w:rFonts w:eastAsia="標楷體"/>
          <w:b/>
          <w:color w:val="0000FF"/>
          <w:sz w:val="28"/>
          <w:szCs w:val="28"/>
        </w:rPr>
        <w:t>個人資料</w:t>
      </w:r>
      <w:r w:rsidRPr="00615C7D">
        <w:rPr>
          <w:rFonts w:eastAsia="標楷體"/>
          <w:b/>
          <w:sz w:val="28"/>
          <w:szCs w:val="28"/>
        </w:rPr>
        <w:t>。</w:t>
      </w:r>
      <w:bookmarkStart w:id="6" w:name="_Toc281379638"/>
    </w:p>
    <w:p w:rsidR="00617C7A" w:rsidRPr="00C36C5E" w:rsidRDefault="00695BB7" w:rsidP="00790B56">
      <w:pPr>
        <w:snapToGrid w:val="0"/>
        <w:spacing w:beforeLines="50" w:afterLines="25" w:line="300" w:lineRule="auto"/>
        <w:jc w:val="both"/>
        <w:outlineLvl w:val="0"/>
        <w:rPr>
          <w:rFonts w:ascii="標楷體" w:eastAsia="標楷體" w:hAnsi="標楷體"/>
          <w:b/>
          <w:sz w:val="28"/>
          <w:szCs w:val="28"/>
        </w:rPr>
      </w:pPr>
      <w:r w:rsidRPr="00C36C5E">
        <w:rPr>
          <w:rFonts w:ascii="標楷體" w:eastAsia="標楷體" w:hAnsi="標楷體"/>
          <w:b/>
          <w:sz w:val="28"/>
          <w:szCs w:val="28"/>
        </w:rPr>
        <w:t>七</w:t>
      </w:r>
      <w:r w:rsidR="00DF5F62" w:rsidRPr="00C36C5E">
        <w:rPr>
          <w:rFonts w:ascii="標楷體" w:eastAsia="標楷體" w:hAnsi="標楷體"/>
          <w:b/>
          <w:sz w:val="28"/>
          <w:szCs w:val="28"/>
        </w:rPr>
        <w:t>、</w:t>
      </w:r>
      <w:r w:rsidR="001A3902">
        <w:rPr>
          <w:rFonts w:ascii="標楷體" w:eastAsia="標楷體" w:hAnsi="標楷體"/>
          <w:b/>
          <w:sz w:val="28"/>
          <w:szCs w:val="28"/>
        </w:rPr>
        <w:t>強化</w:t>
      </w:r>
      <w:r w:rsidR="00617C7A" w:rsidRPr="00C36C5E">
        <w:rPr>
          <w:rFonts w:ascii="標楷體" w:eastAsia="標楷體" w:hAnsi="標楷體"/>
          <w:b/>
          <w:sz w:val="28"/>
          <w:szCs w:val="28"/>
        </w:rPr>
        <w:t>研習日期、</w:t>
      </w:r>
      <w:r w:rsidR="00F87673" w:rsidRPr="00C36C5E">
        <w:rPr>
          <w:rFonts w:ascii="標楷體" w:eastAsia="標楷體" w:hAnsi="標楷體"/>
          <w:b/>
          <w:sz w:val="28"/>
          <w:szCs w:val="28"/>
        </w:rPr>
        <w:t>地點與內容</w:t>
      </w:r>
    </w:p>
    <w:p w:rsidR="0080707C" w:rsidRDefault="0080707C" w:rsidP="0006721E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bCs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（一）</w:t>
      </w:r>
      <w:r>
        <w:rPr>
          <w:rFonts w:ascii="標楷體" w:eastAsia="標楷體" w:hAnsi="標楷體"/>
          <w:kern w:val="1"/>
          <w:sz w:val="28"/>
          <w:szCs w:val="28"/>
        </w:rPr>
        <w:t>臺北場次</w:t>
      </w:r>
      <w:r w:rsidRPr="00155A2C">
        <w:rPr>
          <w:rFonts w:ascii="標楷體" w:eastAsia="標楷體" w:hAnsi="標楷體"/>
          <w:kern w:val="1"/>
          <w:sz w:val="28"/>
          <w:szCs w:val="28"/>
        </w:rPr>
        <w:t>：</w:t>
      </w:r>
      <w:r>
        <w:rPr>
          <w:rFonts w:ascii="標楷體" w:eastAsia="標楷體" w:hAnsi="標楷體" w:hint="eastAsia"/>
          <w:kern w:val="1"/>
          <w:sz w:val="28"/>
          <w:szCs w:val="28"/>
        </w:rPr>
        <w:t>103年</w:t>
      </w:r>
      <w:r w:rsidRPr="00155A2C">
        <w:rPr>
          <w:rFonts w:ascii="標楷體" w:eastAsia="標楷體" w:hAnsi="標楷體" w:hint="eastAsia"/>
          <w:bCs/>
          <w:kern w:val="1"/>
          <w:sz w:val="28"/>
          <w:szCs w:val="28"/>
        </w:rPr>
        <w:t>10</w:t>
      </w:r>
      <w:r w:rsidRPr="00155A2C">
        <w:rPr>
          <w:rFonts w:ascii="標楷體" w:eastAsia="標楷體" w:hAnsi="標楷體"/>
          <w:bCs/>
          <w:kern w:val="1"/>
          <w:sz w:val="28"/>
          <w:szCs w:val="28"/>
        </w:rPr>
        <w:t>月</w:t>
      </w:r>
      <w:r>
        <w:rPr>
          <w:rFonts w:ascii="標楷體" w:eastAsia="標楷體" w:hAnsi="標楷體" w:hint="eastAsia"/>
          <w:bCs/>
          <w:kern w:val="1"/>
          <w:sz w:val="28"/>
          <w:szCs w:val="28"/>
        </w:rPr>
        <w:t>18</w:t>
      </w:r>
      <w:r w:rsidRPr="00155A2C">
        <w:rPr>
          <w:rFonts w:ascii="標楷體" w:eastAsia="標楷體" w:hAnsi="標楷體" w:hint="eastAsia"/>
          <w:bCs/>
          <w:kern w:val="1"/>
          <w:sz w:val="28"/>
          <w:szCs w:val="28"/>
        </w:rPr>
        <w:t>日</w:t>
      </w:r>
      <w:r w:rsidRPr="00155A2C">
        <w:rPr>
          <w:rFonts w:ascii="標楷體" w:eastAsia="標楷體" w:hAnsi="標楷體"/>
          <w:bCs/>
          <w:kern w:val="1"/>
          <w:sz w:val="28"/>
          <w:szCs w:val="28"/>
        </w:rPr>
        <w:t>（星期六）</w:t>
      </w:r>
      <w:r>
        <w:rPr>
          <w:rFonts w:ascii="標楷體" w:eastAsia="標楷體" w:hAnsi="標楷體"/>
          <w:bCs/>
          <w:kern w:val="1"/>
          <w:sz w:val="28"/>
          <w:szCs w:val="28"/>
        </w:rPr>
        <w:t>至</w:t>
      </w:r>
      <w:r>
        <w:rPr>
          <w:rFonts w:ascii="標楷體" w:eastAsia="標楷體" w:hAnsi="標楷體" w:hint="eastAsia"/>
          <w:bCs/>
          <w:kern w:val="1"/>
          <w:sz w:val="28"/>
          <w:szCs w:val="28"/>
        </w:rPr>
        <w:t>19日（星期日）</w:t>
      </w:r>
    </w:p>
    <w:p w:rsidR="00F87673" w:rsidRDefault="00F87673" w:rsidP="00790B56">
      <w:pPr>
        <w:snapToGrid w:val="0"/>
        <w:spacing w:afterLines="15" w:line="300" w:lineRule="auto"/>
        <w:ind w:leftChars="100" w:left="240" w:firstLineChars="800" w:firstLine="2240"/>
        <w:jc w:val="both"/>
        <w:rPr>
          <w:rFonts w:ascii="標楷體" w:eastAsia="標楷體" w:hAnsi="標楷體"/>
          <w:bCs/>
          <w:kern w:val="1"/>
          <w:sz w:val="28"/>
          <w:szCs w:val="28"/>
        </w:rPr>
      </w:pPr>
      <w:r>
        <w:rPr>
          <w:rFonts w:ascii="標楷體" w:eastAsia="標楷體" w:hAnsi="標楷體" w:hint="eastAsia"/>
          <w:bCs/>
          <w:kern w:val="1"/>
          <w:sz w:val="28"/>
          <w:szCs w:val="28"/>
        </w:rPr>
        <w:t>「國立臺灣師範大學校本部體育館」</w:t>
      </w:r>
    </w:p>
    <w:p w:rsidR="00F87673" w:rsidRDefault="00F87673" w:rsidP="0006721E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bCs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（二）</w:t>
      </w:r>
      <w:r>
        <w:rPr>
          <w:rFonts w:ascii="標楷體" w:eastAsia="標楷體" w:hAnsi="標楷體"/>
          <w:kern w:val="1"/>
          <w:sz w:val="28"/>
          <w:szCs w:val="28"/>
        </w:rPr>
        <w:t>臺南場次</w:t>
      </w:r>
      <w:r w:rsidRPr="00155A2C">
        <w:rPr>
          <w:rFonts w:ascii="標楷體" w:eastAsia="標楷體" w:hAnsi="標楷體"/>
          <w:kern w:val="1"/>
          <w:sz w:val="28"/>
          <w:szCs w:val="28"/>
        </w:rPr>
        <w:t>：</w:t>
      </w:r>
      <w:r>
        <w:rPr>
          <w:rFonts w:ascii="標楷體" w:eastAsia="標楷體" w:hAnsi="標楷體" w:hint="eastAsia"/>
          <w:kern w:val="1"/>
          <w:sz w:val="28"/>
          <w:szCs w:val="28"/>
        </w:rPr>
        <w:t>103年</w:t>
      </w:r>
      <w:r w:rsidRPr="00155A2C">
        <w:rPr>
          <w:rFonts w:ascii="標楷體" w:eastAsia="標楷體" w:hAnsi="標楷體" w:hint="eastAsia"/>
          <w:bCs/>
          <w:kern w:val="1"/>
          <w:sz w:val="28"/>
          <w:szCs w:val="28"/>
        </w:rPr>
        <w:t>10</w:t>
      </w:r>
      <w:r w:rsidRPr="00155A2C">
        <w:rPr>
          <w:rFonts w:ascii="標楷體" w:eastAsia="標楷體" w:hAnsi="標楷體"/>
          <w:bCs/>
          <w:kern w:val="1"/>
          <w:sz w:val="28"/>
          <w:szCs w:val="28"/>
        </w:rPr>
        <w:t>月</w:t>
      </w:r>
      <w:r>
        <w:rPr>
          <w:rFonts w:ascii="標楷體" w:eastAsia="標楷體" w:hAnsi="標楷體" w:hint="eastAsia"/>
          <w:bCs/>
          <w:kern w:val="1"/>
          <w:sz w:val="28"/>
          <w:szCs w:val="28"/>
        </w:rPr>
        <w:t>25</w:t>
      </w:r>
      <w:r w:rsidRPr="00155A2C">
        <w:rPr>
          <w:rFonts w:ascii="標楷體" w:eastAsia="標楷體" w:hAnsi="標楷體" w:hint="eastAsia"/>
          <w:bCs/>
          <w:kern w:val="1"/>
          <w:sz w:val="28"/>
          <w:szCs w:val="28"/>
        </w:rPr>
        <w:t>日</w:t>
      </w:r>
      <w:r w:rsidRPr="00155A2C">
        <w:rPr>
          <w:rFonts w:ascii="標楷體" w:eastAsia="標楷體" w:hAnsi="標楷體"/>
          <w:bCs/>
          <w:kern w:val="1"/>
          <w:sz w:val="28"/>
          <w:szCs w:val="28"/>
        </w:rPr>
        <w:t>（星期六）</w:t>
      </w:r>
      <w:r>
        <w:rPr>
          <w:rFonts w:ascii="標楷體" w:eastAsia="標楷體" w:hAnsi="標楷體"/>
          <w:bCs/>
          <w:kern w:val="1"/>
          <w:sz w:val="28"/>
          <w:szCs w:val="28"/>
        </w:rPr>
        <w:t>至</w:t>
      </w:r>
      <w:r>
        <w:rPr>
          <w:rFonts w:ascii="標楷體" w:eastAsia="標楷體" w:hAnsi="標楷體" w:hint="eastAsia"/>
          <w:bCs/>
          <w:kern w:val="1"/>
          <w:sz w:val="28"/>
          <w:szCs w:val="28"/>
        </w:rPr>
        <w:t>26日（星期日）</w:t>
      </w:r>
    </w:p>
    <w:p w:rsidR="00F87673" w:rsidRDefault="00F87673" w:rsidP="00790B56">
      <w:pPr>
        <w:snapToGrid w:val="0"/>
        <w:spacing w:afterLines="15" w:line="300" w:lineRule="auto"/>
        <w:ind w:leftChars="100" w:left="240" w:firstLineChars="800" w:firstLine="2240"/>
        <w:jc w:val="both"/>
        <w:rPr>
          <w:rFonts w:ascii="標楷體" w:eastAsia="標楷體" w:hAnsi="標楷體"/>
          <w:bCs/>
          <w:kern w:val="1"/>
          <w:sz w:val="28"/>
          <w:szCs w:val="28"/>
        </w:rPr>
      </w:pPr>
      <w:r>
        <w:rPr>
          <w:rFonts w:ascii="標楷體" w:eastAsia="標楷體" w:hAnsi="標楷體" w:hint="eastAsia"/>
          <w:bCs/>
          <w:kern w:val="1"/>
          <w:sz w:val="28"/>
          <w:szCs w:val="28"/>
        </w:rPr>
        <w:t>「國立臺南大學文薈樓暨體育館」</w:t>
      </w:r>
    </w:p>
    <w:p w:rsidR="00F734C9" w:rsidRDefault="00F138F0" w:rsidP="00790B56">
      <w:pPr>
        <w:snapToGrid w:val="0"/>
        <w:spacing w:beforeLines="25" w:afterLines="50" w:line="30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初級－檢定強化研習課</w:t>
      </w:r>
      <w:r w:rsidRPr="0007610F">
        <w:rPr>
          <w:rFonts w:ascii="標楷體" w:eastAsia="標楷體" w:hAnsi="標楷體"/>
          <w:b/>
          <w:sz w:val="28"/>
          <w:szCs w:val="28"/>
        </w:rPr>
        <w:t>程</w:t>
      </w:r>
      <w:r>
        <w:rPr>
          <w:rFonts w:ascii="標楷體" w:eastAsia="標楷體" w:hAnsi="標楷體"/>
          <w:b/>
          <w:sz w:val="28"/>
          <w:szCs w:val="28"/>
        </w:rPr>
        <w:t>表</w:t>
      </w:r>
    </w:p>
    <w:tbl>
      <w:tblPr>
        <w:tblStyle w:val="a9"/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2268"/>
        <w:gridCol w:w="3119"/>
        <w:gridCol w:w="3119"/>
      </w:tblGrid>
      <w:tr w:rsidR="00F734C9" w:rsidRPr="00F734C9" w:rsidTr="005938FE">
        <w:trPr>
          <w:trHeight w:val="59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3119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第一天</w:t>
            </w:r>
          </w:p>
        </w:tc>
        <w:tc>
          <w:tcPr>
            <w:tcW w:w="3119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第二天</w:t>
            </w:r>
          </w:p>
        </w:tc>
      </w:tr>
      <w:tr w:rsidR="00F734C9" w:rsidRPr="00F734C9" w:rsidTr="005938FE">
        <w:trPr>
          <w:trHeight w:val="59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8：10-9：00</w:t>
            </w:r>
          </w:p>
        </w:tc>
        <w:tc>
          <w:tcPr>
            <w:tcW w:w="3119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  <w:t>報到與課程說明</w:t>
            </w:r>
          </w:p>
        </w:tc>
        <w:tc>
          <w:tcPr>
            <w:tcW w:w="3119" w:type="dxa"/>
            <w:vMerge w:val="restart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  <w:t>團體領導能力：</w:t>
            </w:r>
          </w:p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  <w:t>暖身、心肺訓練、緩和</w:t>
            </w:r>
          </w:p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w w:val="90"/>
                <w:sz w:val="28"/>
                <w:szCs w:val="28"/>
              </w:rPr>
              <w:t>（含檢測）</w:t>
            </w:r>
          </w:p>
        </w:tc>
      </w:tr>
      <w:tr w:rsidR="00F734C9" w:rsidRPr="00F734C9" w:rsidTr="005938FE">
        <w:trPr>
          <w:trHeight w:val="59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9：10-10：00</w:t>
            </w:r>
          </w:p>
        </w:tc>
        <w:tc>
          <w:tcPr>
            <w:tcW w:w="3119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w w:val="90"/>
                <w:sz w:val="28"/>
                <w:szCs w:val="28"/>
              </w:rPr>
              <w:t>指導員資格檢定規範</w:t>
            </w:r>
          </w:p>
        </w:tc>
        <w:tc>
          <w:tcPr>
            <w:tcW w:w="3119" w:type="dxa"/>
            <w:vMerge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</w:p>
        </w:tc>
      </w:tr>
      <w:tr w:rsidR="00F734C9" w:rsidRPr="00F734C9" w:rsidTr="005938FE">
        <w:trPr>
          <w:trHeight w:val="59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10：10-11：00</w:t>
            </w:r>
          </w:p>
        </w:tc>
        <w:tc>
          <w:tcPr>
            <w:tcW w:w="3119" w:type="dxa"/>
            <w:vMerge w:val="restart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  <w:t>學科項目應考策略與演練</w:t>
            </w:r>
          </w:p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w w:val="90"/>
                <w:sz w:val="28"/>
                <w:szCs w:val="28"/>
              </w:rPr>
              <w:t>（應試方向與方式）</w:t>
            </w:r>
          </w:p>
        </w:tc>
        <w:tc>
          <w:tcPr>
            <w:tcW w:w="3119" w:type="dxa"/>
            <w:vMerge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</w:p>
        </w:tc>
      </w:tr>
      <w:tr w:rsidR="00F734C9" w:rsidRPr="00F734C9" w:rsidTr="005938FE">
        <w:trPr>
          <w:trHeight w:val="59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11：10-12：00</w:t>
            </w:r>
          </w:p>
        </w:tc>
        <w:tc>
          <w:tcPr>
            <w:tcW w:w="3119" w:type="dxa"/>
            <w:vMerge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</w:p>
        </w:tc>
        <w:tc>
          <w:tcPr>
            <w:tcW w:w="3119" w:type="dxa"/>
            <w:vMerge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</w:p>
        </w:tc>
      </w:tr>
      <w:tr w:rsidR="00F734C9" w:rsidRPr="00F734C9" w:rsidTr="005938FE">
        <w:trPr>
          <w:trHeight w:val="59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12：00-13：30</w:t>
            </w:r>
          </w:p>
        </w:tc>
        <w:tc>
          <w:tcPr>
            <w:tcW w:w="6238" w:type="dxa"/>
            <w:gridSpan w:val="2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/>
                <w:b/>
                <w:color w:val="000000" w:themeColor="text1"/>
                <w:w w:val="90"/>
                <w:sz w:val="28"/>
                <w:szCs w:val="28"/>
              </w:rPr>
              <w:t>午餐時間</w:t>
            </w:r>
          </w:p>
        </w:tc>
      </w:tr>
      <w:tr w:rsidR="00F734C9" w:rsidRPr="00F734C9" w:rsidTr="005938FE">
        <w:trPr>
          <w:trHeight w:val="59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13：30-14：20</w:t>
            </w:r>
          </w:p>
        </w:tc>
        <w:tc>
          <w:tcPr>
            <w:tcW w:w="3119" w:type="dxa"/>
            <w:vMerge w:val="restart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  <w:t>肌力訓練與動作修正</w:t>
            </w:r>
          </w:p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w w:val="90"/>
                <w:sz w:val="28"/>
                <w:szCs w:val="28"/>
              </w:rPr>
              <w:t>（含檢測）</w:t>
            </w:r>
          </w:p>
        </w:tc>
        <w:tc>
          <w:tcPr>
            <w:tcW w:w="3119" w:type="dxa"/>
            <w:vMerge w:val="restart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  <w:t>柔軟度訓練</w:t>
            </w:r>
          </w:p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w w:val="90"/>
                <w:sz w:val="28"/>
                <w:szCs w:val="28"/>
              </w:rPr>
              <w:t>（含檢測）</w:t>
            </w:r>
          </w:p>
        </w:tc>
      </w:tr>
      <w:tr w:rsidR="00F734C9" w:rsidRPr="00F734C9" w:rsidTr="005938FE">
        <w:trPr>
          <w:trHeight w:val="59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14：30-15：20</w:t>
            </w:r>
          </w:p>
        </w:tc>
        <w:tc>
          <w:tcPr>
            <w:tcW w:w="3119" w:type="dxa"/>
            <w:vMerge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</w:p>
        </w:tc>
        <w:tc>
          <w:tcPr>
            <w:tcW w:w="3119" w:type="dxa"/>
            <w:vMerge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</w:p>
        </w:tc>
      </w:tr>
      <w:tr w:rsidR="00F734C9" w:rsidRPr="00F734C9" w:rsidTr="005938FE">
        <w:trPr>
          <w:trHeight w:val="59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15：30-16：20</w:t>
            </w:r>
          </w:p>
        </w:tc>
        <w:tc>
          <w:tcPr>
            <w:tcW w:w="3119" w:type="dxa"/>
            <w:vMerge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</w:p>
        </w:tc>
        <w:tc>
          <w:tcPr>
            <w:tcW w:w="3119" w:type="dxa"/>
            <w:vMerge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</w:p>
        </w:tc>
      </w:tr>
      <w:tr w:rsidR="00F734C9" w:rsidRPr="00F734C9" w:rsidTr="005938FE">
        <w:trPr>
          <w:trHeight w:val="59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16：30-17：20</w:t>
            </w:r>
          </w:p>
        </w:tc>
        <w:tc>
          <w:tcPr>
            <w:tcW w:w="3119" w:type="dxa"/>
            <w:vMerge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  <w:t>綜合討論</w:t>
            </w:r>
          </w:p>
        </w:tc>
      </w:tr>
      <w:tr w:rsidR="00F734C9" w:rsidRPr="00F734C9" w:rsidTr="005938FE">
        <w:trPr>
          <w:trHeight w:val="59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17：30~</w:t>
            </w:r>
          </w:p>
        </w:tc>
        <w:tc>
          <w:tcPr>
            <w:tcW w:w="6238" w:type="dxa"/>
            <w:gridSpan w:val="2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 w:val="28"/>
                <w:szCs w:val="28"/>
              </w:rPr>
              <w:t>課後複習與討論</w:t>
            </w:r>
          </w:p>
        </w:tc>
      </w:tr>
    </w:tbl>
    <w:p w:rsidR="00F734C9" w:rsidRDefault="00F734C9" w:rsidP="00790B56">
      <w:pPr>
        <w:snapToGrid w:val="0"/>
        <w:spacing w:beforeLines="50" w:line="300" w:lineRule="auto"/>
        <w:ind w:left="378" w:hangingChars="135" w:hanging="378"/>
        <w:jc w:val="both"/>
        <w:rPr>
          <w:rFonts w:ascii="標楷體" w:eastAsia="標楷體" w:hAnsi="標楷體"/>
          <w:b/>
          <w:kern w:val="1"/>
          <w:sz w:val="28"/>
          <w:szCs w:val="28"/>
        </w:rPr>
      </w:pPr>
      <w:r w:rsidRPr="0051676E">
        <w:rPr>
          <w:rFonts w:ascii="標楷體" w:eastAsia="標楷體" w:hAnsi="標楷體"/>
          <w:b/>
          <w:bCs/>
          <w:kern w:val="1"/>
          <w:sz w:val="28"/>
          <w:szCs w:val="28"/>
        </w:rPr>
        <w:t>＊各級</w:t>
      </w:r>
      <w:r>
        <w:rPr>
          <w:rFonts w:ascii="標楷體" w:eastAsia="標楷體" w:hAnsi="標楷體"/>
          <w:b/>
          <w:bCs/>
          <w:kern w:val="1"/>
          <w:sz w:val="28"/>
          <w:szCs w:val="28"/>
        </w:rPr>
        <w:t>強化研習詳細課程等相關重要訊息，</w:t>
      </w:r>
      <w:r w:rsidRPr="0051676E">
        <w:rPr>
          <w:rFonts w:ascii="標楷體" w:eastAsia="標楷體" w:hAnsi="標楷體"/>
          <w:b/>
          <w:bCs/>
          <w:kern w:val="1"/>
          <w:sz w:val="28"/>
          <w:szCs w:val="28"/>
        </w:rPr>
        <w:t>將</w:t>
      </w:r>
      <w:r>
        <w:rPr>
          <w:rFonts w:ascii="標楷體" w:eastAsia="標楷體" w:hAnsi="標楷體"/>
          <w:b/>
          <w:bCs/>
          <w:kern w:val="1"/>
          <w:sz w:val="28"/>
          <w:szCs w:val="28"/>
        </w:rPr>
        <w:t>陸續</w:t>
      </w:r>
      <w:r w:rsidRPr="0051676E">
        <w:rPr>
          <w:rFonts w:ascii="標楷體" w:eastAsia="標楷體" w:hAnsi="標楷體"/>
          <w:b/>
          <w:bCs/>
          <w:kern w:val="1"/>
          <w:sz w:val="28"/>
          <w:szCs w:val="28"/>
        </w:rPr>
        <w:t>於網站上公佈，</w:t>
      </w:r>
      <w:r>
        <w:rPr>
          <w:rFonts w:ascii="標楷體" w:eastAsia="標楷體" w:hAnsi="標楷體"/>
          <w:b/>
          <w:bCs/>
          <w:kern w:val="1"/>
          <w:sz w:val="28"/>
          <w:szCs w:val="28"/>
        </w:rPr>
        <w:t>敬</w:t>
      </w:r>
      <w:r w:rsidRPr="0051676E">
        <w:rPr>
          <w:rFonts w:ascii="標楷體" w:eastAsia="標楷體" w:hAnsi="標楷體"/>
          <w:b/>
          <w:kern w:val="1"/>
          <w:sz w:val="28"/>
          <w:szCs w:val="28"/>
        </w:rPr>
        <w:t>請考生密切注意。</w:t>
      </w:r>
    </w:p>
    <w:p w:rsidR="00F87673" w:rsidRPr="0007610F" w:rsidRDefault="00F87673" w:rsidP="00790B56">
      <w:pPr>
        <w:snapToGrid w:val="0"/>
        <w:spacing w:beforeLines="25" w:afterLines="50" w:line="300" w:lineRule="auto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lastRenderedPageBreak/>
        <w:t>中級－檢定強化研習課</w:t>
      </w:r>
      <w:r w:rsidRPr="0007610F">
        <w:rPr>
          <w:rFonts w:ascii="標楷體" w:eastAsia="標楷體" w:hAnsi="標楷體"/>
          <w:b/>
          <w:sz w:val="28"/>
          <w:szCs w:val="28"/>
        </w:rPr>
        <w:t>程</w:t>
      </w:r>
      <w:r>
        <w:rPr>
          <w:rFonts w:ascii="標楷體" w:eastAsia="標楷體" w:hAnsi="標楷體"/>
          <w:b/>
          <w:sz w:val="28"/>
          <w:szCs w:val="28"/>
        </w:rPr>
        <w:t>表</w:t>
      </w:r>
    </w:p>
    <w:tbl>
      <w:tblPr>
        <w:tblStyle w:val="a9"/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2268"/>
        <w:gridCol w:w="3119"/>
        <w:gridCol w:w="3119"/>
      </w:tblGrid>
      <w:tr w:rsidR="00F734C9" w:rsidRPr="00F734C9" w:rsidTr="00F734C9">
        <w:trPr>
          <w:trHeight w:val="42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3119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第一天</w:t>
            </w:r>
          </w:p>
        </w:tc>
        <w:tc>
          <w:tcPr>
            <w:tcW w:w="3119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第二天</w:t>
            </w:r>
          </w:p>
        </w:tc>
      </w:tr>
      <w:tr w:rsidR="00F734C9" w:rsidRPr="00F734C9" w:rsidTr="00F734C9">
        <w:trPr>
          <w:trHeight w:val="42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8：10-9：00</w:t>
            </w:r>
          </w:p>
        </w:tc>
        <w:tc>
          <w:tcPr>
            <w:tcW w:w="3119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  <w:t>報到與課程說明</w:t>
            </w:r>
          </w:p>
        </w:tc>
        <w:tc>
          <w:tcPr>
            <w:tcW w:w="3119" w:type="dxa"/>
            <w:vMerge w:val="restart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  <w:t>運動計畫設計及個案分析</w:t>
            </w:r>
          </w:p>
        </w:tc>
      </w:tr>
      <w:tr w:rsidR="00F734C9" w:rsidRPr="00F734C9" w:rsidTr="00F734C9">
        <w:trPr>
          <w:trHeight w:val="42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9：10-10：00</w:t>
            </w:r>
          </w:p>
        </w:tc>
        <w:tc>
          <w:tcPr>
            <w:tcW w:w="3119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w w:val="90"/>
                <w:sz w:val="28"/>
                <w:szCs w:val="28"/>
              </w:rPr>
              <w:t>指導員資格檢定規範</w:t>
            </w:r>
          </w:p>
        </w:tc>
        <w:tc>
          <w:tcPr>
            <w:tcW w:w="3119" w:type="dxa"/>
            <w:vMerge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</w:p>
        </w:tc>
      </w:tr>
      <w:tr w:rsidR="00F734C9" w:rsidRPr="00F734C9" w:rsidTr="00F734C9">
        <w:trPr>
          <w:trHeight w:val="42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10：10-11：00</w:t>
            </w:r>
          </w:p>
        </w:tc>
        <w:tc>
          <w:tcPr>
            <w:tcW w:w="3119" w:type="dxa"/>
            <w:vMerge w:val="restart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  <w:t>學科項目應考策略與演練</w:t>
            </w:r>
          </w:p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w w:val="90"/>
                <w:sz w:val="28"/>
                <w:szCs w:val="28"/>
              </w:rPr>
              <w:t>（應試方向與方式）</w:t>
            </w:r>
          </w:p>
        </w:tc>
        <w:tc>
          <w:tcPr>
            <w:tcW w:w="3119" w:type="dxa"/>
            <w:vMerge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</w:p>
        </w:tc>
      </w:tr>
      <w:tr w:rsidR="00F734C9" w:rsidRPr="00F734C9" w:rsidTr="00F734C9">
        <w:trPr>
          <w:trHeight w:val="42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11：10-12：00</w:t>
            </w:r>
          </w:p>
        </w:tc>
        <w:tc>
          <w:tcPr>
            <w:tcW w:w="3119" w:type="dxa"/>
            <w:vMerge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</w:p>
        </w:tc>
        <w:tc>
          <w:tcPr>
            <w:tcW w:w="3119" w:type="dxa"/>
            <w:vMerge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</w:p>
        </w:tc>
      </w:tr>
      <w:tr w:rsidR="00F734C9" w:rsidRPr="00F734C9" w:rsidTr="00F734C9">
        <w:trPr>
          <w:trHeight w:val="42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12：00-13：30</w:t>
            </w:r>
          </w:p>
        </w:tc>
        <w:tc>
          <w:tcPr>
            <w:tcW w:w="6238" w:type="dxa"/>
            <w:gridSpan w:val="2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/>
                <w:b/>
                <w:color w:val="000000" w:themeColor="text1"/>
                <w:w w:val="90"/>
                <w:sz w:val="28"/>
                <w:szCs w:val="28"/>
              </w:rPr>
              <w:t>午餐時間</w:t>
            </w:r>
          </w:p>
        </w:tc>
      </w:tr>
      <w:tr w:rsidR="00F734C9" w:rsidRPr="00F734C9" w:rsidTr="00F734C9">
        <w:trPr>
          <w:trHeight w:val="42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13：30-14：20</w:t>
            </w:r>
          </w:p>
        </w:tc>
        <w:tc>
          <w:tcPr>
            <w:tcW w:w="3119" w:type="dxa"/>
            <w:vMerge w:val="restart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w w:val="90"/>
                <w:sz w:val="28"/>
                <w:szCs w:val="28"/>
              </w:rPr>
              <w:t>運動指導</w:t>
            </w:r>
          </w:p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w w:val="90"/>
                <w:sz w:val="28"/>
                <w:szCs w:val="28"/>
              </w:rPr>
              <w:t>（含簡易器材訓練）</w:t>
            </w:r>
          </w:p>
        </w:tc>
        <w:tc>
          <w:tcPr>
            <w:tcW w:w="3119" w:type="dxa"/>
            <w:vMerge w:val="restart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w w:val="90"/>
                <w:sz w:val="28"/>
                <w:szCs w:val="28"/>
              </w:rPr>
              <w:t>體適能檢測</w:t>
            </w:r>
          </w:p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w w:val="90"/>
                <w:sz w:val="28"/>
                <w:szCs w:val="28"/>
              </w:rPr>
              <w:t>（含</w:t>
            </w:r>
            <w:r w:rsidR="00AB0F28">
              <w:rPr>
                <w:rFonts w:ascii="標楷體" w:eastAsia="標楷體" w:hAnsi="標楷體" w:hint="eastAsia"/>
                <w:color w:val="000000" w:themeColor="text1"/>
                <w:w w:val="90"/>
                <w:sz w:val="28"/>
                <w:szCs w:val="28"/>
              </w:rPr>
              <w:t>一般與</w:t>
            </w:r>
            <w:r w:rsidRPr="00F734C9">
              <w:rPr>
                <w:rFonts w:ascii="標楷體" w:eastAsia="標楷體" w:hAnsi="標楷體" w:hint="eastAsia"/>
                <w:color w:val="000000" w:themeColor="text1"/>
                <w:w w:val="90"/>
                <w:sz w:val="28"/>
                <w:szCs w:val="28"/>
              </w:rPr>
              <w:t>高齡者）</w:t>
            </w:r>
          </w:p>
        </w:tc>
      </w:tr>
      <w:tr w:rsidR="00F734C9" w:rsidRPr="00F734C9" w:rsidTr="00F734C9">
        <w:trPr>
          <w:trHeight w:val="42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14：30-15：20</w:t>
            </w:r>
          </w:p>
        </w:tc>
        <w:tc>
          <w:tcPr>
            <w:tcW w:w="3119" w:type="dxa"/>
            <w:vMerge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</w:p>
        </w:tc>
        <w:tc>
          <w:tcPr>
            <w:tcW w:w="3119" w:type="dxa"/>
            <w:vMerge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</w:p>
        </w:tc>
      </w:tr>
      <w:tr w:rsidR="00F734C9" w:rsidRPr="00F734C9" w:rsidTr="00F734C9">
        <w:trPr>
          <w:trHeight w:val="42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15：30-16：20</w:t>
            </w:r>
          </w:p>
        </w:tc>
        <w:tc>
          <w:tcPr>
            <w:tcW w:w="3119" w:type="dxa"/>
            <w:vMerge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</w:p>
        </w:tc>
        <w:tc>
          <w:tcPr>
            <w:tcW w:w="3119" w:type="dxa"/>
            <w:vMerge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</w:p>
        </w:tc>
      </w:tr>
      <w:tr w:rsidR="00F734C9" w:rsidRPr="00F734C9" w:rsidTr="00F734C9">
        <w:trPr>
          <w:trHeight w:val="42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16：30-17：20</w:t>
            </w:r>
          </w:p>
        </w:tc>
        <w:tc>
          <w:tcPr>
            <w:tcW w:w="3119" w:type="dxa"/>
            <w:vMerge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  <w:t>綜合討論</w:t>
            </w:r>
          </w:p>
        </w:tc>
      </w:tr>
      <w:tr w:rsidR="00F734C9" w:rsidRPr="00F734C9" w:rsidTr="00F734C9">
        <w:trPr>
          <w:trHeight w:val="425"/>
          <w:jc w:val="center"/>
        </w:trPr>
        <w:tc>
          <w:tcPr>
            <w:tcW w:w="2268" w:type="dxa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17：30~</w:t>
            </w:r>
          </w:p>
        </w:tc>
        <w:tc>
          <w:tcPr>
            <w:tcW w:w="6238" w:type="dxa"/>
            <w:gridSpan w:val="2"/>
            <w:vAlign w:val="center"/>
          </w:tcPr>
          <w:p w:rsidR="00F734C9" w:rsidRPr="00F734C9" w:rsidRDefault="00F734C9" w:rsidP="005938FE">
            <w:pPr>
              <w:pStyle w:val="af1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w w:val="90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 w:val="28"/>
                <w:szCs w:val="28"/>
              </w:rPr>
              <w:t>課後複習與討論</w:t>
            </w:r>
          </w:p>
        </w:tc>
      </w:tr>
    </w:tbl>
    <w:p w:rsidR="00F734C9" w:rsidRDefault="00F734C9" w:rsidP="00790B56">
      <w:pPr>
        <w:snapToGrid w:val="0"/>
        <w:spacing w:beforeLines="50" w:line="300" w:lineRule="auto"/>
        <w:ind w:left="378" w:hangingChars="135" w:hanging="378"/>
        <w:jc w:val="both"/>
        <w:rPr>
          <w:rFonts w:ascii="標楷體" w:eastAsia="標楷體" w:hAnsi="標楷體"/>
          <w:b/>
          <w:kern w:val="1"/>
          <w:sz w:val="28"/>
          <w:szCs w:val="28"/>
        </w:rPr>
      </w:pPr>
      <w:r w:rsidRPr="0051676E">
        <w:rPr>
          <w:rFonts w:ascii="標楷體" w:eastAsia="標楷體" w:hAnsi="標楷體"/>
          <w:b/>
          <w:bCs/>
          <w:kern w:val="1"/>
          <w:sz w:val="28"/>
          <w:szCs w:val="28"/>
        </w:rPr>
        <w:t>＊各級</w:t>
      </w:r>
      <w:r>
        <w:rPr>
          <w:rFonts w:ascii="標楷體" w:eastAsia="標楷體" w:hAnsi="標楷體"/>
          <w:b/>
          <w:bCs/>
          <w:kern w:val="1"/>
          <w:sz w:val="28"/>
          <w:szCs w:val="28"/>
        </w:rPr>
        <w:t>強化研習詳細課程等相關重要訊息，</w:t>
      </w:r>
      <w:r w:rsidRPr="0051676E">
        <w:rPr>
          <w:rFonts w:ascii="標楷體" w:eastAsia="標楷體" w:hAnsi="標楷體"/>
          <w:b/>
          <w:bCs/>
          <w:kern w:val="1"/>
          <w:sz w:val="28"/>
          <w:szCs w:val="28"/>
        </w:rPr>
        <w:t>將</w:t>
      </w:r>
      <w:r>
        <w:rPr>
          <w:rFonts w:ascii="標楷體" w:eastAsia="標楷體" w:hAnsi="標楷體"/>
          <w:b/>
          <w:bCs/>
          <w:kern w:val="1"/>
          <w:sz w:val="28"/>
          <w:szCs w:val="28"/>
        </w:rPr>
        <w:t>陸續</w:t>
      </w:r>
      <w:r w:rsidRPr="0051676E">
        <w:rPr>
          <w:rFonts w:ascii="標楷體" w:eastAsia="標楷體" w:hAnsi="標楷體"/>
          <w:b/>
          <w:bCs/>
          <w:kern w:val="1"/>
          <w:sz w:val="28"/>
          <w:szCs w:val="28"/>
        </w:rPr>
        <w:t>於網站上公佈，</w:t>
      </w:r>
      <w:r>
        <w:rPr>
          <w:rFonts w:ascii="標楷體" w:eastAsia="標楷體" w:hAnsi="標楷體"/>
          <w:b/>
          <w:bCs/>
          <w:kern w:val="1"/>
          <w:sz w:val="28"/>
          <w:szCs w:val="28"/>
        </w:rPr>
        <w:t>敬</w:t>
      </w:r>
      <w:r w:rsidRPr="0051676E">
        <w:rPr>
          <w:rFonts w:ascii="標楷體" w:eastAsia="標楷體" w:hAnsi="標楷體"/>
          <w:b/>
          <w:kern w:val="1"/>
          <w:sz w:val="28"/>
          <w:szCs w:val="28"/>
        </w:rPr>
        <w:t>請考生密切注意。</w:t>
      </w:r>
    </w:p>
    <w:p w:rsidR="00DF5F62" w:rsidRPr="0080707C" w:rsidRDefault="00617C7A" w:rsidP="00790B56">
      <w:pPr>
        <w:snapToGrid w:val="0"/>
        <w:spacing w:beforeLines="50" w:afterLines="25" w:line="300" w:lineRule="auto"/>
        <w:jc w:val="both"/>
        <w:outlineLvl w:val="0"/>
        <w:rPr>
          <w:rFonts w:ascii="標楷體" w:eastAsia="標楷體" w:hAnsi="標楷體"/>
          <w:b/>
          <w:sz w:val="28"/>
          <w:szCs w:val="28"/>
        </w:rPr>
      </w:pPr>
      <w:r w:rsidRPr="0080707C">
        <w:rPr>
          <w:rFonts w:ascii="標楷體" w:eastAsia="標楷體" w:hAnsi="標楷體" w:hint="eastAsia"/>
          <w:b/>
          <w:sz w:val="28"/>
          <w:szCs w:val="28"/>
        </w:rPr>
        <w:t>八、</w:t>
      </w:r>
      <w:r w:rsidR="00DF5F62" w:rsidRPr="0080707C">
        <w:rPr>
          <w:rFonts w:ascii="標楷體" w:eastAsia="標楷體" w:hAnsi="標楷體"/>
          <w:b/>
          <w:sz w:val="28"/>
          <w:szCs w:val="28"/>
        </w:rPr>
        <w:t>檢定考試日期、時間</w:t>
      </w:r>
      <w:bookmarkEnd w:id="6"/>
      <w:r w:rsidR="0006721E">
        <w:rPr>
          <w:rFonts w:ascii="標楷體" w:eastAsia="標楷體" w:hAnsi="標楷體"/>
          <w:b/>
          <w:sz w:val="28"/>
          <w:szCs w:val="28"/>
        </w:rPr>
        <w:t>與地點</w:t>
      </w:r>
    </w:p>
    <w:p w:rsidR="0006721E" w:rsidRPr="0006721E" w:rsidRDefault="00DF5F62" w:rsidP="0006721E">
      <w:pPr>
        <w:snapToGrid w:val="0"/>
        <w:spacing w:line="300" w:lineRule="auto"/>
        <w:ind w:leftChars="100" w:left="1081" w:hangingChars="300" w:hanging="841"/>
        <w:jc w:val="both"/>
        <w:rPr>
          <w:rFonts w:ascii="標楷體" w:eastAsia="標楷體" w:hAnsi="標楷體"/>
          <w:b/>
          <w:kern w:val="1"/>
          <w:sz w:val="28"/>
          <w:szCs w:val="28"/>
        </w:rPr>
      </w:pPr>
      <w:r w:rsidRPr="0006721E">
        <w:rPr>
          <w:rFonts w:ascii="標楷體" w:eastAsia="標楷體" w:hAnsi="標楷體"/>
          <w:b/>
          <w:kern w:val="1"/>
          <w:sz w:val="28"/>
          <w:szCs w:val="28"/>
        </w:rPr>
        <w:t>（</w:t>
      </w:r>
      <w:r w:rsidR="00695BB7" w:rsidRPr="0006721E">
        <w:rPr>
          <w:rFonts w:ascii="標楷體" w:eastAsia="標楷體" w:hAnsi="標楷體"/>
          <w:b/>
          <w:kern w:val="1"/>
          <w:sz w:val="28"/>
          <w:szCs w:val="28"/>
        </w:rPr>
        <w:t>一</w:t>
      </w:r>
      <w:r w:rsidRPr="0006721E">
        <w:rPr>
          <w:rFonts w:ascii="標楷體" w:eastAsia="標楷體" w:hAnsi="標楷體"/>
          <w:b/>
          <w:kern w:val="1"/>
          <w:sz w:val="28"/>
          <w:szCs w:val="28"/>
        </w:rPr>
        <w:t>）</w:t>
      </w:r>
      <w:r w:rsidR="0006721E" w:rsidRPr="0006721E">
        <w:rPr>
          <w:rFonts w:ascii="標楷體" w:eastAsia="標楷體" w:hAnsi="標楷體"/>
          <w:b/>
          <w:kern w:val="1"/>
          <w:sz w:val="28"/>
          <w:szCs w:val="28"/>
        </w:rPr>
        <w:t>臺北場次</w:t>
      </w:r>
      <w:r w:rsidR="0006721E">
        <w:rPr>
          <w:rFonts w:ascii="標楷體" w:eastAsia="標楷體" w:hAnsi="標楷體"/>
          <w:b/>
          <w:kern w:val="1"/>
          <w:sz w:val="28"/>
          <w:szCs w:val="28"/>
        </w:rPr>
        <w:t>：</w:t>
      </w:r>
    </w:p>
    <w:p w:rsidR="0006721E" w:rsidRPr="0006721E" w:rsidRDefault="0006721E" w:rsidP="0006721E">
      <w:pPr>
        <w:snapToGrid w:val="0"/>
        <w:spacing w:line="300" w:lineRule="auto"/>
        <w:ind w:leftChars="475" w:left="1140"/>
        <w:jc w:val="both"/>
        <w:rPr>
          <w:rFonts w:ascii="標楷體" w:eastAsia="標楷體" w:hAnsi="標楷體"/>
          <w:b/>
          <w:kern w:val="1"/>
          <w:sz w:val="28"/>
          <w:szCs w:val="28"/>
        </w:rPr>
      </w:pPr>
      <w:r w:rsidRPr="0006721E">
        <w:rPr>
          <w:rFonts w:ascii="標楷體" w:eastAsia="標楷體" w:hAnsi="標楷體"/>
          <w:b/>
          <w:kern w:val="1"/>
          <w:sz w:val="28"/>
          <w:szCs w:val="28"/>
        </w:rPr>
        <w:t>國立臺灣師範大學「校本部」體育館</w:t>
      </w:r>
      <w:r w:rsidRPr="0006721E">
        <w:rPr>
          <w:rFonts w:ascii="標楷體" w:eastAsia="標楷體" w:hAnsi="標楷體" w:hint="eastAsia"/>
          <w:b/>
          <w:szCs w:val="24"/>
        </w:rPr>
        <w:t>（臺北市和平東路1段162號）</w:t>
      </w:r>
    </w:p>
    <w:p w:rsidR="00DF5F62" w:rsidRPr="00155A2C" w:rsidRDefault="0006721E" w:rsidP="00790B56">
      <w:pPr>
        <w:snapToGrid w:val="0"/>
        <w:spacing w:beforeLines="25" w:afterLines="15" w:line="300" w:lineRule="auto"/>
        <w:ind w:leftChars="350" w:left="1120" w:hangingChars="100" w:hanging="280"/>
        <w:jc w:val="both"/>
        <w:rPr>
          <w:rFonts w:ascii="標楷體" w:eastAsia="標楷體" w:hAnsi="標楷體"/>
          <w:bCs/>
          <w:kern w:val="1"/>
          <w:sz w:val="28"/>
          <w:szCs w:val="28"/>
        </w:rPr>
      </w:pPr>
      <w:r>
        <w:rPr>
          <w:rFonts w:ascii="標楷體" w:eastAsia="標楷體" w:hAnsi="標楷體" w:hint="eastAsia"/>
          <w:kern w:val="1"/>
          <w:sz w:val="28"/>
          <w:szCs w:val="28"/>
        </w:rPr>
        <w:t>1.</w:t>
      </w:r>
      <w:r w:rsidR="00DF5F62" w:rsidRPr="00155A2C">
        <w:rPr>
          <w:rFonts w:ascii="標楷體" w:eastAsia="標楷體" w:hAnsi="標楷體"/>
          <w:kern w:val="1"/>
          <w:sz w:val="28"/>
          <w:szCs w:val="28"/>
        </w:rPr>
        <w:t>初級</w:t>
      </w:r>
      <w:r>
        <w:rPr>
          <w:rFonts w:ascii="標楷體" w:eastAsia="標楷體" w:hAnsi="標楷體"/>
          <w:kern w:val="1"/>
          <w:sz w:val="28"/>
          <w:szCs w:val="28"/>
        </w:rPr>
        <w:t>國民體適能指導員檢定</w:t>
      </w:r>
      <w:r w:rsidR="00DF5F62" w:rsidRPr="00155A2C">
        <w:rPr>
          <w:rFonts w:ascii="標楷體" w:eastAsia="標楷體" w:hAnsi="標楷體"/>
          <w:kern w:val="1"/>
          <w:sz w:val="28"/>
          <w:szCs w:val="28"/>
        </w:rPr>
        <w:t>：</w:t>
      </w:r>
      <w:r>
        <w:rPr>
          <w:rFonts w:ascii="標楷體" w:eastAsia="標楷體" w:hAnsi="標楷體" w:hint="eastAsia"/>
          <w:kern w:val="1"/>
          <w:sz w:val="28"/>
          <w:szCs w:val="28"/>
        </w:rPr>
        <w:t>103年</w:t>
      </w:r>
      <w:r w:rsidR="00DF5F62" w:rsidRPr="00155A2C">
        <w:rPr>
          <w:rFonts w:ascii="標楷體" w:eastAsia="標楷體" w:hAnsi="標楷體" w:hint="eastAsia"/>
          <w:bCs/>
          <w:kern w:val="1"/>
          <w:sz w:val="28"/>
          <w:szCs w:val="28"/>
        </w:rPr>
        <w:t>1</w:t>
      </w:r>
      <w:r>
        <w:rPr>
          <w:rFonts w:ascii="標楷體" w:eastAsia="標楷體" w:hAnsi="標楷體" w:hint="eastAsia"/>
          <w:bCs/>
          <w:kern w:val="1"/>
          <w:sz w:val="28"/>
          <w:szCs w:val="28"/>
        </w:rPr>
        <w:t>1</w:t>
      </w:r>
      <w:r w:rsidR="00DF5F62" w:rsidRPr="00155A2C">
        <w:rPr>
          <w:rFonts w:ascii="標楷體" w:eastAsia="標楷體" w:hAnsi="標楷體"/>
          <w:bCs/>
          <w:kern w:val="1"/>
          <w:sz w:val="28"/>
          <w:szCs w:val="28"/>
        </w:rPr>
        <w:t>月</w:t>
      </w:r>
      <w:r>
        <w:rPr>
          <w:rFonts w:ascii="標楷體" w:eastAsia="標楷體" w:hAnsi="標楷體" w:hint="eastAsia"/>
          <w:bCs/>
          <w:kern w:val="1"/>
          <w:sz w:val="28"/>
          <w:szCs w:val="28"/>
        </w:rPr>
        <w:t>1</w:t>
      </w:r>
      <w:r w:rsidR="00DF5F62" w:rsidRPr="00155A2C">
        <w:rPr>
          <w:rFonts w:ascii="標楷體" w:eastAsia="標楷體" w:hAnsi="標楷體" w:hint="eastAsia"/>
          <w:bCs/>
          <w:kern w:val="1"/>
          <w:sz w:val="28"/>
          <w:szCs w:val="28"/>
        </w:rPr>
        <w:t>日</w:t>
      </w:r>
      <w:r w:rsidR="00405689" w:rsidRPr="00155A2C">
        <w:rPr>
          <w:rFonts w:ascii="標楷體" w:eastAsia="標楷體" w:hAnsi="標楷體"/>
          <w:bCs/>
          <w:kern w:val="1"/>
          <w:sz w:val="28"/>
          <w:szCs w:val="28"/>
        </w:rPr>
        <w:t>（</w:t>
      </w:r>
      <w:r w:rsidR="00DF5F62" w:rsidRPr="00155A2C">
        <w:rPr>
          <w:rFonts w:ascii="標楷體" w:eastAsia="標楷體" w:hAnsi="標楷體"/>
          <w:bCs/>
          <w:kern w:val="1"/>
          <w:sz w:val="28"/>
          <w:szCs w:val="28"/>
        </w:rPr>
        <w:t>星期六</w:t>
      </w:r>
      <w:r w:rsidR="00405689" w:rsidRPr="00155A2C">
        <w:rPr>
          <w:rFonts w:ascii="標楷體" w:eastAsia="標楷體" w:hAnsi="標楷體"/>
          <w:bCs/>
          <w:kern w:val="1"/>
          <w:sz w:val="28"/>
          <w:szCs w:val="28"/>
        </w:rPr>
        <w:t>）</w:t>
      </w:r>
    </w:p>
    <w:tbl>
      <w:tblPr>
        <w:tblStyle w:val="a9"/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1134"/>
        <w:gridCol w:w="2268"/>
        <w:gridCol w:w="3969"/>
      </w:tblGrid>
      <w:tr w:rsidR="000F2FC1" w:rsidRPr="00155A2C" w:rsidTr="00F734C9">
        <w:trPr>
          <w:trHeight w:val="454"/>
          <w:jc w:val="center"/>
        </w:trPr>
        <w:tc>
          <w:tcPr>
            <w:tcW w:w="1134" w:type="dxa"/>
            <w:vMerge w:val="restart"/>
            <w:vAlign w:val="center"/>
          </w:tcPr>
          <w:p w:rsidR="000F2FC1" w:rsidRPr="00155A2C" w:rsidRDefault="000F2FC1" w:rsidP="000F2FC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 w:hint="eastAsia"/>
                <w:b/>
                <w:spacing w:val="-20"/>
                <w:sz w:val="28"/>
                <w:szCs w:val="28"/>
              </w:rPr>
              <w:t>學科</w:t>
            </w:r>
          </w:p>
          <w:p w:rsidR="000F2FC1" w:rsidRPr="00155A2C" w:rsidRDefault="000F2FC1" w:rsidP="000F2FC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 w:hint="eastAsia"/>
                <w:b/>
                <w:spacing w:val="-20"/>
                <w:sz w:val="28"/>
                <w:szCs w:val="28"/>
              </w:rPr>
              <w:t>檢定</w:t>
            </w:r>
          </w:p>
        </w:tc>
        <w:tc>
          <w:tcPr>
            <w:tcW w:w="2268" w:type="dxa"/>
            <w:vAlign w:val="center"/>
          </w:tcPr>
          <w:p w:rsidR="000F2FC1" w:rsidRPr="00155A2C" w:rsidRDefault="000F2FC1" w:rsidP="000F2FC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 w:hint="eastAsia"/>
                <w:b/>
                <w:spacing w:val="-20"/>
                <w:sz w:val="28"/>
                <w:szCs w:val="28"/>
              </w:rPr>
              <w:t>時間</w:t>
            </w:r>
          </w:p>
        </w:tc>
        <w:tc>
          <w:tcPr>
            <w:tcW w:w="3969" w:type="dxa"/>
            <w:vAlign w:val="center"/>
          </w:tcPr>
          <w:p w:rsidR="000F2FC1" w:rsidRPr="00155A2C" w:rsidRDefault="000F2FC1" w:rsidP="00405689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  <w:t>項目</w:t>
            </w:r>
          </w:p>
        </w:tc>
      </w:tr>
      <w:tr w:rsidR="000F2FC1" w:rsidRPr="00155A2C" w:rsidTr="00F734C9">
        <w:trPr>
          <w:trHeight w:val="454"/>
          <w:jc w:val="center"/>
        </w:trPr>
        <w:tc>
          <w:tcPr>
            <w:tcW w:w="1134" w:type="dxa"/>
            <w:vMerge/>
            <w:vAlign w:val="center"/>
          </w:tcPr>
          <w:p w:rsidR="000F2FC1" w:rsidRPr="00155A2C" w:rsidRDefault="000F2FC1" w:rsidP="000F2FC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0F2FC1" w:rsidRPr="00155A2C" w:rsidRDefault="000F2FC1" w:rsidP="000F2FC1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Cs/>
                <w:kern w:val="1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7</w:t>
            </w:r>
            <w:r w:rsidRPr="00155A2C">
              <w:rPr>
                <w:rFonts w:ascii="標楷體" w:eastAsia="標楷體" w:hAnsi="標楷體" w:cs="Tahoma"/>
                <w:spacing w:val="-20"/>
                <w:sz w:val="28"/>
                <w:szCs w:val="28"/>
              </w:rPr>
              <w:t>：</w:t>
            </w:r>
            <w:r w:rsidRPr="00155A2C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30-7：50</w:t>
            </w:r>
          </w:p>
        </w:tc>
        <w:tc>
          <w:tcPr>
            <w:tcW w:w="3969" w:type="dxa"/>
            <w:vAlign w:val="center"/>
          </w:tcPr>
          <w:p w:rsidR="000F2FC1" w:rsidRPr="00155A2C" w:rsidRDefault="000F2FC1" w:rsidP="0040568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Cs/>
                <w:kern w:val="1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/>
                <w:spacing w:val="-20"/>
                <w:sz w:val="28"/>
                <w:szCs w:val="28"/>
              </w:rPr>
              <w:t>預備</w:t>
            </w:r>
          </w:p>
        </w:tc>
      </w:tr>
      <w:tr w:rsidR="00F734C9" w:rsidRPr="00155A2C" w:rsidTr="00F734C9">
        <w:trPr>
          <w:trHeight w:val="1134"/>
          <w:jc w:val="center"/>
        </w:trPr>
        <w:tc>
          <w:tcPr>
            <w:tcW w:w="1134" w:type="dxa"/>
            <w:vMerge/>
            <w:vAlign w:val="center"/>
          </w:tcPr>
          <w:p w:rsidR="00F734C9" w:rsidRPr="00155A2C" w:rsidRDefault="00F734C9" w:rsidP="000F2FC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734C9" w:rsidRPr="00155A2C" w:rsidRDefault="00F734C9" w:rsidP="000F2FC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7：50-8：50</w:t>
            </w:r>
          </w:p>
        </w:tc>
        <w:tc>
          <w:tcPr>
            <w:tcW w:w="3969" w:type="dxa"/>
            <w:vAlign w:val="center"/>
          </w:tcPr>
          <w:p w:rsidR="00F734C9" w:rsidRPr="009E3623" w:rsidRDefault="00F734C9" w:rsidP="005938FE">
            <w:pPr>
              <w:snapToGrid w:val="0"/>
              <w:ind w:leftChars="25" w:left="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E362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</w:t>
            </w:r>
            <w:r w:rsidRPr="009E362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運動生理學概論</w:t>
            </w:r>
          </w:p>
          <w:p w:rsidR="00F734C9" w:rsidRPr="009E3623" w:rsidRDefault="00F734C9" w:rsidP="005938FE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 w:cs="Tahoma"/>
                <w:color w:val="000000" w:themeColor="text1"/>
                <w:spacing w:val="-20"/>
                <w:sz w:val="28"/>
                <w:szCs w:val="28"/>
              </w:rPr>
            </w:pPr>
            <w:r w:rsidRPr="009E362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2.</w:t>
            </w:r>
            <w:r w:rsidRPr="009E362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人類發展與老化概論</w:t>
            </w:r>
          </w:p>
        </w:tc>
      </w:tr>
      <w:tr w:rsidR="00F734C9" w:rsidRPr="00155A2C" w:rsidTr="00F734C9">
        <w:trPr>
          <w:trHeight w:val="1134"/>
          <w:jc w:val="center"/>
        </w:trPr>
        <w:tc>
          <w:tcPr>
            <w:tcW w:w="1134" w:type="dxa"/>
            <w:vMerge/>
            <w:vAlign w:val="center"/>
          </w:tcPr>
          <w:p w:rsidR="00F734C9" w:rsidRPr="00155A2C" w:rsidRDefault="00F734C9" w:rsidP="000F2FC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734C9" w:rsidRPr="00155A2C" w:rsidRDefault="00F734C9" w:rsidP="000F2FC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9：00-10：00</w:t>
            </w:r>
          </w:p>
        </w:tc>
        <w:tc>
          <w:tcPr>
            <w:tcW w:w="3969" w:type="dxa"/>
            <w:vAlign w:val="center"/>
          </w:tcPr>
          <w:p w:rsidR="00F734C9" w:rsidRPr="009E3623" w:rsidRDefault="00F734C9" w:rsidP="005938FE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E362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</w:t>
            </w:r>
            <w:r w:rsidRPr="009E362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病理生理學與危險因子概論</w:t>
            </w:r>
          </w:p>
          <w:p w:rsidR="00F734C9" w:rsidRDefault="00F734C9" w:rsidP="005938FE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E362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2.</w:t>
            </w:r>
            <w:r w:rsidRPr="009E362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人類行為心理學概論</w:t>
            </w:r>
          </w:p>
          <w:p w:rsidR="00F734C9" w:rsidRPr="009E3623" w:rsidRDefault="00F734C9" w:rsidP="005938FE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 w:cs="Tahoma"/>
                <w:color w:val="000000" w:themeColor="text1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3.運動處方設計</w:t>
            </w:r>
          </w:p>
        </w:tc>
      </w:tr>
      <w:tr w:rsidR="00F734C9" w:rsidRPr="00155A2C" w:rsidTr="00F734C9">
        <w:trPr>
          <w:trHeight w:val="1134"/>
          <w:jc w:val="center"/>
        </w:trPr>
        <w:tc>
          <w:tcPr>
            <w:tcW w:w="1134" w:type="dxa"/>
            <w:vMerge/>
            <w:vAlign w:val="center"/>
          </w:tcPr>
          <w:p w:rsidR="00F734C9" w:rsidRPr="00155A2C" w:rsidRDefault="00F734C9" w:rsidP="000F2FC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734C9" w:rsidRPr="00155A2C" w:rsidRDefault="00F734C9" w:rsidP="000F2FC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10：10-11：10</w:t>
            </w:r>
          </w:p>
        </w:tc>
        <w:tc>
          <w:tcPr>
            <w:tcW w:w="3969" w:type="dxa"/>
            <w:vAlign w:val="center"/>
          </w:tcPr>
          <w:p w:rsidR="00F734C9" w:rsidRPr="009E3623" w:rsidRDefault="00F734C9" w:rsidP="005938FE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E362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</w:t>
            </w:r>
            <w:r w:rsidRPr="009E362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營養與體重控制概論</w:t>
            </w:r>
          </w:p>
          <w:p w:rsidR="00F734C9" w:rsidRPr="009E3623" w:rsidRDefault="00F734C9" w:rsidP="005938FE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 w:cs="Tahoma"/>
                <w:color w:val="000000" w:themeColor="text1"/>
                <w:spacing w:val="-20"/>
                <w:sz w:val="28"/>
                <w:szCs w:val="28"/>
              </w:rPr>
            </w:pPr>
            <w:r w:rsidRPr="009E362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2.</w:t>
            </w:r>
            <w:r w:rsidRPr="009E362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緊急事件處理及安全</w:t>
            </w:r>
          </w:p>
        </w:tc>
      </w:tr>
      <w:tr w:rsidR="00F734C9" w:rsidRPr="00155A2C" w:rsidTr="00F734C9">
        <w:trPr>
          <w:trHeight w:val="1134"/>
          <w:jc w:val="center"/>
        </w:trPr>
        <w:tc>
          <w:tcPr>
            <w:tcW w:w="1134" w:type="dxa"/>
            <w:vAlign w:val="center"/>
          </w:tcPr>
          <w:p w:rsidR="00F734C9" w:rsidRPr="00155A2C" w:rsidRDefault="00F734C9" w:rsidP="000F2FC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 w:hint="eastAsia"/>
                <w:b/>
                <w:spacing w:val="-20"/>
                <w:sz w:val="28"/>
                <w:szCs w:val="28"/>
              </w:rPr>
              <w:t>術科</w:t>
            </w:r>
          </w:p>
          <w:p w:rsidR="00F734C9" w:rsidRPr="00155A2C" w:rsidRDefault="00F734C9" w:rsidP="000F2FC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 w:hint="eastAsia"/>
                <w:b/>
                <w:spacing w:val="-20"/>
                <w:sz w:val="28"/>
                <w:szCs w:val="28"/>
              </w:rPr>
              <w:t>檢定</w:t>
            </w:r>
          </w:p>
        </w:tc>
        <w:tc>
          <w:tcPr>
            <w:tcW w:w="2268" w:type="dxa"/>
            <w:vAlign w:val="center"/>
          </w:tcPr>
          <w:p w:rsidR="00F734C9" w:rsidRPr="00155A2C" w:rsidRDefault="00F734C9" w:rsidP="000F2FC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13：00-18：00</w:t>
            </w:r>
          </w:p>
        </w:tc>
        <w:tc>
          <w:tcPr>
            <w:tcW w:w="3969" w:type="dxa"/>
            <w:vAlign w:val="center"/>
          </w:tcPr>
          <w:p w:rsidR="00F734C9" w:rsidRPr="00155A2C" w:rsidRDefault="00F734C9" w:rsidP="000F2FC1">
            <w:pPr>
              <w:snapToGrid w:val="0"/>
              <w:spacing w:line="240" w:lineRule="auto"/>
              <w:ind w:leftChars="25" w:left="60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/>
                <w:spacing w:val="-20"/>
                <w:sz w:val="28"/>
                <w:szCs w:val="28"/>
              </w:rPr>
              <w:t>各梯次術科檢定</w:t>
            </w:r>
          </w:p>
        </w:tc>
      </w:tr>
    </w:tbl>
    <w:p w:rsidR="00DF5F62" w:rsidRPr="00155A2C" w:rsidRDefault="0006721E" w:rsidP="00790B56">
      <w:pPr>
        <w:snapToGrid w:val="0"/>
        <w:spacing w:beforeLines="100" w:afterLines="15" w:line="300" w:lineRule="auto"/>
        <w:ind w:leftChars="350" w:left="1120" w:hangingChars="100" w:hanging="280"/>
        <w:jc w:val="both"/>
        <w:rPr>
          <w:rFonts w:ascii="標楷體" w:eastAsia="標楷體" w:hAnsi="標楷體"/>
          <w:bCs/>
          <w:kern w:val="1"/>
          <w:sz w:val="28"/>
          <w:szCs w:val="28"/>
        </w:rPr>
      </w:pPr>
      <w:r>
        <w:rPr>
          <w:rFonts w:ascii="標楷體" w:eastAsia="標楷體" w:hAnsi="標楷體" w:hint="eastAsia"/>
          <w:kern w:val="1"/>
          <w:sz w:val="28"/>
          <w:szCs w:val="28"/>
        </w:rPr>
        <w:lastRenderedPageBreak/>
        <w:t>2.</w:t>
      </w:r>
      <w:r w:rsidR="00DF5F62" w:rsidRPr="00155A2C">
        <w:rPr>
          <w:rFonts w:ascii="標楷體" w:eastAsia="標楷體" w:hAnsi="標楷體"/>
          <w:kern w:val="1"/>
          <w:sz w:val="28"/>
          <w:szCs w:val="28"/>
        </w:rPr>
        <w:t>中級</w:t>
      </w:r>
      <w:r>
        <w:rPr>
          <w:rFonts w:ascii="標楷體" w:eastAsia="標楷體" w:hAnsi="標楷體"/>
          <w:kern w:val="1"/>
          <w:sz w:val="28"/>
          <w:szCs w:val="28"/>
        </w:rPr>
        <w:t>國民體適能指導員檢定</w:t>
      </w:r>
      <w:r w:rsidRPr="00155A2C">
        <w:rPr>
          <w:rFonts w:ascii="標楷體" w:eastAsia="標楷體" w:hAnsi="標楷體"/>
          <w:kern w:val="1"/>
          <w:sz w:val="28"/>
          <w:szCs w:val="28"/>
        </w:rPr>
        <w:t>：</w:t>
      </w:r>
      <w:r>
        <w:rPr>
          <w:rFonts w:ascii="標楷體" w:eastAsia="標楷體" w:hAnsi="標楷體" w:hint="eastAsia"/>
          <w:kern w:val="1"/>
          <w:sz w:val="28"/>
          <w:szCs w:val="28"/>
        </w:rPr>
        <w:t>103年</w:t>
      </w:r>
      <w:r w:rsidR="00DF5F62" w:rsidRPr="00155A2C">
        <w:rPr>
          <w:rFonts w:ascii="標楷體" w:eastAsia="標楷體" w:hAnsi="標楷體" w:hint="eastAsia"/>
          <w:bCs/>
          <w:kern w:val="1"/>
          <w:sz w:val="28"/>
          <w:szCs w:val="28"/>
        </w:rPr>
        <w:t>1</w:t>
      </w:r>
      <w:r>
        <w:rPr>
          <w:rFonts w:ascii="標楷體" w:eastAsia="標楷體" w:hAnsi="標楷體" w:hint="eastAsia"/>
          <w:bCs/>
          <w:kern w:val="1"/>
          <w:sz w:val="28"/>
          <w:szCs w:val="28"/>
        </w:rPr>
        <w:t>1</w:t>
      </w:r>
      <w:r w:rsidR="00DF5F62" w:rsidRPr="00155A2C">
        <w:rPr>
          <w:rFonts w:ascii="標楷體" w:eastAsia="標楷體" w:hAnsi="標楷體"/>
          <w:bCs/>
          <w:kern w:val="1"/>
          <w:sz w:val="28"/>
          <w:szCs w:val="28"/>
        </w:rPr>
        <w:t>月</w:t>
      </w:r>
      <w:r>
        <w:rPr>
          <w:rFonts w:ascii="標楷體" w:eastAsia="標楷體" w:hAnsi="標楷體" w:hint="eastAsia"/>
          <w:bCs/>
          <w:kern w:val="1"/>
          <w:sz w:val="28"/>
          <w:szCs w:val="28"/>
        </w:rPr>
        <w:t>2</w:t>
      </w:r>
      <w:r w:rsidR="000F2FC1" w:rsidRPr="00155A2C">
        <w:rPr>
          <w:rFonts w:ascii="標楷體" w:eastAsia="標楷體" w:hAnsi="標楷體" w:hint="eastAsia"/>
          <w:bCs/>
          <w:kern w:val="1"/>
          <w:sz w:val="28"/>
          <w:szCs w:val="28"/>
        </w:rPr>
        <w:t>日</w:t>
      </w:r>
      <w:r w:rsidR="000F2FC1" w:rsidRPr="00155A2C">
        <w:rPr>
          <w:rFonts w:ascii="標楷體" w:eastAsia="標楷體" w:hAnsi="標楷體"/>
          <w:bCs/>
          <w:kern w:val="1"/>
          <w:sz w:val="28"/>
          <w:szCs w:val="28"/>
        </w:rPr>
        <w:t>（</w:t>
      </w:r>
      <w:r w:rsidR="00DF5F62" w:rsidRPr="00155A2C">
        <w:rPr>
          <w:rFonts w:ascii="標楷體" w:eastAsia="標楷體" w:hAnsi="標楷體"/>
          <w:bCs/>
          <w:kern w:val="1"/>
          <w:sz w:val="28"/>
          <w:szCs w:val="28"/>
        </w:rPr>
        <w:t>星期</w:t>
      </w:r>
      <w:r w:rsidR="00DF5F62" w:rsidRPr="00155A2C">
        <w:rPr>
          <w:rFonts w:ascii="標楷體" w:eastAsia="標楷體" w:hAnsi="標楷體" w:hint="eastAsia"/>
          <w:bCs/>
          <w:kern w:val="1"/>
          <w:sz w:val="28"/>
          <w:szCs w:val="28"/>
        </w:rPr>
        <w:t>日</w:t>
      </w:r>
      <w:r w:rsidR="000F2FC1" w:rsidRPr="00155A2C">
        <w:rPr>
          <w:rFonts w:ascii="標楷體" w:eastAsia="標楷體" w:hAnsi="標楷體"/>
          <w:bCs/>
          <w:kern w:val="1"/>
          <w:sz w:val="28"/>
          <w:szCs w:val="28"/>
        </w:rPr>
        <w:t>）</w:t>
      </w:r>
    </w:p>
    <w:tbl>
      <w:tblPr>
        <w:tblStyle w:val="a9"/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1134"/>
        <w:gridCol w:w="2268"/>
        <w:gridCol w:w="3969"/>
      </w:tblGrid>
      <w:tr w:rsidR="000F2FC1" w:rsidRPr="00F734C9" w:rsidTr="0044626B">
        <w:trPr>
          <w:trHeight w:val="454"/>
          <w:jc w:val="center"/>
        </w:trPr>
        <w:tc>
          <w:tcPr>
            <w:tcW w:w="1134" w:type="dxa"/>
            <w:vMerge w:val="restart"/>
            <w:vAlign w:val="center"/>
          </w:tcPr>
          <w:p w:rsidR="000F2FC1" w:rsidRPr="00F734C9" w:rsidRDefault="000F2FC1" w:rsidP="0044626B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b/>
                <w:spacing w:val="-20"/>
                <w:sz w:val="28"/>
                <w:szCs w:val="28"/>
              </w:rPr>
              <w:t>學科</w:t>
            </w:r>
          </w:p>
          <w:p w:rsidR="000F2FC1" w:rsidRPr="00F734C9" w:rsidRDefault="000F2FC1" w:rsidP="0044626B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b/>
                <w:spacing w:val="-20"/>
                <w:sz w:val="28"/>
                <w:szCs w:val="28"/>
              </w:rPr>
              <w:t>檢定</w:t>
            </w:r>
          </w:p>
        </w:tc>
        <w:tc>
          <w:tcPr>
            <w:tcW w:w="2268" w:type="dxa"/>
            <w:vAlign w:val="center"/>
          </w:tcPr>
          <w:p w:rsidR="000F2FC1" w:rsidRPr="00F734C9" w:rsidRDefault="000F2FC1" w:rsidP="0044626B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b/>
                <w:spacing w:val="-20"/>
                <w:sz w:val="28"/>
                <w:szCs w:val="28"/>
              </w:rPr>
              <w:t>時間</w:t>
            </w:r>
          </w:p>
        </w:tc>
        <w:tc>
          <w:tcPr>
            <w:tcW w:w="3969" w:type="dxa"/>
            <w:vAlign w:val="center"/>
          </w:tcPr>
          <w:p w:rsidR="000F2FC1" w:rsidRPr="00F734C9" w:rsidRDefault="000F2FC1" w:rsidP="0044626B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  <w:t>項目</w:t>
            </w:r>
          </w:p>
        </w:tc>
      </w:tr>
      <w:tr w:rsidR="000F2FC1" w:rsidRPr="00F734C9" w:rsidTr="0044626B">
        <w:trPr>
          <w:trHeight w:val="454"/>
          <w:jc w:val="center"/>
        </w:trPr>
        <w:tc>
          <w:tcPr>
            <w:tcW w:w="1134" w:type="dxa"/>
            <w:vMerge/>
            <w:vAlign w:val="center"/>
          </w:tcPr>
          <w:p w:rsidR="000F2FC1" w:rsidRPr="00F734C9" w:rsidRDefault="000F2FC1" w:rsidP="0044626B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0F2FC1" w:rsidRPr="00F734C9" w:rsidRDefault="000F2FC1" w:rsidP="0044626B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Cs/>
                <w:kern w:val="1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7</w:t>
            </w:r>
            <w:r w:rsidRPr="00F734C9">
              <w:rPr>
                <w:rFonts w:ascii="標楷體" w:eastAsia="標楷體" w:hAnsi="標楷體" w:cs="Tahoma"/>
                <w:spacing w:val="-20"/>
                <w:sz w:val="28"/>
                <w:szCs w:val="28"/>
              </w:rPr>
              <w:t>：</w:t>
            </w:r>
            <w:r w:rsidRPr="00F734C9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30-7：50</w:t>
            </w:r>
          </w:p>
        </w:tc>
        <w:tc>
          <w:tcPr>
            <w:tcW w:w="3969" w:type="dxa"/>
            <w:vAlign w:val="center"/>
          </w:tcPr>
          <w:p w:rsidR="000F2FC1" w:rsidRPr="00F734C9" w:rsidRDefault="000F2FC1" w:rsidP="0044626B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Cs/>
                <w:kern w:val="1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/>
                <w:spacing w:val="-20"/>
                <w:sz w:val="28"/>
                <w:szCs w:val="28"/>
              </w:rPr>
              <w:t>預備</w:t>
            </w:r>
          </w:p>
        </w:tc>
      </w:tr>
      <w:tr w:rsidR="000F2FC1" w:rsidRPr="00F734C9" w:rsidTr="000D6B63">
        <w:trPr>
          <w:trHeight w:val="1134"/>
          <w:jc w:val="center"/>
        </w:trPr>
        <w:tc>
          <w:tcPr>
            <w:tcW w:w="1134" w:type="dxa"/>
            <w:vMerge/>
            <w:vAlign w:val="center"/>
          </w:tcPr>
          <w:p w:rsidR="000F2FC1" w:rsidRPr="00F734C9" w:rsidRDefault="000F2FC1" w:rsidP="0044626B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0F2FC1" w:rsidRPr="00F734C9" w:rsidRDefault="000F2FC1" w:rsidP="000D6B63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7：50-8：50</w:t>
            </w:r>
          </w:p>
        </w:tc>
        <w:tc>
          <w:tcPr>
            <w:tcW w:w="3969" w:type="dxa"/>
            <w:vAlign w:val="center"/>
          </w:tcPr>
          <w:p w:rsidR="000F2FC1" w:rsidRPr="00F734C9" w:rsidRDefault="000F2FC1" w:rsidP="000D6B63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F734C9">
              <w:rPr>
                <w:rFonts w:ascii="標楷體" w:eastAsia="標楷體" w:hAnsi="標楷體"/>
                <w:sz w:val="28"/>
                <w:szCs w:val="28"/>
              </w:rPr>
              <w:t>功能解剖</w:t>
            </w:r>
            <w:r w:rsidR="0067625D" w:rsidRPr="00F734C9">
              <w:rPr>
                <w:rFonts w:ascii="標楷體" w:eastAsia="標楷體" w:hAnsi="標楷體"/>
                <w:sz w:val="28"/>
                <w:szCs w:val="28"/>
              </w:rPr>
              <w:t>學</w:t>
            </w:r>
            <w:r w:rsidRPr="00F734C9">
              <w:rPr>
                <w:rFonts w:ascii="標楷體" w:eastAsia="標楷體" w:hAnsi="標楷體"/>
                <w:sz w:val="28"/>
                <w:szCs w:val="28"/>
              </w:rPr>
              <w:t>及生物力學</w:t>
            </w:r>
          </w:p>
          <w:p w:rsidR="000F2FC1" w:rsidRPr="00F734C9" w:rsidRDefault="000F2FC1" w:rsidP="000D6B63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F734C9">
              <w:rPr>
                <w:rFonts w:ascii="標楷體" w:eastAsia="標楷體" w:hAnsi="標楷體"/>
                <w:sz w:val="28"/>
                <w:szCs w:val="28"/>
              </w:rPr>
              <w:t>運動生理學</w:t>
            </w:r>
          </w:p>
          <w:p w:rsidR="000F2FC1" w:rsidRPr="00F734C9" w:rsidRDefault="000F2FC1" w:rsidP="000D6B63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Pr="00F734C9">
              <w:rPr>
                <w:rFonts w:ascii="標楷體" w:eastAsia="標楷體" w:hAnsi="標楷體"/>
                <w:sz w:val="28"/>
                <w:szCs w:val="28"/>
              </w:rPr>
              <w:t>營養與體重控制</w:t>
            </w:r>
          </w:p>
        </w:tc>
      </w:tr>
      <w:tr w:rsidR="000F2FC1" w:rsidRPr="00F734C9" w:rsidTr="000D6B63">
        <w:trPr>
          <w:trHeight w:val="1134"/>
          <w:jc w:val="center"/>
        </w:trPr>
        <w:tc>
          <w:tcPr>
            <w:tcW w:w="1134" w:type="dxa"/>
            <w:vMerge/>
            <w:vAlign w:val="center"/>
          </w:tcPr>
          <w:p w:rsidR="000F2FC1" w:rsidRPr="00F734C9" w:rsidRDefault="000F2FC1" w:rsidP="0044626B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0F2FC1" w:rsidRPr="00F734C9" w:rsidRDefault="000F2FC1" w:rsidP="000D6B63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9：00-10：00</w:t>
            </w:r>
          </w:p>
        </w:tc>
        <w:tc>
          <w:tcPr>
            <w:tcW w:w="3969" w:type="dxa"/>
            <w:vAlign w:val="center"/>
          </w:tcPr>
          <w:p w:rsidR="000F2FC1" w:rsidRPr="00F734C9" w:rsidRDefault="000F2FC1" w:rsidP="000D6B63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F734C9">
              <w:rPr>
                <w:rFonts w:ascii="標楷體" w:eastAsia="標楷體" w:hAnsi="標楷體"/>
                <w:sz w:val="28"/>
                <w:szCs w:val="28"/>
              </w:rPr>
              <w:t>病理生理學與危險因子</w:t>
            </w:r>
          </w:p>
          <w:p w:rsidR="000F2FC1" w:rsidRPr="00F734C9" w:rsidRDefault="000F2FC1" w:rsidP="000D6B63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F734C9">
              <w:rPr>
                <w:rFonts w:ascii="標楷體" w:eastAsia="標楷體" w:hAnsi="標楷體"/>
                <w:sz w:val="28"/>
                <w:szCs w:val="28"/>
              </w:rPr>
              <w:t>緊急事件處理及安全</w:t>
            </w:r>
          </w:p>
        </w:tc>
      </w:tr>
      <w:tr w:rsidR="000F2FC1" w:rsidRPr="00F734C9" w:rsidTr="000D6B63">
        <w:trPr>
          <w:trHeight w:val="1134"/>
          <w:jc w:val="center"/>
        </w:trPr>
        <w:tc>
          <w:tcPr>
            <w:tcW w:w="1134" w:type="dxa"/>
            <w:vMerge/>
            <w:vAlign w:val="center"/>
          </w:tcPr>
          <w:p w:rsidR="000F2FC1" w:rsidRPr="00F734C9" w:rsidRDefault="000F2FC1" w:rsidP="0044626B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0F2FC1" w:rsidRPr="00F734C9" w:rsidRDefault="000F2FC1" w:rsidP="000D6B63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10：10-11：10</w:t>
            </w:r>
          </w:p>
        </w:tc>
        <w:tc>
          <w:tcPr>
            <w:tcW w:w="3969" w:type="dxa"/>
            <w:vAlign w:val="center"/>
          </w:tcPr>
          <w:p w:rsidR="000F2FC1" w:rsidRPr="00F734C9" w:rsidRDefault="000F2FC1" w:rsidP="000D6B63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F734C9">
              <w:rPr>
                <w:rFonts w:ascii="標楷體" w:eastAsia="標楷體" w:hAnsi="標楷體"/>
                <w:sz w:val="28"/>
                <w:szCs w:val="28"/>
              </w:rPr>
              <w:t>人類發展與老化</w:t>
            </w:r>
          </w:p>
          <w:p w:rsidR="000F2FC1" w:rsidRPr="00F734C9" w:rsidRDefault="000F2FC1" w:rsidP="000D6B63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F734C9">
              <w:rPr>
                <w:rFonts w:ascii="標楷體" w:eastAsia="標楷體" w:hAnsi="標楷體"/>
                <w:sz w:val="28"/>
                <w:szCs w:val="28"/>
              </w:rPr>
              <w:t>人類行為心理</w:t>
            </w:r>
            <w:r w:rsidR="0067625D" w:rsidRPr="00F734C9">
              <w:rPr>
                <w:rFonts w:ascii="標楷體" w:eastAsia="標楷體" w:hAnsi="標楷體"/>
                <w:sz w:val="28"/>
                <w:szCs w:val="28"/>
              </w:rPr>
              <w:t>學</w:t>
            </w:r>
          </w:p>
        </w:tc>
      </w:tr>
      <w:tr w:rsidR="000F2FC1" w:rsidRPr="00F734C9" w:rsidTr="000D6B63">
        <w:trPr>
          <w:trHeight w:val="1134"/>
          <w:jc w:val="center"/>
        </w:trPr>
        <w:tc>
          <w:tcPr>
            <w:tcW w:w="1134" w:type="dxa"/>
            <w:vMerge/>
            <w:vAlign w:val="center"/>
          </w:tcPr>
          <w:p w:rsidR="000F2FC1" w:rsidRPr="00F734C9" w:rsidRDefault="000F2FC1" w:rsidP="0044626B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0F2FC1" w:rsidRPr="00F734C9" w:rsidRDefault="000F2FC1" w:rsidP="000D6B63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11：20-12：20</w:t>
            </w:r>
          </w:p>
        </w:tc>
        <w:tc>
          <w:tcPr>
            <w:tcW w:w="3969" w:type="dxa"/>
            <w:vAlign w:val="center"/>
          </w:tcPr>
          <w:p w:rsidR="000F2FC1" w:rsidRPr="00F734C9" w:rsidRDefault="000F2FC1" w:rsidP="000D6B63">
            <w:pPr>
              <w:snapToGrid w:val="0"/>
              <w:spacing w:line="240" w:lineRule="auto"/>
              <w:ind w:left="2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F734C9">
              <w:rPr>
                <w:rFonts w:ascii="標楷體" w:eastAsia="標楷體" w:hAnsi="標楷體"/>
                <w:sz w:val="28"/>
                <w:szCs w:val="28"/>
              </w:rPr>
              <w:t>健康評估與體適能測試</w:t>
            </w:r>
          </w:p>
          <w:p w:rsidR="000F2FC1" w:rsidRPr="00F734C9" w:rsidRDefault="000F2FC1" w:rsidP="000D6B63">
            <w:pPr>
              <w:snapToGrid w:val="0"/>
              <w:spacing w:line="240" w:lineRule="auto"/>
              <w:ind w:left="2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F734C9">
              <w:rPr>
                <w:rFonts w:ascii="標楷體" w:eastAsia="標楷體" w:hAnsi="標楷體"/>
                <w:sz w:val="28"/>
                <w:szCs w:val="28"/>
              </w:rPr>
              <w:t>運動計畫設計與管理</w:t>
            </w:r>
          </w:p>
          <w:p w:rsidR="000F2FC1" w:rsidRPr="00F734C9" w:rsidRDefault="000F2FC1" w:rsidP="000D6B63">
            <w:pPr>
              <w:snapToGrid w:val="0"/>
              <w:spacing w:line="240" w:lineRule="auto"/>
              <w:ind w:left="2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Pr="00F734C9">
              <w:rPr>
                <w:rFonts w:ascii="標楷體" w:eastAsia="標楷體" w:hAnsi="標楷體"/>
                <w:sz w:val="28"/>
                <w:szCs w:val="28"/>
              </w:rPr>
              <w:t>特殊族群的運</w:t>
            </w: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動指導</w:t>
            </w:r>
          </w:p>
        </w:tc>
      </w:tr>
      <w:tr w:rsidR="000F2FC1" w:rsidRPr="00F734C9" w:rsidTr="0044626B">
        <w:trPr>
          <w:trHeight w:val="794"/>
          <w:jc w:val="center"/>
        </w:trPr>
        <w:tc>
          <w:tcPr>
            <w:tcW w:w="1134" w:type="dxa"/>
            <w:vAlign w:val="center"/>
          </w:tcPr>
          <w:p w:rsidR="000F2FC1" w:rsidRPr="00F734C9" w:rsidRDefault="000F2FC1" w:rsidP="0044626B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b/>
                <w:spacing w:val="-20"/>
                <w:sz w:val="28"/>
                <w:szCs w:val="28"/>
              </w:rPr>
              <w:t>術科</w:t>
            </w:r>
          </w:p>
          <w:p w:rsidR="000F2FC1" w:rsidRPr="00F734C9" w:rsidRDefault="000F2FC1" w:rsidP="0044626B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b/>
                <w:spacing w:val="-20"/>
                <w:sz w:val="28"/>
                <w:szCs w:val="28"/>
              </w:rPr>
              <w:t>檢定</w:t>
            </w:r>
          </w:p>
        </w:tc>
        <w:tc>
          <w:tcPr>
            <w:tcW w:w="2268" w:type="dxa"/>
            <w:vAlign w:val="center"/>
          </w:tcPr>
          <w:p w:rsidR="000F2FC1" w:rsidRPr="00F734C9" w:rsidRDefault="000F2FC1" w:rsidP="0044626B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13：00-18：00</w:t>
            </w:r>
          </w:p>
        </w:tc>
        <w:tc>
          <w:tcPr>
            <w:tcW w:w="3969" w:type="dxa"/>
            <w:vAlign w:val="center"/>
          </w:tcPr>
          <w:p w:rsidR="000F2FC1" w:rsidRPr="00F734C9" w:rsidRDefault="000F2FC1" w:rsidP="0044626B">
            <w:pPr>
              <w:snapToGrid w:val="0"/>
              <w:spacing w:line="240" w:lineRule="auto"/>
              <w:ind w:leftChars="25" w:left="60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/>
                <w:spacing w:val="-20"/>
                <w:sz w:val="28"/>
                <w:szCs w:val="28"/>
              </w:rPr>
              <w:t>各梯次術科檢定</w:t>
            </w:r>
          </w:p>
        </w:tc>
      </w:tr>
    </w:tbl>
    <w:p w:rsidR="0051676E" w:rsidRPr="0006721E" w:rsidRDefault="0051676E" w:rsidP="00790B56">
      <w:pPr>
        <w:widowControl/>
        <w:snapToGrid w:val="0"/>
        <w:spacing w:beforeLines="100" w:line="240" w:lineRule="auto"/>
        <w:rPr>
          <w:rFonts w:ascii="標楷體" w:eastAsia="標楷體" w:hAnsi="標楷體"/>
          <w:b/>
          <w:kern w:val="1"/>
          <w:sz w:val="28"/>
          <w:szCs w:val="28"/>
        </w:rPr>
      </w:pPr>
      <w:bookmarkStart w:id="7" w:name="_Toc281379639"/>
      <w:r w:rsidRPr="0006721E">
        <w:rPr>
          <w:rFonts w:ascii="標楷體" w:eastAsia="標楷體" w:hAnsi="標楷體"/>
          <w:b/>
          <w:kern w:val="1"/>
          <w:sz w:val="28"/>
          <w:szCs w:val="28"/>
        </w:rPr>
        <w:t>（</w:t>
      </w:r>
      <w:r>
        <w:rPr>
          <w:rFonts w:ascii="標楷體" w:eastAsia="標楷體" w:hAnsi="標楷體"/>
          <w:b/>
          <w:kern w:val="1"/>
          <w:sz w:val="28"/>
          <w:szCs w:val="28"/>
        </w:rPr>
        <w:t>二</w:t>
      </w:r>
      <w:r w:rsidRPr="0006721E">
        <w:rPr>
          <w:rFonts w:ascii="標楷體" w:eastAsia="標楷體" w:hAnsi="標楷體"/>
          <w:b/>
          <w:kern w:val="1"/>
          <w:sz w:val="28"/>
          <w:szCs w:val="28"/>
        </w:rPr>
        <w:t>）臺</w:t>
      </w:r>
      <w:r>
        <w:rPr>
          <w:rFonts w:ascii="標楷體" w:eastAsia="標楷體" w:hAnsi="標楷體"/>
          <w:b/>
          <w:kern w:val="1"/>
          <w:sz w:val="28"/>
          <w:szCs w:val="28"/>
        </w:rPr>
        <w:t>南</w:t>
      </w:r>
      <w:r w:rsidRPr="0006721E">
        <w:rPr>
          <w:rFonts w:ascii="標楷體" w:eastAsia="標楷體" w:hAnsi="標楷體"/>
          <w:b/>
          <w:kern w:val="1"/>
          <w:sz w:val="28"/>
          <w:szCs w:val="28"/>
        </w:rPr>
        <w:t>場次</w:t>
      </w:r>
      <w:r>
        <w:rPr>
          <w:rFonts w:ascii="標楷體" w:eastAsia="標楷體" w:hAnsi="標楷體"/>
          <w:b/>
          <w:kern w:val="1"/>
          <w:sz w:val="28"/>
          <w:szCs w:val="28"/>
        </w:rPr>
        <w:t>：</w:t>
      </w:r>
    </w:p>
    <w:p w:rsidR="0051676E" w:rsidRPr="0006721E" w:rsidRDefault="0051676E" w:rsidP="0051676E">
      <w:pPr>
        <w:snapToGrid w:val="0"/>
        <w:spacing w:line="300" w:lineRule="auto"/>
        <w:ind w:leftChars="475" w:left="1140"/>
        <w:jc w:val="both"/>
        <w:rPr>
          <w:rFonts w:ascii="標楷體" w:eastAsia="標楷體" w:hAnsi="標楷體"/>
          <w:b/>
          <w:kern w:val="1"/>
          <w:sz w:val="28"/>
          <w:szCs w:val="28"/>
        </w:rPr>
      </w:pPr>
      <w:r w:rsidRPr="0006721E">
        <w:rPr>
          <w:rFonts w:ascii="標楷體" w:eastAsia="標楷體" w:hAnsi="標楷體"/>
          <w:b/>
          <w:kern w:val="1"/>
          <w:sz w:val="28"/>
          <w:szCs w:val="28"/>
        </w:rPr>
        <w:t>國立臺</w:t>
      </w:r>
      <w:r>
        <w:rPr>
          <w:rFonts w:ascii="標楷體" w:eastAsia="標楷體" w:hAnsi="標楷體"/>
          <w:b/>
          <w:kern w:val="1"/>
          <w:sz w:val="28"/>
          <w:szCs w:val="28"/>
        </w:rPr>
        <w:t>南</w:t>
      </w:r>
      <w:r w:rsidRPr="0006721E">
        <w:rPr>
          <w:rFonts w:ascii="標楷體" w:eastAsia="標楷體" w:hAnsi="標楷體"/>
          <w:b/>
          <w:kern w:val="1"/>
          <w:sz w:val="28"/>
          <w:szCs w:val="28"/>
        </w:rPr>
        <w:t>大學「</w:t>
      </w:r>
      <w:r>
        <w:rPr>
          <w:rFonts w:ascii="標楷體" w:eastAsia="標楷體" w:hAnsi="標楷體"/>
          <w:b/>
          <w:kern w:val="1"/>
          <w:sz w:val="28"/>
          <w:szCs w:val="28"/>
        </w:rPr>
        <w:t>文薈樓暨</w:t>
      </w:r>
      <w:r w:rsidRPr="0006721E">
        <w:rPr>
          <w:rFonts w:ascii="標楷體" w:eastAsia="標楷體" w:hAnsi="標楷體"/>
          <w:b/>
          <w:kern w:val="1"/>
          <w:sz w:val="28"/>
          <w:szCs w:val="28"/>
        </w:rPr>
        <w:t>體育館」</w:t>
      </w:r>
      <w:r w:rsidRPr="0006721E">
        <w:rPr>
          <w:rFonts w:ascii="標楷體" w:eastAsia="標楷體" w:hAnsi="標楷體" w:hint="eastAsia"/>
          <w:b/>
          <w:szCs w:val="24"/>
        </w:rPr>
        <w:t>（臺</w:t>
      </w:r>
      <w:r>
        <w:rPr>
          <w:rFonts w:ascii="標楷體" w:eastAsia="標楷體" w:hAnsi="標楷體" w:hint="eastAsia"/>
          <w:b/>
          <w:szCs w:val="24"/>
        </w:rPr>
        <w:t>南</w:t>
      </w:r>
      <w:r w:rsidRPr="0006721E">
        <w:rPr>
          <w:rFonts w:ascii="標楷體" w:eastAsia="標楷體" w:hAnsi="標楷體" w:hint="eastAsia"/>
          <w:b/>
          <w:szCs w:val="24"/>
        </w:rPr>
        <w:t>市</w:t>
      </w:r>
      <w:r>
        <w:rPr>
          <w:rFonts w:ascii="標楷體" w:eastAsia="標楷體" w:hAnsi="標楷體" w:hint="eastAsia"/>
          <w:b/>
          <w:szCs w:val="24"/>
        </w:rPr>
        <w:t>樹林街2</w:t>
      </w:r>
      <w:r w:rsidRPr="0006721E">
        <w:rPr>
          <w:rFonts w:ascii="標楷體" w:eastAsia="標楷體" w:hAnsi="標楷體" w:hint="eastAsia"/>
          <w:b/>
          <w:szCs w:val="24"/>
        </w:rPr>
        <w:t>段</w:t>
      </w:r>
      <w:r>
        <w:rPr>
          <w:rFonts w:ascii="標楷體" w:eastAsia="標楷體" w:hAnsi="標楷體" w:hint="eastAsia"/>
          <w:b/>
          <w:szCs w:val="24"/>
        </w:rPr>
        <w:t>33</w:t>
      </w:r>
      <w:r w:rsidRPr="0006721E">
        <w:rPr>
          <w:rFonts w:ascii="標楷體" w:eastAsia="標楷體" w:hAnsi="標楷體" w:hint="eastAsia"/>
          <w:b/>
          <w:szCs w:val="24"/>
        </w:rPr>
        <w:t>號）</w:t>
      </w:r>
    </w:p>
    <w:p w:rsidR="0051676E" w:rsidRPr="00155A2C" w:rsidRDefault="0051676E" w:rsidP="00790B56">
      <w:pPr>
        <w:snapToGrid w:val="0"/>
        <w:spacing w:beforeLines="25" w:afterLines="15" w:line="300" w:lineRule="auto"/>
        <w:ind w:leftChars="350" w:left="1120" w:hangingChars="100" w:hanging="280"/>
        <w:jc w:val="both"/>
        <w:rPr>
          <w:rFonts w:ascii="標楷體" w:eastAsia="標楷體" w:hAnsi="標楷體"/>
          <w:bCs/>
          <w:kern w:val="1"/>
          <w:sz w:val="28"/>
          <w:szCs w:val="28"/>
        </w:rPr>
      </w:pPr>
      <w:r>
        <w:rPr>
          <w:rFonts w:ascii="標楷體" w:eastAsia="標楷體" w:hAnsi="標楷體" w:hint="eastAsia"/>
          <w:kern w:val="1"/>
          <w:sz w:val="28"/>
          <w:szCs w:val="28"/>
        </w:rPr>
        <w:t>1.</w:t>
      </w:r>
      <w:r w:rsidRPr="00155A2C">
        <w:rPr>
          <w:rFonts w:ascii="標楷體" w:eastAsia="標楷體" w:hAnsi="標楷體"/>
          <w:kern w:val="1"/>
          <w:sz w:val="28"/>
          <w:szCs w:val="28"/>
        </w:rPr>
        <w:t>初級</w:t>
      </w:r>
      <w:r>
        <w:rPr>
          <w:rFonts w:ascii="標楷體" w:eastAsia="標楷體" w:hAnsi="標楷體"/>
          <w:kern w:val="1"/>
          <w:sz w:val="28"/>
          <w:szCs w:val="28"/>
        </w:rPr>
        <w:t>國民體適能指導員檢定</w:t>
      </w:r>
      <w:r w:rsidRPr="00155A2C">
        <w:rPr>
          <w:rFonts w:ascii="標楷體" w:eastAsia="標楷體" w:hAnsi="標楷體"/>
          <w:kern w:val="1"/>
          <w:sz w:val="28"/>
          <w:szCs w:val="28"/>
        </w:rPr>
        <w:t>：</w:t>
      </w:r>
      <w:r>
        <w:rPr>
          <w:rFonts w:ascii="標楷體" w:eastAsia="標楷體" w:hAnsi="標楷體" w:hint="eastAsia"/>
          <w:kern w:val="1"/>
          <w:sz w:val="28"/>
          <w:szCs w:val="28"/>
        </w:rPr>
        <w:t>103年</w:t>
      </w:r>
      <w:r w:rsidRPr="00155A2C">
        <w:rPr>
          <w:rFonts w:ascii="標楷體" w:eastAsia="標楷體" w:hAnsi="標楷體" w:hint="eastAsia"/>
          <w:bCs/>
          <w:kern w:val="1"/>
          <w:sz w:val="28"/>
          <w:szCs w:val="28"/>
        </w:rPr>
        <w:t>1</w:t>
      </w:r>
      <w:r>
        <w:rPr>
          <w:rFonts w:ascii="標楷體" w:eastAsia="標楷體" w:hAnsi="標楷體" w:hint="eastAsia"/>
          <w:bCs/>
          <w:kern w:val="1"/>
          <w:sz w:val="28"/>
          <w:szCs w:val="28"/>
        </w:rPr>
        <w:t>1</w:t>
      </w:r>
      <w:r w:rsidRPr="00155A2C">
        <w:rPr>
          <w:rFonts w:ascii="標楷體" w:eastAsia="標楷體" w:hAnsi="標楷體"/>
          <w:bCs/>
          <w:kern w:val="1"/>
          <w:sz w:val="28"/>
          <w:szCs w:val="28"/>
        </w:rPr>
        <w:t>月</w:t>
      </w:r>
      <w:r>
        <w:rPr>
          <w:rFonts w:ascii="標楷體" w:eastAsia="標楷體" w:hAnsi="標楷體" w:hint="eastAsia"/>
          <w:bCs/>
          <w:kern w:val="1"/>
          <w:sz w:val="28"/>
          <w:szCs w:val="28"/>
        </w:rPr>
        <w:t>8</w:t>
      </w:r>
      <w:r w:rsidRPr="00155A2C">
        <w:rPr>
          <w:rFonts w:ascii="標楷體" w:eastAsia="標楷體" w:hAnsi="標楷體" w:hint="eastAsia"/>
          <w:bCs/>
          <w:kern w:val="1"/>
          <w:sz w:val="28"/>
          <w:szCs w:val="28"/>
        </w:rPr>
        <w:t>日</w:t>
      </w:r>
      <w:r w:rsidRPr="00155A2C">
        <w:rPr>
          <w:rFonts w:ascii="標楷體" w:eastAsia="標楷體" w:hAnsi="標楷體"/>
          <w:bCs/>
          <w:kern w:val="1"/>
          <w:sz w:val="28"/>
          <w:szCs w:val="28"/>
        </w:rPr>
        <w:t>（星期六）</w:t>
      </w:r>
    </w:p>
    <w:tbl>
      <w:tblPr>
        <w:tblStyle w:val="a9"/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1134"/>
        <w:gridCol w:w="2268"/>
        <w:gridCol w:w="3969"/>
      </w:tblGrid>
      <w:tr w:rsidR="00F734C9" w:rsidRPr="00155A2C" w:rsidTr="005938FE">
        <w:trPr>
          <w:trHeight w:val="454"/>
          <w:jc w:val="center"/>
        </w:trPr>
        <w:tc>
          <w:tcPr>
            <w:tcW w:w="1134" w:type="dxa"/>
            <w:vMerge w:val="restart"/>
            <w:vAlign w:val="center"/>
          </w:tcPr>
          <w:p w:rsidR="00F734C9" w:rsidRPr="00155A2C" w:rsidRDefault="00F734C9" w:rsidP="005938FE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 w:hint="eastAsia"/>
                <w:b/>
                <w:spacing w:val="-20"/>
                <w:sz w:val="28"/>
                <w:szCs w:val="28"/>
              </w:rPr>
              <w:t>學科</w:t>
            </w:r>
          </w:p>
          <w:p w:rsidR="00F734C9" w:rsidRPr="00155A2C" w:rsidRDefault="00F734C9" w:rsidP="005938FE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 w:hint="eastAsia"/>
                <w:b/>
                <w:spacing w:val="-20"/>
                <w:sz w:val="28"/>
                <w:szCs w:val="28"/>
              </w:rPr>
              <w:t>檢定</w:t>
            </w:r>
          </w:p>
        </w:tc>
        <w:tc>
          <w:tcPr>
            <w:tcW w:w="2268" w:type="dxa"/>
            <w:vAlign w:val="center"/>
          </w:tcPr>
          <w:p w:rsidR="00F734C9" w:rsidRPr="00155A2C" w:rsidRDefault="00F734C9" w:rsidP="005938FE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 w:hint="eastAsia"/>
                <w:b/>
                <w:spacing w:val="-20"/>
                <w:sz w:val="28"/>
                <w:szCs w:val="28"/>
              </w:rPr>
              <w:t>時間</w:t>
            </w:r>
          </w:p>
        </w:tc>
        <w:tc>
          <w:tcPr>
            <w:tcW w:w="3969" w:type="dxa"/>
            <w:vAlign w:val="center"/>
          </w:tcPr>
          <w:p w:rsidR="00F734C9" w:rsidRPr="00155A2C" w:rsidRDefault="00F734C9" w:rsidP="005938FE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  <w:t>項目</w:t>
            </w:r>
          </w:p>
        </w:tc>
      </w:tr>
      <w:tr w:rsidR="00F734C9" w:rsidRPr="00155A2C" w:rsidTr="005938FE">
        <w:trPr>
          <w:trHeight w:val="454"/>
          <w:jc w:val="center"/>
        </w:trPr>
        <w:tc>
          <w:tcPr>
            <w:tcW w:w="1134" w:type="dxa"/>
            <w:vMerge/>
            <w:vAlign w:val="center"/>
          </w:tcPr>
          <w:p w:rsidR="00F734C9" w:rsidRPr="00155A2C" w:rsidRDefault="00F734C9" w:rsidP="005938FE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734C9" w:rsidRPr="00155A2C" w:rsidRDefault="00F734C9" w:rsidP="005938FE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Cs/>
                <w:kern w:val="1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7</w:t>
            </w:r>
            <w:r w:rsidRPr="00155A2C">
              <w:rPr>
                <w:rFonts w:ascii="標楷體" w:eastAsia="標楷體" w:hAnsi="標楷體" w:cs="Tahoma"/>
                <w:spacing w:val="-20"/>
                <w:sz w:val="28"/>
                <w:szCs w:val="28"/>
              </w:rPr>
              <w:t>：</w:t>
            </w:r>
            <w:r w:rsidRPr="00155A2C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30-7：50</w:t>
            </w:r>
          </w:p>
        </w:tc>
        <w:tc>
          <w:tcPr>
            <w:tcW w:w="3969" w:type="dxa"/>
            <w:vAlign w:val="center"/>
          </w:tcPr>
          <w:p w:rsidR="00F734C9" w:rsidRPr="00155A2C" w:rsidRDefault="00F734C9" w:rsidP="005938FE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Cs/>
                <w:kern w:val="1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/>
                <w:spacing w:val="-20"/>
                <w:sz w:val="28"/>
                <w:szCs w:val="28"/>
              </w:rPr>
              <w:t>預備</w:t>
            </w:r>
          </w:p>
        </w:tc>
      </w:tr>
      <w:tr w:rsidR="00F734C9" w:rsidRPr="00155A2C" w:rsidTr="005938FE">
        <w:trPr>
          <w:trHeight w:val="1134"/>
          <w:jc w:val="center"/>
        </w:trPr>
        <w:tc>
          <w:tcPr>
            <w:tcW w:w="1134" w:type="dxa"/>
            <w:vMerge/>
            <w:vAlign w:val="center"/>
          </w:tcPr>
          <w:p w:rsidR="00F734C9" w:rsidRPr="00155A2C" w:rsidRDefault="00F734C9" w:rsidP="005938FE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734C9" w:rsidRPr="00155A2C" w:rsidRDefault="00F734C9" w:rsidP="005938FE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7：50-8：50</w:t>
            </w:r>
          </w:p>
        </w:tc>
        <w:tc>
          <w:tcPr>
            <w:tcW w:w="3969" w:type="dxa"/>
            <w:vAlign w:val="center"/>
          </w:tcPr>
          <w:p w:rsidR="00F734C9" w:rsidRPr="009E3623" w:rsidRDefault="00F734C9" w:rsidP="005938FE">
            <w:pPr>
              <w:snapToGrid w:val="0"/>
              <w:ind w:leftChars="25" w:left="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E362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</w:t>
            </w:r>
            <w:r w:rsidRPr="009E362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運動生理學概論</w:t>
            </w:r>
          </w:p>
          <w:p w:rsidR="00F734C9" w:rsidRPr="009E3623" w:rsidRDefault="00F734C9" w:rsidP="005938FE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 w:cs="Tahoma"/>
                <w:color w:val="000000" w:themeColor="text1"/>
                <w:spacing w:val="-20"/>
                <w:sz w:val="28"/>
                <w:szCs w:val="28"/>
              </w:rPr>
            </w:pPr>
            <w:r w:rsidRPr="009E362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2.</w:t>
            </w:r>
            <w:r w:rsidRPr="009E362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人類發展與老化概論</w:t>
            </w:r>
          </w:p>
        </w:tc>
      </w:tr>
      <w:tr w:rsidR="00F734C9" w:rsidRPr="00155A2C" w:rsidTr="005938FE">
        <w:trPr>
          <w:trHeight w:val="1134"/>
          <w:jc w:val="center"/>
        </w:trPr>
        <w:tc>
          <w:tcPr>
            <w:tcW w:w="1134" w:type="dxa"/>
            <w:vMerge/>
            <w:vAlign w:val="center"/>
          </w:tcPr>
          <w:p w:rsidR="00F734C9" w:rsidRPr="00155A2C" w:rsidRDefault="00F734C9" w:rsidP="005938FE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734C9" w:rsidRPr="00155A2C" w:rsidRDefault="00F734C9" w:rsidP="005938FE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9：00-10：00</w:t>
            </w:r>
          </w:p>
        </w:tc>
        <w:tc>
          <w:tcPr>
            <w:tcW w:w="3969" w:type="dxa"/>
            <w:vAlign w:val="center"/>
          </w:tcPr>
          <w:p w:rsidR="00F734C9" w:rsidRPr="009E3623" w:rsidRDefault="00F734C9" w:rsidP="005938FE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E362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</w:t>
            </w:r>
            <w:r w:rsidRPr="009E362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病理生理學與危險因子概論</w:t>
            </w:r>
          </w:p>
          <w:p w:rsidR="00F734C9" w:rsidRDefault="00F734C9" w:rsidP="005938FE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E362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2.</w:t>
            </w:r>
            <w:r w:rsidRPr="009E362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人類行為心理學概論</w:t>
            </w:r>
          </w:p>
          <w:p w:rsidR="00F734C9" w:rsidRPr="009E3623" w:rsidRDefault="00F734C9" w:rsidP="005938FE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 w:cs="Tahoma"/>
                <w:color w:val="000000" w:themeColor="text1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3.運動處方設計</w:t>
            </w:r>
          </w:p>
        </w:tc>
      </w:tr>
      <w:tr w:rsidR="00F734C9" w:rsidRPr="00155A2C" w:rsidTr="005938FE">
        <w:trPr>
          <w:trHeight w:val="1134"/>
          <w:jc w:val="center"/>
        </w:trPr>
        <w:tc>
          <w:tcPr>
            <w:tcW w:w="1134" w:type="dxa"/>
            <w:vMerge/>
            <w:vAlign w:val="center"/>
          </w:tcPr>
          <w:p w:rsidR="00F734C9" w:rsidRPr="00155A2C" w:rsidRDefault="00F734C9" w:rsidP="005938FE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734C9" w:rsidRPr="00155A2C" w:rsidRDefault="00F734C9" w:rsidP="005938FE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10：10-11：10</w:t>
            </w:r>
          </w:p>
        </w:tc>
        <w:tc>
          <w:tcPr>
            <w:tcW w:w="3969" w:type="dxa"/>
            <w:vAlign w:val="center"/>
          </w:tcPr>
          <w:p w:rsidR="00F734C9" w:rsidRPr="009E3623" w:rsidRDefault="00F734C9" w:rsidP="005938FE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E362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</w:t>
            </w:r>
            <w:r w:rsidRPr="009E362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營養與體重控制概論</w:t>
            </w:r>
          </w:p>
          <w:p w:rsidR="00F734C9" w:rsidRPr="009E3623" w:rsidRDefault="00F734C9" w:rsidP="005938FE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 w:cs="Tahoma"/>
                <w:color w:val="000000" w:themeColor="text1"/>
                <w:spacing w:val="-20"/>
                <w:sz w:val="28"/>
                <w:szCs w:val="28"/>
              </w:rPr>
            </w:pPr>
            <w:r w:rsidRPr="009E362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2.</w:t>
            </w:r>
            <w:r w:rsidRPr="009E362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緊急事件處理及安全</w:t>
            </w:r>
          </w:p>
        </w:tc>
      </w:tr>
      <w:tr w:rsidR="00F734C9" w:rsidRPr="00155A2C" w:rsidTr="005938FE">
        <w:trPr>
          <w:trHeight w:val="1134"/>
          <w:jc w:val="center"/>
        </w:trPr>
        <w:tc>
          <w:tcPr>
            <w:tcW w:w="1134" w:type="dxa"/>
            <w:vAlign w:val="center"/>
          </w:tcPr>
          <w:p w:rsidR="00F734C9" w:rsidRPr="00155A2C" w:rsidRDefault="00F734C9" w:rsidP="005938FE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 w:hint="eastAsia"/>
                <w:b/>
                <w:spacing w:val="-20"/>
                <w:sz w:val="28"/>
                <w:szCs w:val="28"/>
              </w:rPr>
              <w:t>術科</w:t>
            </w:r>
          </w:p>
          <w:p w:rsidR="00F734C9" w:rsidRPr="00155A2C" w:rsidRDefault="00F734C9" w:rsidP="005938FE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 w:hint="eastAsia"/>
                <w:b/>
                <w:spacing w:val="-20"/>
                <w:sz w:val="28"/>
                <w:szCs w:val="28"/>
              </w:rPr>
              <w:t>檢定</w:t>
            </w:r>
          </w:p>
        </w:tc>
        <w:tc>
          <w:tcPr>
            <w:tcW w:w="2268" w:type="dxa"/>
            <w:vAlign w:val="center"/>
          </w:tcPr>
          <w:p w:rsidR="00F734C9" w:rsidRPr="00155A2C" w:rsidRDefault="00F734C9" w:rsidP="005938FE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13：00-18：00</w:t>
            </w:r>
          </w:p>
        </w:tc>
        <w:tc>
          <w:tcPr>
            <w:tcW w:w="3969" w:type="dxa"/>
            <w:vAlign w:val="center"/>
          </w:tcPr>
          <w:p w:rsidR="00F734C9" w:rsidRPr="00155A2C" w:rsidRDefault="00F734C9" w:rsidP="005938FE">
            <w:pPr>
              <w:snapToGrid w:val="0"/>
              <w:spacing w:line="240" w:lineRule="auto"/>
              <w:ind w:leftChars="25" w:left="60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155A2C">
              <w:rPr>
                <w:rFonts w:ascii="標楷體" w:eastAsia="標楷體" w:hAnsi="標楷體" w:cs="Tahoma"/>
                <w:spacing w:val="-20"/>
                <w:sz w:val="28"/>
                <w:szCs w:val="28"/>
              </w:rPr>
              <w:t>各梯次術科檢定</w:t>
            </w:r>
          </w:p>
        </w:tc>
      </w:tr>
    </w:tbl>
    <w:p w:rsidR="0051676E" w:rsidRPr="00155A2C" w:rsidRDefault="0051676E" w:rsidP="00790B56">
      <w:pPr>
        <w:snapToGrid w:val="0"/>
        <w:spacing w:beforeLines="100" w:afterLines="15" w:line="300" w:lineRule="auto"/>
        <w:ind w:leftChars="350" w:left="1120" w:hangingChars="100" w:hanging="280"/>
        <w:jc w:val="both"/>
        <w:rPr>
          <w:rFonts w:ascii="標楷體" w:eastAsia="標楷體" w:hAnsi="標楷體"/>
          <w:bCs/>
          <w:kern w:val="1"/>
          <w:sz w:val="28"/>
          <w:szCs w:val="28"/>
        </w:rPr>
      </w:pPr>
      <w:r>
        <w:rPr>
          <w:rFonts w:ascii="標楷體" w:eastAsia="標楷體" w:hAnsi="標楷體" w:hint="eastAsia"/>
          <w:kern w:val="1"/>
          <w:sz w:val="28"/>
          <w:szCs w:val="28"/>
        </w:rPr>
        <w:lastRenderedPageBreak/>
        <w:t>2.</w:t>
      </w:r>
      <w:r w:rsidRPr="00155A2C">
        <w:rPr>
          <w:rFonts w:ascii="標楷體" w:eastAsia="標楷體" w:hAnsi="標楷體"/>
          <w:kern w:val="1"/>
          <w:sz w:val="28"/>
          <w:szCs w:val="28"/>
        </w:rPr>
        <w:t>中級</w:t>
      </w:r>
      <w:r>
        <w:rPr>
          <w:rFonts w:ascii="標楷體" w:eastAsia="標楷體" w:hAnsi="標楷體"/>
          <w:kern w:val="1"/>
          <w:sz w:val="28"/>
          <w:szCs w:val="28"/>
        </w:rPr>
        <w:t>國民體適能指導員檢定</w:t>
      </w:r>
      <w:r w:rsidRPr="00155A2C">
        <w:rPr>
          <w:rFonts w:ascii="標楷體" w:eastAsia="標楷體" w:hAnsi="標楷體"/>
          <w:kern w:val="1"/>
          <w:sz w:val="28"/>
          <w:szCs w:val="28"/>
        </w:rPr>
        <w:t>：</w:t>
      </w:r>
      <w:r>
        <w:rPr>
          <w:rFonts w:ascii="標楷體" w:eastAsia="標楷體" w:hAnsi="標楷體" w:hint="eastAsia"/>
          <w:kern w:val="1"/>
          <w:sz w:val="28"/>
          <w:szCs w:val="28"/>
        </w:rPr>
        <w:t>103年</w:t>
      </w:r>
      <w:r w:rsidRPr="00155A2C">
        <w:rPr>
          <w:rFonts w:ascii="標楷體" w:eastAsia="標楷體" w:hAnsi="標楷體" w:hint="eastAsia"/>
          <w:bCs/>
          <w:kern w:val="1"/>
          <w:sz w:val="28"/>
          <w:szCs w:val="28"/>
        </w:rPr>
        <w:t>1</w:t>
      </w:r>
      <w:r>
        <w:rPr>
          <w:rFonts w:ascii="標楷體" w:eastAsia="標楷體" w:hAnsi="標楷體" w:hint="eastAsia"/>
          <w:bCs/>
          <w:kern w:val="1"/>
          <w:sz w:val="28"/>
          <w:szCs w:val="28"/>
        </w:rPr>
        <w:t>1</w:t>
      </w:r>
      <w:r w:rsidRPr="00155A2C">
        <w:rPr>
          <w:rFonts w:ascii="標楷體" w:eastAsia="標楷體" w:hAnsi="標楷體"/>
          <w:bCs/>
          <w:kern w:val="1"/>
          <w:sz w:val="28"/>
          <w:szCs w:val="28"/>
        </w:rPr>
        <w:t>月</w:t>
      </w:r>
      <w:r>
        <w:rPr>
          <w:rFonts w:ascii="標楷體" w:eastAsia="標楷體" w:hAnsi="標楷體" w:hint="eastAsia"/>
          <w:bCs/>
          <w:kern w:val="1"/>
          <w:sz w:val="28"/>
          <w:szCs w:val="28"/>
        </w:rPr>
        <w:t>9</w:t>
      </w:r>
      <w:r w:rsidRPr="00155A2C">
        <w:rPr>
          <w:rFonts w:ascii="標楷體" w:eastAsia="標楷體" w:hAnsi="標楷體" w:hint="eastAsia"/>
          <w:bCs/>
          <w:kern w:val="1"/>
          <w:sz w:val="28"/>
          <w:szCs w:val="28"/>
        </w:rPr>
        <w:t>日</w:t>
      </w:r>
      <w:r w:rsidRPr="00155A2C">
        <w:rPr>
          <w:rFonts w:ascii="標楷體" w:eastAsia="標楷體" w:hAnsi="標楷體"/>
          <w:bCs/>
          <w:kern w:val="1"/>
          <w:sz w:val="28"/>
          <w:szCs w:val="28"/>
        </w:rPr>
        <w:t>（星期</w:t>
      </w:r>
      <w:r w:rsidRPr="00155A2C">
        <w:rPr>
          <w:rFonts w:ascii="標楷體" w:eastAsia="標楷體" w:hAnsi="標楷體" w:hint="eastAsia"/>
          <w:bCs/>
          <w:kern w:val="1"/>
          <w:sz w:val="28"/>
          <w:szCs w:val="28"/>
        </w:rPr>
        <w:t>日</w:t>
      </w:r>
      <w:r w:rsidRPr="00155A2C">
        <w:rPr>
          <w:rFonts w:ascii="標楷體" w:eastAsia="標楷體" w:hAnsi="標楷體"/>
          <w:bCs/>
          <w:kern w:val="1"/>
          <w:sz w:val="28"/>
          <w:szCs w:val="28"/>
        </w:rPr>
        <w:t>）</w:t>
      </w:r>
    </w:p>
    <w:tbl>
      <w:tblPr>
        <w:tblStyle w:val="a9"/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1134"/>
        <w:gridCol w:w="2268"/>
        <w:gridCol w:w="3969"/>
      </w:tblGrid>
      <w:tr w:rsidR="0051676E" w:rsidRPr="00F734C9" w:rsidTr="00705E51">
        <w:trPr>
          <w:trHeight w:val="454"/>
          <w:jc w:val="center"/>
        </w:trPr>
        <w:tc>
          <w:tcPr>
            <w:tcW w:w="1134" w:type="dxa"/>
            <w:vMerge w:val="restart"/>
            <w:vAlign w:val="center"/>
          </w:tcPr>
          <w:p w:rsidR="0051676E" w:rsidRPr="00F734C9" w:rsidRDefault="0051676E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b/>
                <w:spacing w:val="-20"/>
                <w:sz w:val="28"/>
                <w:szCs w:val="28"/>
              </w:rPr>
              <w:t>學科</w:t>
            </w:r>
          </w:p>
          <w:p w:rsidR="0051676E" w:rsidRPr="00F734C9" w:rsidRDefault="0051676E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b/>
                <w:spacing w:val="-20"/>
                <w:sz w:val="28"/>
                <w:szCs w:val="28"/>
              </w:rPr>
              <w:t>檢定</w:t>
            </w:r>
          </w:p>
        </w:tc>
        <w:tc>
          <w:tcPr>
            <w:tcW w:w="2268" w:type="dxa"/>
            <w:vAlign w:val="center"/>
          </w:tcPr>
          <w:p w:rsidR="0051676E" w:rsidRPr="00F734C9" w:rsidRDefault="0051676E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b/>
                <w:spacing w:val="-20"/>
                <w:sz w:val="28"/>
                <w:szCs w:val="28"/>
              </w:rPr>
              <w:t>時間</w:t>
            </w:r>
          </w:p>
        </w:tc>
        <w:tc>
          <w:tcPr>
            <w:tcW w:w="3969" w:type="dxa"/>
            <w:vAlign w:val="center"/>
          </w:tcPr>
          <w:p w:rsidR="0051676E" w:rsidRPr="00F734C9" w:rsidRDefault="0051676E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  <w:t>項目</w:t>
            </w:r>
          </w:p>
        </w:tc>
      </w:tr>
      <w:tr w:rsidR="0051676E" w:rsidRPr="00F734C9" w:rsidTr="00705E51">
        <w:trPr>
          <w:trHeight w:val="454"/>
          <w:jc w:val="center"/>
        </w:trPr>
        <w:tc>
          <w:tcPr>
            <w:tcW w:w="1134" w:type="dxa"/>
            <w:vMerge/>
            <w:vAlign w:val="center"/>
          </w:tcPr>
          <w:p w:rsidR="0051676E" w:rsidRPr="00F734C9" w:rsidRDefault="0051676E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51676E" w:rsidRPr="00F734C9" w:rsidRDefault="0051676E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Cs/>
                <w:kern w:val="1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7</w:t>
            </w:r>
            <w:r w:rsidRPr="00F734C9">
              <w:rPr>
                <w:rFonts w:ascii="標楷體" w:eastAsia="標楷體" w:hAnsi="標楷體" w:cs="Tahoma"/>
                <w:spacing w:val="-20"/>
                <w:sz w:val="28"/>
                <w:szCs w:val="28"/>
              </w:rPr>
              <w:t>：</w:t>
            </w:r>
            <w:r w:rsidRPr="00F734C9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30-7：50</w:t>
            </w:r>
          </w:p>
        </w:tc>
        <w:tc>
          <w:tcPr>
            <w:tcW w:w="3969" w:type="dxa"/>
            <w:vAlign w:val="center"/>
          </w:tcPr>
          <w:p w:rsidR="0051676E" w:rsidRPr="00F734C9" w:rsidRDefault="0051676E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Cs/>
                <w:kern w:val="1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/>
                <w:spacing w:val="-20"/>
                <w:sz w:val="28"/>
                <w:szCs w:val="28"/>
              </w:rPr>
              <w:t>預備</w:t>
            </w:r>
          </w:p>
        </w:tc>
      </w:tr>
      <w:tr w:rsidR="0051676E" w:rsidRPr="00F734C9" w:rsidTr="00705E51">
        <w:trPr>
          <w:trHeight w:val="1134"/>
          <w:jc w:val="center"/>
        </w:trPr>
        <w:tc>
          <w:tcPr>
            <w:tcW w:w="1134" w:type="dxa"/>
            <w:vMerge/>
            <w:vAlign w:val="center"/>
          </w:tcPr>
          <w:p w:rsidR="0051676E" w:rsidRPr="00F734C9" w:rsidRDefault="0051676E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51676E" w:rsidRPr="00F734C9" w:rsidRDefault="0051676E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7：50-8：50</w:t>
            </w:r>
          </w:p>
        </w:tc>
        <w:tc>
          <w:tcPr>
            <w:tcW w:w="3969" w:type="dxa"/>
            <w:vAlign w:val="center"/>
          </w:tcPr>
          <w:p w:rsidR="0051676E" w:rsidRPr="00F734C9" w:rsidRDefault="0051676E" w:rsidP="00705E51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F734C9">
              <w:rPr>
                <w:rFonts w:ascii="標楷體" w:eastAsia="標楷體" w:hAnsi="標楷體"/>
                <w:sz w:val="28"/>
                <w:szCs w:val="28"/>
              </w:rPr>
              <w:t>功能解剖學及生物力學</w:t>
            </w:r>
          </w:p>
          <w:p w:rsidR="0051676E" w:rsidRPr="00F734C9" w:rsidRDefault="0051676E" w:rsidP="00705E51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F734C9">
              <w:rPr>
                <w:rFonts w:ascii="標楷體" w:eastAsia="標楷體" w:hAnsi="標楷體"/>
                <w:sz w:val="28"/>
                <w:szCs w:val="28"/>
              </w:rPr>
              <w:t>運動生理學</w:t>
            </w:r>
          </w:p>
          <w:p w:rsidR="0051676E" w:rsidRPr="00F734C9" w:rsidRDefault="0051676E" w:rsidP="00705E51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Pr="00F734C9">
              <w:rPr>
                <w:rFonts w:ascii="標楷體" w:eastAsia="標楷體" w:hAnsi="標楷體"/>
                <w:sz w:val="28"/>
                <w:szCs w:val="28"/>
              </w:rPr>
              <w:t>營養與體重控制</w:t>
            </w:r>
          </w:p>
        </w:tc>
      </w:tr>
      <w:tr w:rsidR="0051676E" w:rsidRPr="00F734C9" w:rsidTr="00705E51">
        <w:trPr>
          <w:trHeight w:val="1134"/>
          <w:jc w:val="center"/>
        </w:trPr>
        <w:tc>
          <w:tcPr>
            <w:tcW w:w="1134" w:type="dxa"/>
            <w:vMerge/>
            <w:vAlign w:val="center"/>
          </w:tcPr>
          <w:p w:rsidR="0051676E" w:rsidRPr="00F734C9" w:rsidRDefault="0051676E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51676E" w:rsidRPr="00F734C9" w:rsidRDefault="0051676E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9：00-10：00</w:t>
            </w:r>
          </w:p>
        </w:tc>
        <w:tc>
          <w:tcPr>
            <w:tcW w:w="3969" w:type="dxa"/>
            <w:vAlign w:val="center"/>
          </w:tcPr>
          <w:p w:rsidR="0051676E" w:rsidRPr="00F734C9" w:rsidRDefault="0051676E" w:rsidP="00705E51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F734C9">
              <w:rPr>
                <w:rFonts w:ascii="標楷體" w:eastAsia="標楷體" w:hAnsi="標楷體"/>
                <w:sz w:val="28"/>
                <w:szCs w:val="28"/>
              </w:rPr>
              <w:t>病理生理學與危險因子</w:t>
            </w:r>
          </w:p>
          <w:p w:rsidR="0051676E" w:rsidRPr="00F734C9" w:rsidRDefault="0051676E" w:rsidP="00705E51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F734C9">
              <w:rPr>
                <w:rFonts w:ascii="標楷體" w:eastAsia="標楷體" w:hAnsi="標楷體"/>
                <w:sz w:val="28"/>
                <w:szCs w:val="28"/>
              </w:rPr>
              <w:t>緊急事件處理及安全</w:t>
            </w:r>
          </w:p>
        </w:tc>
      </w:tr>
      <w:tr w:rsidR="0051676E" w:rsidRPr="00F734C9" w:rsidTr="00705E51">
        <w:trPr>
          <w:trHeight w:val="1134"/>
          <w:jc w:val="center"/>
        </w:trPr>
        <w:tc>
          <w:tcPr>
            <w:tcW w:w="1134" w:type="dxa"/>
            <w:vMerge/>
            <w:vAlign w:val="center"/>
          </w:tcPr>
          <w:p w:rsidR="0051676E" w:rsidRPr="00F734C9" w:rsidRDefault="0051676E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51676E" w:rsidRPr="00F734C9" w:rsidRDefault="0051676E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10：10-11：10</w:t>
            </w:r>
          </w:p>
        </w:tc>
        <w:tc>
          <w:tcPr>
            <w:tcW w:w="3969" w:type="dxa"/>
            <w:vAlign w:val="center"/>
          </w:tcPr>
          <w:p w:rsidR="0051676E" w:rsidRPr="00F734C9" w:rsidRDefault="0051676E" w:rsidP="00705E51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F734C9">
              <w:rPr>
                <w:rFonts w:ascii="標楷體" w:eastAsia="標楷體" w:hAnsi="標楷體"/>
                <w:sz w:val="28"/>
                <w:szCs w:val="28"/>
              </w:rPr>
              <w:t>人類發展與老化</w:t>
            </w:r>
          </w:p>
          <w:p w:rsidR="0051676E" w:rsidRPr="00F734C9" w:rsidRDefault="0051676E" w:rsidP="00705E51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F734C9">
              <w:rPr>
                <w:rFonts w:ascii="標楷體" w:eastAsia="標楷體" w:hAnsi="標楷體"/>
                <w:sz w:val="28"/>
                <w:szCs w:val="28"/>
              </w:rPr>
              <w:t>人類行為心理學</w:t>
            </w:r>
          </w:p>
        </w:tc>
      </w:tr>
      <w:tr w:rsidR="0051676E" w:rsidRPr="00F734C9" w:rsidTr="00705E51">
        <w:trPr>
          <w:trHeight w:val="1134"/>
          <w:jc w:val="center"/>
        </w:trPr>
        <w:tc>
          <w:tcPr>
            <w:tcW w:w="1134" w:type="dxa"/>
            <w:vMerge/>
            <w:vAlign w:val="center"/>
          </w:tcPr>
          <w:p w:rsidR="0051676E" w:rsidRPr="00F734C9" w:rsidRDefault="0051676E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51676E" w:rsidRPr="00F734C9" w:rsidRDefault="0051676E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11：20-12：20</w:t>
            </w:r>
          </w:p>
        </w:tc>
        <w:tc>
          <w:tcPr>
            <w:tcW w:w="3969" w:type="dxa"/>
            <w:vAlign w:val="center"/>
          </w:tcPr>
          <w:p w:rsidR="0051676E" w:rsidRPr="00F734C9" w:rsidRDefault="0051676E" w:rsidP="00705E51">
            <w:pPr>
              <w:snapToGrid w:val="0"/>
              <w:spacing w:line="240" w:lineRule="auto"/>
              <w:ind w:left="2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F734C9">
              <w:rPr>
                <w:rFonts w:ascii="標楷體" w:eastAsia="標楷體" w:hAnsi="標楷體"/>
                <w:sz w:val="28"/>
                <w:szCs w:val="28"/>
              </w:rPr>
              <w:t>健康評估與體適能測試</w:t>
            </w:r>
          </w:p>
          <w:p w:rsidR="0051676E" w:rsidRPr="00F734C9" w:rsidRDefault="0051676E" w:rsidP="00705E51">
            <w:pPr>
              <w:snapToGrid w:val="0"/>
              <w:spacing w:line="240" w:lineRule="auto"/>
              <w:ind w:left="2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F734C9">
              <w:rPr>
                <w:rFonts w:ascii="標楷體" w:eastAsia="標楷體" w:hAnsi="標楷體"/>
                <w:sz w:val="28"/>
                <w:szCs w:val="28"/>
              </w:rPr>
              <w:t>運動計畫設計與管理</w:t>
            </w:r>
          </w:p>
          <w:p w:rsidR="0051676E" w:rsidRPr="00F734C9" w:rsidRDefault="0051676E" w:rsidP="00705E51">
            <w:pPr>
              <w:snapToGrid w:val="0"/>
              <w:spacing w:line="240" w:lineRule="auto"/>
              <w:ind w:left="2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Pr="00F734C9">
              <w:rPr>
                <w:rFonts w:ascii="標楷體" w:eastAsia="標楷體" w:hAnsi="標楷體"/>
                <w:sz w:val="28"/>
                <w:szCs w:val="28"/>
              </w:rPr>
              <w:t>特殊族群的運</w:t>
            </w:r>
            <w:r w:rsidRPr="00F734C9">
              <w:rPr>
                <w:rFonts w:ascii="標楷體" w:eastAsia="標楷體" w:hAnsi="標楷體" w:hint="eastAsia"/>
                <w:sz w:val="28"/>
                <w:szCs w:val="28"/>
              </w:rPr>
              <w:t>動指導</w:t>
            </w:r>
          </w:p>
        </w:tc>
      </w:tr>
      <w:tr w:rsidR="0051676E" w:rsidRPr="00F734C9" w:rsidTr="00705E51">
        <w:trPr>
          <w:trHeight w:val="794"/>
          <w:jc w:val="center"/>
        </w:trPr>
        <w:tc>
          <w:tcPr>
            <w:tcW w:w="1134" w:type="dxa"/>
            <w:vAlign w:val="center"/>
          </w:tcPr>
          <w:p w:rsidR="0051676E" w:rsidRPr="00F734C9" w:rsidRDefault="0051676E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b/>
                <w:spacing w:val="-20"/>
                <w:sz w:val="28"/>
                <w:szCs w:val="28"/>
              </w:rPr>
              <w:t>術科</w:t>
            </w:r>
          </w:p>
          <w:p w:rsidR="0051676E" w:rsidRPr="00F734C9" w:rsidRDefault="0051676E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b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b/>
                <w:spacing w:val="-20"/>
                <w:sz w:val="28"/>
                <w:szCs w:val="28"/>
              </w:rPr>
              <w:t>檢定</w:t>
            </w:r>
          </w:p>
        </w:tc>
        <w:tc>
          <w:tcPr>
            <w:tcW w:w="2268" w:type="dxa"/>
            <w:vAlign w:val="center"/>
          </w:tcPr>
          <w:p w:rsidR="0051676E" w:rsidRPr="00F734C9" w:rsidRDefault="0051676E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 w:hint="eastAsia"/>
                <w:spacing w:val="-20"/>
                <w:sz w:val="28"/>
                <w:szCs w:val="28"/>
              </w:rPr>
              <w:t>13：00-18：00</w:t>
            </w:r>
          </w:p>
        </w:tc>
        <w:tc>
          <w:tcPr>
            <w:tcW w:w="3969" w:type="dxa"/>
            <w:vAlign w:val="center"/>
          </w:tcPr>
          <w:p w:rsidR="0051676E" w:rsidRPr="00F734C9" w:rsidRDefault="0051676E" w:rsidP="00705E51">
            <w:pPr>
              <w:snapToGrid w:val="0"/>
              <w:spacing w:line="240" w:lineRule="auto"/>
              <w:ind w:leftChars="25" w:left="60"/>
              <w:jc w:val="center"/>
              <w:rPr>
                <w:rFonts w:ascii="標楷體" w:eastAsia="標楷體" w:hAnsi="標楷體" w:cs="Tahoma"/>
                <w:spacing w:val="-20"/>
                <w:sz w:val="28"/>
                <w:szCs w:val="28"/>
              </w:rPr>
            </w:pPr>
            <w:r w:rsidRPr="00F734C9">
              <w:rPr>
                <w:rFonts w:ascii="標楷體" w:eastAsia="標楷體" w:hAnsi="標楷體" w:cs="Tahoma"/>
                <w:spacing w:val="-20"/>
                <w:sz w:val="28"/>
                <w:szCs w:val="28"/>
              </w:rPr>
              <w:t>各梯次術科檢定</w:t>
            </w:r>
          </w:p>
        </w:tc>
      </w:tr>
    </w:tbl>
    <w:p w:rsidR="0051676E" w:rsidRDefault="0051676E" w:rsidP="00790B56">
      <w:pPr>
        <w:snapToGrid w:val="0"/>
        <w:spacing w:beforeLines="50"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C60F90">
        <w:rPr>
          <w:rFonts w:ascii="標楷體" w:eastAsia="標楷體" w:hAnsi="標楷體"/>
          <w:kern w:val="1"/>
          <w:sz w:val="28"/>
          <w:szCs w:val="28"/>
        </w:rPr>
        <w:t>（</w:t>
      </w:r>
      <w:r>
        <w:rPr>
          <w:rFonts w:ascii="標楷體" w:eastAsia="標楷體" w:hAnsi="標楷體"/>
          <w:kern w:val="1"/>
          <w:sz w:val="28"/>
          <w:szCs w:val="28"/>
        </w:rPr>
        <w:t>三</w:t>
      </w:r>
      <w:r w:rsidRPr="00C60F90">
        <w:rPr>
          <w:rFonts w:ascii="標楷體" w:eastAsia="標楷體" w:hAnsi="標楷體"/>
          <w:kern w:val="1"/>
          <w:sz w:val="28"/>
          <w:szCs w:val="28"/>
        </w:rPr>
        <w:t>）</w:t>
      </w:r>
      <w:r>
        <w:rPr>
          <w:rFonts w:ascii="標楷體" w:eastAsia="標楷體" w:hAnsi="標楷體"/>
          <w:kern w:val="1"/>
          <w:sz w:val="28"/>
          <w:szCs w:val="28"/>
        </w:rPr>
        <w:t>教育部體育署：</w:t>
      </w:r>
      <w:r w:rsidRPr="004B4152">
        <w:rPr>
          <w:rFonts w:ascii="標楷體" w:eastAsia="標楷體" w:hAnsi="標楷體"/>
          <w:color w:val="0000FF"/>
          <w:kern w:val="1"/>
          <w:sz w:val="28"/>
          <w:szCs w:val="28"/>
          <w:u w:val="single"/>
        </w:rPr>
        <w:t>http</w:t>
      </w:r>
      <w:r w:rsidR="00C570FB">
        <w:rPr>
          <w:rFonts w:ascii="標楷體" w:eastAsia="標楷體" w:hAnsi="標楷體"/>
          <w:color w:val="0000FF"/>
          <w:kern w:val="1"/>
          <w:sz w:val="28"/>
          <w:szCs w:val="28"/>
          <w:u w:val="single"/>
        </w:rPr>
        <w:t>：</w:t>
      </w:r>
      <w:r w:rsidRPr="004B4152">
        <w:rPr>
          <w:rFonts w:ascii="標楷體" w:eastAsia="標楷體" w:hAnsi="標楷體"/>
          <w:color w:val="0000FF"/>
          <w:kern w:val="1"/>
          <w:sz w:val="28"/>
          <w:szCs w:val="28"/>
          <w:u w:val="single"/>
        </w:rPr>
        <w:t>//</w:t>
      </w:r>
      <w:r w:rsidRPr="004B4152">
        <w:rPr>
          <w:rFonts w:ascii="標楷體" w:eastAsia="標楷體" w:hAnsi="標楷體" w:hint="eastAsia"/>
          <w:color w:val="0000FF"/>
          <w:kern w:val="1"/>
          <w:sz w:val="28"/>
          <w:szCs w:val="28"/>
          <w:u w:val="single"/>
        </w:rPr>
        <w:t>www.sa.gov.tw</w:t>
      </w:r>
    </w:p>
    <w:p w:rsidR="0051676E" w:rsidRDefault="0051676E" w:rsidP="0051676E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>
        <w:rPr>
          <w:rFonts w:ascii="標楷體" w:eastAsia="標楷體" w:hAnsi="標楷體" w:hint="eastAsia"/>
          <w:kern w:val="1"/>
          <w:sz w:val="28"/>
          <w:szCs w:val="28"/>
        </w:rPr>
        <w:t>（</w:t>
      </w:r>
      <w:r>
        <w:rPr>
          <w:rFonts w:ascii="標楷體" w:eastAsia="標楷體" w:hAnsi="標楷體"/>
          <w:kern w:val="1"/>
          <w:sz w:val="28"/>
          <w:szCs w:val="28"/>
        </w:rPr>
        <w:t>四</w:t>
      </w:r>
      <w:r>
        <w:rPr>
          <w:rFonts w:ascii="標楷體" w:eastAsia="標楷體" w:hAnsi="標楷體" w:hint="eastAsia"/>
          <w:kern w:val="1"/>
          <w:sz w:val="28"/>
          <w:szCs w:val="28"/>
        </w:rPr>
        <w:t>）臺灣i運動資訊平臺：</w:t>
      </w:r>
      <w:r w:rsidRPr="004B4152">
        <w:rPr>
          <w:rFonts w:ascii="標楷體" w:eastAsia="標楷體" w:hAnsi="標楷體"/>
          <w:color w:val="0000FF"/>
          <w:kern w:val="1"/>
          <w:sz w:val="28"/>
          <w:szCs w:val="28"/>
          <w:u w:val="single"/>
        </w:rPr>
        <w:t>http</w:t>
      </w:r>
      <w:r w:rsidR="00C570FB">
        <w:rPr>
          <w:rFonts w:ascii="標楷體" w:eastAsia="標楷體" w:hAnsi="標楷體"/>
          <w:color w:val="0000FF"/>
          <w:kern w:val="1"/>
          <w:sz w:val="28"/>
          <w:szCs w:val="28"/>
          <w:u w:val="single"/>
        </w:rPr>
        <w:t>：</w:t>
      </w:r>
      <w:r w:rsidRPr="004B4152">
        <w:rPr>
          <w:rFonts w:ascii="標楷體" w:eastAsia="標楷體" w:hAnsi="標楷體"/>
          <w:color w:val="0000FF"/>
          <w:kern w:val="1"/>
          <w:sz w:val="28"/>
          <w:szCs w:val="28"/>
          <w:u w:val="single"/>
        </w:rPr>
        <w:t>//</w:t>
      </w:r>
      <w:r w:rsidRPr="004B4152">
        <w:rPr>
          <w:rFonts w:ascii="標楷體" w:eastAsia="標楷體" w:hAnsi="標楷體" w:hint="eastAsia"/>
          <w:color w:val="0000FF"/>
          <w:kern w:val="1"/>
          <w:sz w:val="28"/>
          <w:szCs w:val="28"/>
          <w:u w:val="single"/>
        </w:rPr>
        <w:t>isports.sa.gov.tw</w:t>
      </w:r>
    </w:p>
    <w:p w:rsidR="0051676E" w:rsidRPr="00C60F90" w:rsidRDefault="0051676E" w:rsidP="0051676E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C60F90">
        <w:rPr>
          <w:rFonts w:ascii="標楷體" w:eastAsia="標楷體" w:hAnsi="標楷體"/>
          <w:kern w:val="1"/>
          <w:sz w:val="28"/>
          <w:szCs w:val="28"/>
        </w:rPr>
        <w:t>（</w:t>
      </w:r>
      <w:r>
        <w:rPr>
          <w:rFonts w:ascii="標楷體" w:eastAsia="標楷體" w:hAnsi="標楷體" w:hint="eastAsia"/>
          <w:kern w:val="1"/>
          <w:sz w:val="28"/>
          <w:szCs w:val="28"/>
        </w:rPr>
        <w:t>五</w:t>
      </w:r>
      <w:r w:rsidRPr="00C60F90">
        <w:rPr>
          <w:rFonts w:ascii="標楷體" w:eastAsia="標楷體" w:hAnsi="標楷體"/>
          <w:kern w:val="1"/>
          <w:sz w:val="28"/>
          <w:szCs w:val="28"/>
        </w:rPr>
        <w:t>）教育部體育署體適能網站：</w:t>
      </w:r>
      <w:r w:rsidRPr="004B4152">
        <w:rPr>
          <w:rFonts w:ascii="標楷體" w:eastAsia="標楷體" w:hAnsi="標楷體"/>
          <w:color w:val="0000FF"/>
          <w:kern w:val="1"/>
          <w:sz w:val="28"/>
          <w:szCs w:val="28"/>
          <w:u w:val="single"/>
        </w:rPr>
        <w:t>http</w:t>
      </w:r>
      <w:r w:rsidR="00C570FB">
        <w:rPr>
          <w:rFonts w:ascii="標楷體" w:eastAsia="標楷體" w:hAnsi="標楷體"/>
          <w:color w:val="0000FF"/>
          <w:kern w:val="1"/>
          <w:sz w:val="28"/>
          <w:szCs w:val="28"/>
          <w:u w:val="single"/>
        </w:rPr>
        <w:t>：</w:t>
      </w:r>
      <w:r w:rsidRPr="004B4152">
        <w:rPr>
          <w:rFonts w:ascii="標楷體" w:eastAsia="標楷體" w:hAnsi="標楷體"/>
          <w:color w:val="0000FF"/>
          <w:kern w:val="1"/>
          <w:sz w:val="28"/>
          <w:szCs w:val="28"/>
          <w:u w:val="single"/>
        </w:rPr>
        <w:t>//</w:t>
      </w:r>
      <w:r w:rsidRPr="004B4152">
        <w:rPr>
          <w:rFonts w:ascii="標楷體" w:eastAsia="標楷體" w:hAnsi="標楷體" w:hint="eastAsia"/>
          <w:color w:val="0000FF"/>
          <w:kern w:val="1"/>
          <w:sz w:val="28"/>
          <w:szCs w:val="28"/>
          <w:u w:val="single"/>
        </w:rPr>
        <w:t>www.fitness.org.tw</w:t>
      </w:r>
    </w:p>
    <w:p w:rsidR="004A653A" w:rsidRPr="00C60F90" w:rsidRDefault="0051676E" w:rsidP="00790B56">
      <w:pPr>
        <w:snapToGrid w:val="0"/>
        <w:spacing w:afterLines="25"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C60F90">
        <w:rPr>
          <w:rFonts w:ascii="標楷體" w:eastAsia="標楷體" w:hAnsi="標楷體"/>
          <w:kern w:val="1"/>
          <w:sz w:val="28"/>
          <w:szCs w:val="28"/>
        </w:rPr>
        <w:t>（</w:t>
      </w:r>
      <w:r>
        <w:rPr>
          <w:rFonts w:ascii="標楷體" w:eastAsia="標楷體" w:hAnsi="標楷體"/>
          <w:kern w:val="1"/>
          <w:sz w:val="28"/>
          <w:szCs w:val="28"/>
        </w:rPr>
        <w:t>六</w:t>
      </w:r>
      <w:r w:rsidRPr="00C60F90">
        <w:rPr>
          <w:rFonts w:ascii="標楷體" w:eastAsia="標楷體" w:hAnsi="標楷體"/>
          <w:kern w:val="1"/>
          <w:sz w:val="28"/>
          <w:szCs w:val="28"/>
        </w:rPr>
        <w:t>）</w:t>
      </w:r>
      <w:r w:rsidRPr="00C60F90">
        <w:rPr>
          <w:rFonts w:ascii="標楷體" w:eastAsia="標楷體" w:hAnsi="標楷體" w:hint="eastAsia"/>
          <w:kern w:val="1"/>
          <w:sz w:val="28"/>
          <w:szCs w:val="28"/>
        </w:rPr>
        <w:t>中華民國體育學會</w:t>
      </w:r>
      <w:r w:rsidRPr="00C60F90">
        <w:rPr>
          <w:rFonts w:ascii="標楷體" w:eastAsia="標楷體" w:hAnsi="標楷體"/>
          <w:kern w:val="1"/>
          <w:sz w:val="28"/>
          <w:szCs w:val="28"/>
        </w:rPr>
        <w:t>：</w:t>
      </w:r>
      <w:hyperlink r:id="rId11" w:history="1">
        <w:r w:rsidRPr="00C60F90">
          <w:rPr>
            <w:rStyle w:val="aa"/>
            <w:rFonts w:ascii="標楷體" w:eastAsia="標楷體" w:hAnsi="標楷體" w:hint="eastAsia"/>
            <w:kern w:val="1"/>
            <w:sz w:val="28"/>
            <w:szCs w:val="28"/>
          </w:rPr>
          <w:t>http</w:t>
        </w:r>
        <w:r w:rsidR="00C570FB">
          <w:rPr>
            <w:rStyle w:val="aa"/>
            <w:rFonts w:ascii="標楷體" w:eastAsia="標楷體" w:hAnsi="標楷體" w:hint="eastAsia"/>
            <w:kern w:val="1"/>
            <w:sz w:val="28"/>
            <w:szCs w:val="28"/>
          </w:rPr>
          <w:t>：</w:t>
        </w:r>
        <w:r w:rsidRPr="00C60F90">
          <w:rPr>
            <w:rStyle w:val="aa"/>
            <w:rFonts w:ascii="標楷體" w:eastAsia="標楷體" w:hAnsi="標楷體" w:hint="eastAsia"/>
            <w:kern w:val="1"/>
            <w:sz w:val="28"/>
            <w:szCs w:val="28"/>
          </w:rPr>
          <w:t>//</w:t>
        </w:r>
        <w:r w:rsidRPr="00C60F90">
          <w:rPr>
            <w:rStyle w:val="aa"/>
            <w:rFonts w:ascii="標楷體" w:eastAsia="標楷體" w:hAnsi="標楷體"/>
            <w:sz w:val="28"/>
            <w:szCs w:val="28"/>
          </w:rPr>
          <w:t>www.</w:t>
        </w:r>
        <w:r w:rsidRPr="00C60F90">
          <w:rPr>
            <w:rStyle w:val="aa"/>
            <w:rFonts w:ascii="標楷體" w:eastAsia="標楷體" w:hAnsi="標楷體" w:hint="eastAsia"/>
            <w:sz w:val="28"/>
            <w:szCs w:val="28"/>
          </w:rPr>
          <w:t>rocnspe.org.tw</w:t>
        </w:r>
      </w:hyperlink>
    </w:p>
    <w:p w:rsidR="00695BB7" w:rsidRPr="0051676E" w:rsidRDefault="00695BB7" w:rsidP="00F734C9">
      <w:pPr>
        <w:snapToGrid w:val="0"/>
        <w:spacing w:line="300" w:lineRule="auto"/>
        <w:ind w:leftChars="200" w:left="900" w:hangingChars="150" w:hanging="420"/>
        <w:jc w:val="both"/>
        <w:rPr>
          <w:rFonts w:ascii="標楷體" w:eastAsia="標楷體" w:hAnsi="標楷體"/>
          <w:b/>
          <w:bCs/>
          <w:kern w:val="1"/>
          <w:sz w:val="28"/>
          <w:szCs w:val="28"/>
        </w:rPr>
      </w:pPr>
      <w:r w:rsidRPr="0051676E">
        <w:rPr>
          <w:rFonts w:ascii="標楷體" w:eastAsia="標楷體" w:hAnsi="標楷體"/>
          <w:b/>
          <w:bCs/>
          <w:kern w:val="1"/>
          <w:sz w:val="28"/>
          <w:szCs w:val="28"/>
        </w:rPr>
        <w:t>＊</w:t>
      </w:r>
      <w:r w:rsidR="0051676E" w:rsidRPr="0051676E">
        <w:rPr>
          <w:rFonts w:ascii="標楷體" w:eastAsia="標楷體" w:hAnsi="標楷體"/>
          <w:b/>
          <w:bCs/>
          <w:kern w:val="1"/>
          <w:sz w:val="28"/>
          <w:szCs w:val="28"/>
        </w:rPr>
        <w:t>各級檢定考試</w:t>
      </w:r>
      <w:r w:rsidRPr="0051676E">
        <w:rPr>
          <w:rFonts w:ascii="標楷體" w:eastAsia="標楷體" w:hAnsi="標楷體"/>
          <w:b/>
          <w:bCs/>
          <w:kern w:val="1"/>
          <w:sz w:val="28"/>
          <w:szCs w:val="28"/>
        </w:rPr>
        <w:t>詳細時間表</w:t>
      </w:r>
      <w:r w:rsidR="0051676E">
        <w:rPr>
          <w:rFonts w:ascii="標楷體" w:eastAsia="標楷體" w:hAnsi="標楷體"/>
          <w:b/>
          <w:bCs/>
          <w:kern w:val="1"/>
          <w:sz w:val="28"/>
          <w:szCs w:val="28"/>
        </w:rPr>
        <w:t>與考試教室等相關重要訊息，</w:t>
      </w:r>
      <w:r w:rsidRPr="0051676E">
        <w:rPr>
          <w:rFonts w:ascii="標楷體" w:eastAsia="標楷體" w:hAnsi="標楷體"/>
          <w:b/>
          <w:bCs/>
          <w:kern w:val="1"/>
          <w:sz w:val="28"/>
          <w:szCs w:val="28"/>
        </w:rPr>
        <w:t>將</w:t>
      </w:r>
      <w:r w:rsidR="0051676E">
        <w:rPr>
          <w:rFonts w:ascii="標楷體" w:eastAsia="標楷體" w:hAnsi="標楷體"/>
          <w:b/>
          <w:bCs/>
          <w:kern w:val="1"/>
          <w:sz w:val="28"/>
          <w:szCs w:val="28"/>
        </w:rPr>
        <w:t>陸續</w:t>
      </w:r>
      <w:r w:rsidRPr="0051676E">
        <w:rPr>
          <w:rFonts w:ascii="標楷體" w:eastAsia="標楷體" w:hAnsi="標楷體"/>
          <w:b/>
          <w:bCs/>
          <w:kern w:val="1"/>
          <w:sz w:val="28"/>
          <w:szCs w:val="28"/>
        </w:rPr>
        <w:t>於網站上公佈，</w:t>
      </w:r>
      <w:r w:rsidRPr="0051676E">
        <w:rPr>
          <w:rFonts w:ascii="標楷體" w:eastAsia="標楷體" w:hAnsi="標楷體"/>
          <w:b/>
          <w:kern w:val="1"/>
          <w:sz w:val="28"/>
          <w:szCs w:val="28"/>
        </w:rPr>
        <w:t>請考生密切注意。</w:t>
      </w:r>
    </w:p>
    <w:bookmarkEnd w:id="7"/>
    <w:p w:rsidR="00DF5F62" w:rsidRPr="00155A2C" w:rsidRDefault="0051676E" w:rsidP="00790B56">
      <w:pPr>
        <w:snapToGrid w:val="0"/>
        <w:spacing w:beforeLines="50" w:afterLines="25" w:line="300" w:lineRule="auto"/>
        <w:jc w:val="both"/>
        <w:outlineLvl w:val="0"/>
        <w:rPr>
          <w:rFonts w:ascii="標楷體" w:eastAsia="標楷體" w:hAnsi="標楷體"/>
          <w:b/>
          <w:kern w:val="1"/>
          <w:sz w:val="28"/>
          <w:szCs w:val="28"/>
        </w:rPr>
      </w:pPr>
      <w:r>
        <w:rPr>
          <w:rFonts w:ascii="標楷體" w:eastAsia="標楷體" w:hAnsi="標楷體" w:hint="eastAsia"/>
          <w:b/>
          <w:kern w:val="1"/>
          <w:sz w:val="28"/>
          <w:szCs w:val="28"/>
        </w:rPr>
        <w:t>九</w:t>
      </w:r>
      <w:r w:rsidR="00DF5F62" w:rsidRPr="00155A2C">
        <w:rPr>
          <w:rFonts w:ascii="標楷體" w:eastAsia="標楷體" w:hAnsi="標楷體" w:hint="eastAsia"/>
          <w:b/>
          <w:kern w:val="1"/>
          <w:sz w:val="28"/>
          <w:szCs w:val="28"/>
        </w:rPr>
        <w:t>、學科</w:t>
      </w:r>
      <w:r w:rsidR="00F73F64">
        <w:rPr>
          <w:rFonts w:ascii="標楷體" w:eastAsia="標楷體" w:hAnsi="標楷體" w:hint="eastAsia"/>
          <w:b/>
          <w:kern w:val="1"/>
          <w:sz w:val="28"/>
          <w:szCs w:val="28"/>
        </w:rPr>
        <w:t>與術科</w:t>
      </w:r>
      <w:r w:rsidR="00DF5F62" w:rsidRPr="00155A2C">
        <w:rPr>
          <w:rFonts w:ascii="標楷體" w:eastAsia="標楷體" w:hAnsi="標楷體" w:hint="eastAsia"/>
          <w:b/>
          <w:kern w:val="1"/>
          <w:sz w:val="28"/>
          <w:szCs w:val="28"/>
        </w:rPr>
        <w:t>檢定範圍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1134"/>
        <w:gridCol w:w="3969"/>
        <w:gridCol w:w="3686"/>
      </w:tblGrid>
      <w:tr w:rsidR="00DF5F62" w:rsidRPr="00155A2C" w:rsidTr="00F734C9">
        <w:trPr>
          <w:trHeight w:val="454"/>
          <w:jc w:val="center"/>
        </w:trPr>
        <w:tc>
          <w:tcPr>
            <w:tcW w:w="1134" w:type="dxa"/>
            <w:vAlign w:val="center"/>
          </w:tcPr>
          <w:p w:rsidR="00DF5F62" w:rsidRPr="00155A2C" w:rsidRDefault="00DF5F62" w:rsidP="000D6B63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bCs/>
                <w:kern w:val="1"/>
                <w:sz w:val="28"/>
                <w:szCs w:val="28"/>
              </w:rPr>
            </w:pPr>
            <w:r w:rsidRPr="00155A2C">
              <w:rPr>
                <w:rFonts w:ascii="標楷體" w:eastAsia="標楷體" w:hAnsi="標楷體" w:hint="eastAsia"/>
                <w:b/>
                <w:bCs/>
                <w:kern w:val="1"/>
                <w:sz w:val="28"/>
                <w:szCs w:val="28"/>
              </w:rPr>
              <w:t>等級</w:t>
            </w:r>
          </w:p>
        </w:tc>
        <w:tc>
          <w:tcPr>
            <w:tcW w:w="3969" w:type="dxa"/>
            <w:vAlign w:val="center"/>
          </w:tcPr>
          <w:p w:rsidR="00DF5F62" w:rsidRPr="00155A2C" w:rsidRDefault="000D6B63" w:rsidP="000D6B63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bCs/>
                <w:kern w:val="1"/>
                <w:sz w:val="28"/>
                <w:szCs w:val="28"/>
              </w:rPr>
            </w:pPr>
            <w:r w:rsidRPr="00155A2C">
              <w:rPr>
                <w:rFonts w:ascii="標楷體" w:eastAsia="標楷體" w:hAnsi="標楷體" w:hint="eastAsia"/>
                <w:b/>
                <w:bCs/>
                <w:kern w:val="1"/>
                <w:sz w:val="28"/>
                <w:szCs w:val="28"/>
              </w:rPr>
              <w:t>檢定學科</w:t>
            </w:r>
            <w:r w:rsidR="00DF5F62" w:rsidRPr="00155A2C">
              <w:rPr>
                <w:rFonts w:ascii="標楷體" w:eastAsia="標楷體" w:hAnsi="標楷體" w:hint="eastAsia"/>
                <w:b/>
                <w:bCs/>
                <w:kern w:val="1"/>
                <w:sz w:val="28"/>
                <w:szCs w:val="28"/>
              </w:rPr>
              <w:t>範圍</w:t>
            </w:r>
          </w:p>
        </w:tc>
        <w:tc>
          <w:tcPr>
            <w:tcW w:w="3686" w:type="dxa"/>
            <w:vAlign w:val="center"/>
          </w:tcPr>
          <w:p w:rsidR="00DF5F62" w:rsidRPr="00155A2C" w:rsidRDefault="000D6B63" w:rsidP="000D6B63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bCs/>
                <w:kern w:val="1"/>
                <w:sz w:val="28"/>
                <w:szCs w:val="28"/>
              </w:rPr>
            </w:pPr>
            <w:r w:rsidRPr="00155A2C">
              <w:rPr>
                <w:rFonts w:ascii="標楷體" w:eastAsia="標楷體" w:hAnsi="標楷體" w:hint="eastAsia"/>
                <w:b/>
                <w:bCs/>
                <w:kern w:val="1"/>
                <w:sz w:val="28"/>
                <w:szCs w:val="28"/>
              </w:rPr>
              <w:t>檢定術科</w:t>
            </w:r>
            <w:r w:rsidR="00DF5F62" w:rsidRPr="00155A2C">
              <w:rPr>
                <w:rFonts w:ascii="標楷體" w:eastAsia="標楷體" w:hAnsi="標楷體" w:hint="eastAsia"/>
                <w:b/>
                <w:bCs/>
                <w:kern w:val="1"/>
                <w:sz w:val="28"/>
                <w:szCs w:val="28"/>
              </w:rPr>
              <w:t>範圍</w:t>
            </w:r>
          </w:p>
        </w:tc>
      </w:tr>
      <w:tr w:rsidR="00DF5F62" w:rsidRPr="00155A2C" w:rsidTr="000D6B63">
        <w:trPr>
          <w:jc w:val="center"/>
        </w:trPr>
        <w:tc>
          <w:tcPr>
            <w:tcW w:w="1134" w:type="dxa"/>
            <w:vAlign w:val="center"/>
          </w:tcPr>
          <w:p w:rsidR="00DF5F62" w:rsidRDefault="00DF5F62" w:rsidP="00F734C9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b/>
                <w:bCs/>
                <w:kern w:val="1"/>
                <w:sz w:val="28"/>
                <w:szCs w:val="28"/>
              </w:rPr>
            </w:pPr>
            <w:r w:rsidRPr="00155A2C">
              <w:rPr>
                <w:rFonts w:ascii="標楷體" w:eastAsia="標楷體" w:hAnsi="標楷體" w:hint="eastAsia"/>
                <w:b/>
                <w:bCs/>
                <w:kern w:val="1"/>
                <w:sz w:val="28"/>
                <w:szCs w:val="28"/>
              </w:rPr>
              <w:t>初級</w:t>
            </w:r>
          </w:p>
          <w:p w:rsidR="0051676E" w:rsidRPr="00155A2C" w:rsidRDefault="0051676E" w:rsidP="00F734C9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b/>
                <w:bCs/>
                <w:kern w:val="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kern w:val="1"/>
                <w:sz w:val="28"/>
                <w:szCs w:val="28"/>
              </w:rPr>
              <w:t>指導員</w:t>
            </w:r>
          </w:p>
        </w:tc>
        <w:tc>
          <w:tcPr>
            <w:tcW w:w="3969" w:type="dxa"/>
          </w:tcPr>
          <w:p w:rsidR="0051676E" w:rsidRPr="00CC30E5" w:rsidRDefault="0051676E" w:rsidP="00790B56">
            <w:pPr>
              <w:snapToGrid w:val="0"/>
              <w:spacing w:beforeLines="25" w:line="264" w:lineRule="auto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運動生理學概論</w:t>
            </w:r>
          </w:p>
          <w:p w:rsidR="0051676E" w:rsidRPr="00CC30E5" w:rsidRDefault="0051676E" w:rsidP="00F734C9">
            <w:pPr>
              <w:snapToGrid w:val="0"/>
              <w:spacing w:line="264" w:lineRule="auto"/>
              <w:ind w:leftChars="50" w:lef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人類發展及老化概論</w:t>
            </w:r>
          </w:p>
          <w:p w:rsidR="0051676E" w:rsidRPr="00CC30E5" w:rsidRDefault="0051676E" w:rsidP="00F734C9">
            <w:pPr>
              <w:snapToGrid w:val="0"/>
              <w:spacing w:line="264" w:lineRule="auto"/>
              <w:ind w:leftChars="50" w:lef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病理生理學及危險因子概論</w:t>
            </w:r>
          </w:p>
          <w:p w:rsidR="0051676E" w:rsidRPr="00CC30E5" w:rsidRDefault="0051676E" w:rsidP="00F734C9">
            <w:pPr>
              <w:snapToGrid w:val="0"/>
              <w:spacing w:line="264" w:lineRule="auto"/>
              <w:ind w:leftChars="50" w:lef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人類行為心理學概論</w:t>
            </w:r>
          </w:p>
          <w:p w:rsidR="0051676E" w:rsidRPr="00CC30E5" w:rsidRDefault="0051676E" w:rsidP="00F734C9">
            <w:pPr>
              <w:snapToGrid w:val="0"/>
              <w:spacing w:line="264" w:lineRule="auto"/>
              <w:ind w:leftChars="50" w:lef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緊急事件處理及安全</w:t>
            </w:r>
          </w:p>
          <w:p w:rsidR="0051676E" w:rsidRPr="00CC30E5" w:rsidRDefault="0051676E" w:rsidP="00F734C9">
            <w:pPr>
              <w:snapToGrid w:val="0"/>
              <w:spacing w:line="264" w:lineRule="auto"/>
              <w:ind w:leftChars="50" w:lef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營養及體重控制概論</w:t>
            </w:r>
          </w:p>
          <w:p w:rsidR="00DF5F62" w:rsidRPr="00155A2C" w:rsidRDefault="0051676E" w:rsidP="00790B56">
            <w:pPr>
              <w:snapToGrid w:val="0"/>
              <w:spacing w:afterLines="50" w:line="264" w:lineRule="auto"/>
              <w:ind w:leftChars="50" w:left="120"/>
              <w:jc w:val="both"/>
              <w:rPr>
                <w:rFonts w:ascii="標楷體" w:eastAsia="標楷體" w:hAnsi="標楷體"/>
                <w:bCs/>
                <w:kern w:val="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運動處方規劃</w:t>
            </w:r>
          </w:p>
        </w:tc>
        <w:tc>
          <w:tcPr>
            <w:tcW w:w="3686" w:type="dxa"/>
          </w:tcPr>
          <w:p w:rsidR="0051676E" w:rsidRPr="00CC30E5" w:rsidRDefault="0051676E" w:rsidP="00790B56">
            <w:pPr>
              <w:snapToGrid w:val="0"/>
              <w:spacing w:beforeLines="25" w:line="264" w:lineRule="auto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155A2C">
              <w:rPr>
                <w:rFonts w:ascii="標楷體" w:eastAsia="標楷體" w:hAnsi="標楷體"/>
                <w:sz w:val="28"/>
                <w:szCs w:val="28"/>
              </w:rPr>
              <w:t>需備心肺復甦術檢定合格</w:t>
            </w:r>
          </w:p>
          <w:p w:rsidR="0051676E" w:rsidRPr="00CC30E5" w:rsidRDefault="0051676E" w:rsidP="00F734C9">
            <w:pPr>
              <w:snapToGrid w:val="0"/>
              <w:spacing w:line="264" w:lineRule="auto"/>
              <w:ind w:leftChars="50" w:left="400" w:rightChars="50" w:right="120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團體領導能力：暖身、心肺訓練、緩和</w:t>
            </w:r>
          </w:p>
          <w:p w:rsidR="0051676E" w:rsidRPr="00CC30E5" w:rsidRDefault="0051676E" w:rsidP="00F734C9">
            <w:pPr>
              <w:snapToGrid w:val="0"/>
              <w:spacing w:line="264" w:lineRule="auto"/>
              <w:ind w:leftChars="50" w:lef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肌力訓練及動作修正</w:t>
            </w:r>
          </w:p>
          <w:p w:rsidR="0051676E" w:rsidRPr="00CC30E5" w:rsidRDefault="0051676E" w:rsidP="00F734C9">
            <w:pPr>
              <w:snapToGrid w:val="0"/>
              <w:spacing w:line="264" w:lineRule="auto"/>
              <w:ind w:leftChars="50" w:lef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柔軟度訓練</w:t>
            </w:r>
          </w:p>
          <w:p w:rsidR="00DF5F62" w:rsidRPr="00155A2C" w:rsidRDefault="0051676E" w:rsidP="00F734C9">
            <w:pPr>
              <w:snapToGrid w:val="0"/>
              <w:spacing w:line="264" w:lineRule="auto"/>
              <w:ind w:leftChars="50" w:left="120"/>
              <w:jc w:val="both"/>
              <w:rPr>
                <w:rFonts w:ascii="標楷體" w:eastAsia="標楷體" w:hAnsi="標楷體"/>
                <w:bCs/>
                <w:kern w:val="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國民體適能檢測實務</w:t>
            </w:r>
          </w:p>
        </w:tc>
      </w:tr>
      <w:tr w:rsidR="000D6B63" w:rsidRPr="00155A2C" w:rsidTr="000D6B63">
        <w:trPr>
          <w:trHeight w:val="56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B63" w:rsidRPr="00155A2C" w:rsidRDefault="000D6B63" w:rsidP="0051676E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bCs/>
                <w:kern w:val="1"/>
                <w:sz w:val="28"/>
                <w:szCs w:val="28"/>
              </w:rPr>
            </w:pPr>
            <w:r w:rsidRPr="00155A2C">
              <w:rPr>
                <w:rFonts w:ascii="標楷體" w:eastAsia="標楷體" w:hAnsi="標楷體" w:hint="eastAsia"/>
                <w:b/>
                <w:bCs/>
                <w:kern w:val="1"/>
                <w:sz w:val="28"/>
                <w:szCs w:val="28"/>
              </w:rPr>
              <w:lastRenderedPageBreak/>
              <w:t>等級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B63" w:rsidRPr="00155A2C" w:rsidRDefault="000D6B63" w:rsidP="0051676E">
            <w:pPr>
              <w:widowControl/>
              <w:snapToGrid w:val="0"/>
              <w:spacing w:line="240" w:lineRule="auto"/>
              <w:ind w:leftChars="15" w:left="36" w:rightChars="15" w:right="36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155A2C">
              <w:rPr>
                <w:rFonts w:ascii="標楷體" w:eastAsia="標楷體" w:hAnsi="標楷體" w:cs="新細明體" w:hint="eastAsia"/>
                <w:b/>
                <w:sz w:val="28"/>
                <w:szCs w:val="28"/>
              </w:rPr>
              <w:t>檢定學科範圍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B63" w:rsidRPr="00155A2C" w:rsidRDefault="000D6B63" w:rsidP="0051676E">
            <w:pPr>
              <w:widowControl/>
              <w:snapToGrid w:val="0"/>
              <w:spacing w:line="240" w:lineRule="auto"/>
              <w:ind w:leftChars="15" w:left="36" w:rightChars="15" w:right="36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55A2C">
              <w:rPr>
                <w:rFonts w:ascii="標楷體" w:eastAsia="標楷體" w:hAnsi="標楷體" w:hint="eastAsia"/>
                <w:b/>
                <w:sz w:val="28"/>
                <w:szCs w:val="28"/>
              </w:rPr>
              <w:t>檢定術科範圍</w:t>
            </w:r>
          </w:p>
        </w:tc>
      </w:tr>
      <w:tr w:rsidR="00DF5F62" w:rsidRPr="00155A2C" w:rsidTr="000D6B63">
        <w:trPr>
          <w:jc w:val="center"/>
        </w:trPr>
        <w:tc>
          <w:tcPr>
            <w:tcW w:w="1134" w:type="dxa"/>
            <w:vAlign w:val="center"/>
          </w:tcPr>
          <w:p w:rsidR="00DF5F62" w:rsidRDefault="00DF5F62" w:rsidP="0051676E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bCs/>
                <w:kern w:val="1"/>
                <w:sz w:val="28"/>
                <w:szCs w:val="28"/>
              </w:rPr>
            </w:pPr>
            <w:r w:rsidRPr="00155A2C">
              <w:rPr>
                <w:rFonts w:ascii="標楷體" w:eastAsia="標楷體" w:hAnsi="標楷體" w:hint="eastAsia"/>
                <w:b/>
                <w:bCs/>
                <w:kern w:val="1"/>
                <w:sz w:val="28"/>
                <w:szCs w:val="28"/>
              </w:rPr>
              <w:t>中級</w:t>
            </w:r>
          </w:p>
          <w:p w:rsidR="0051676E" w:rsidRPr="00155A2C" w:rsidRDefault="0051676E" w:rsidP="0051676E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bCs/>
                <w:kern w:val="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kern w:val="1"/>
                <w:sz w:val="28"/>
                <w:szCs w:val="28"/>
              </w:rPr>
              <w:t>指導員</w:t>
            </w:r>
          </w:p>
        </w:tc>
        <w:tc>
          <w:tcPr>
            <w:tcW w:w="3969" w:type="dxa"/>
          </w:tcPr>
          <w:p w:rsidR="0051676E" w:rsidRPr="00CC30E5" w:rsidRDefault="0051676E" w:rsidP="00790B56">
            <w:pPr>
              <w:snapToGrid w:val="0"/>
              <w:spacing w:beforeLines="50" w:line="300" w:lineRule="auto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功能解剖學及生物力學</w:t>
            </w:r>
          </w:p>
          <w:p w:rsidR="0051676E" w:rsidRPr="00CC30E5" w:rsidRDefault="0051676E" w:rsidP="000C483E">
            <w:pPr>
              <w:snapToGrid w:val="0"/>
              <w:spacing w:line="300" w:lineRule="auto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運動生理學</w:t>
            </w:r>
          </w:p>
          <w:p w:rsidR="0051676E" w:rsidRPr="00CC30E5" w:rsidRDefault="0051676E" w:rsidP="000C483E">
            <w:pPr>
              <w:snapToGrid w:val="0"/>
              <w:spacing w:line="300" w:lineRule="auto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人類發展及老化</w:t>
            </w:r>
          </w:p>
          <w:p w:rsidR="0051676E" w:rsidRPr="00CC30E5" w:rsidRDefault="0051676E" w:rsidP="000C483E">
            <w:pPr>
              <w:snapToGrid w:val="0"/>
              <w:spacing w:line="300" w:lineRule="auto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病理生理學及危險因子</w:t>
            </w:r>
          </w:p>
          <w:p w:rsidR="0051676E" w:rsidRPr="00CC30E5" w:rsidRDefault="0051676E" w:rsidP="000C483E">
            <w:pPr>
              <w:snapToGrid w:val="0"/>
              <w:spacing w:line="300" w:lineRule="auto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人類行為心理學</w:t>
            </w:r>
          </w:p>
          <w:p w:rsidR="0051676E" w:rsidRPr="00CC30E5" w:rsidRDefault="0051676E" w:rsidP="000C483E">
            <w:pPr>
              <w:snapToGrid w:val="0"/>
              <w:spacing w:line="300" w:lineRule="auto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緊急事件處理及安全</w:t>
            </w:r>
          </w:p>
          <w:p w:rsidR="0051676E" w:rsidRPr="00CC30E5" w:rsidRDefault="0051676E" w:rsidP="000C483E">
            <w:pPr>
              <w:snapToGrid w:val="0"/>
              <w:spacing w:line="300" w:lineRule="auto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營養與體重控制</w:t>
            </w:r>
          </w:p>
          <w:p w:rsidR="0051676E" w:rsidRPr="00CC30E5" w:rsidRDefault="0051676E" w:rsidP="000C483E">
            <w:pPr>
              <w:snapToGrid w:val="0"/>
              <w:spacing w:line="300" w:lineRule="auto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健康評估及體適能測試</w:t>
            </w:r>
          </w:p>
          <w:p w:rsidR="0051676E" w:rsidRPr="00CC30E5" w:rsidRDefault="0051676E" w:rsidP="000C483E">
            <w:pPr>
              <w:snapToGrid w:val="0"/>
              <w:spacing w:line="300" w:lineRule="auto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運動計畫設計與管理</w:t>
            </w:r>
          </w:p>
          <w:p w:rsidR="00DF5F62" w:rsidRPr="00155A2C" w:rsidRDefault="0051676E" w:rsidP="00790B56">
            <w:pPr>
              <w:snapToGrid w:val="0"/>
              <w:spacing w:afterLines="50" w:line="300" w:lineRule="auto"/>
              <w:ind w:leftChars="50" w:lef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特殊族群運動指導</w:t>
            </w:r>
          </w:p>
        </w:tc>
        <w:tc>
          <w:tcPr>
            <w:tcW w:w="3686" w:type="dxa"/>
          </w:tcPr>
          <w:p w:rsidR="0051676E" w:rsidRPr="00CC30E5" w:rsidRDefault="0051676E" w:rsidP="00790B56">
            <w:pPr>
              <w:snapToGrid w:val="0"/>
              <w:spacing w:beforeLines="50" w:line="300" w:lineRule="auto"/>
              <w:ind w:leftChars="50" w:left="400" w:rightChars="50" w:right="120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155A2C">
              <w:rPr>
                <w:rFonts w:ascii="標楷體" w:eastAsia="標楷體" w:hAnsi="標楷體"/>
                <w:sz w:val="28"/>
                <w:szCs w:val="28"/>
              </w:rPr>
              <w:t>需備心肺復甦術檢定合格</w:t>
            </w:r>
          </w:p>
          <w:p w:rsidR="00393367" w:rsidRPr="00CC30E5" w:rsidRDefault="00393367" w:rsidP="00393367">
            <w:pPr>
              <w:snapToGrid w:val="0"/>
              <w:ind w:leftChars="50" w:left="400" w:rightChars="50" w:right="120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血壓、脈搏、皮脂厚及體圍測量</w:t>
            </w:r>
          </w:p>
          <w:p w:rsidR="00393367" w:rsidRPr="00CC30E5" w:rsidRDefault="00393367" w:rsidP="00393367">
            <w:pPr>
              <w:snapToGrid w:val="0"/>
              <w:ind w:leftChars="50" w:left="400" w:rightChars="50" w:right="120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一般及特殊族群之柔軟度、肌力測驗指導</w:t>
            </w:r>
          </w:p>
          <w:p w:rsidR="00393367" w:rsidRPr="00CC30E5" w:rsidRDefault="00393367" w:rsidP="00393367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運動處方設計</w:t>
            </w:r>
          </w:p>
          <w:p w:rsidR="00393367" w:rsidRPr="00CC30E5" w:rsidRDefault="00393367" w:rsidP="00393367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個案分析</w:t>
            </w:r>
          </w:p>
          <w:p w:rsidR="00DF5F62" w:rsidRPr="00155A2C" w:rsidRDefault="00393367" w:rsidP="00393367">
            <w:pPr>
              <w:snapToGrid w:val="0"/>
              <w:spacing w:line="300" w:lineRule="auto"/>
              <w:ind w:leftChars="50" w:left="400" w:rightChars="50" w:right="120" w:hangingChars="100" w:hanging="280"/>
              <w:jc w:val="both"/>
              <w:rPr>
                <w:rFonts w:ascii="標楷體" w:eastAsia="標楷體" w:hAnsi="標楷體"/>
                <w:bCs/>
                <w:kern w:val="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6.</w:t>
            </w: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健身器材操作</w:t>
            </w:r>
          </w:p>
        </w:tc>
      </w:tr>
    </w:tbl>
    <w:p w:rsidR="00DF5F62" w:rsidRPr="00155A2C" w:rsidRDefault="000A14B4" w:rsidP="00790B56">
      <w:pPr>
        <w:pStyle w:val="1"/>
        <w:keepNext w:val="0"/>
        <w:snapToGrid w:val="0"/>
        <w:spacing w:beforeLines="100" w:afterLines="25" w:line="300" w:lineRule="auto"/>
        <w:jc w:val="both"/>
        <w:rPr>
          <w:rFonts w:ascii="標楷體" w:eastAsia="標楷體" w:hAnsi="標楷體"/>
          <w:sz w:val="28"/>
          <w:szCs w:val="28"/>
        </w:rPr>
      </w:pPr>
      <w:bookmarkStart w:id="8" w:name="_Toc281379641"/>
      <w:r w:rsidRPr="00155A2C">
        <w:rPr>
          <w:rFonts w:ascii="標楷體" w:eastAsia="標楷體" w:hAnsi="標楷體"/>
          <w:sz w:val="28"/>
          <w:szCs w:val="28"/>
        </w:rPr>
        <w:t>十</w:t>
      </w:r>
      <w:r w:rsidR="00DF5F62" w:rsidRPr="00155A2C">
        <w:rPr>
          <w:rFonts w:ascii="標楷體" w:eastAsia="標楷體" w:hAnsi="標楷體"/>
          <w:sz w:val="28"/>
          <w:szCs w:val="28"/>
        </w:rPr>
        <w:t>、學科筆試檢定注意事項</w:t>
      </w:r>
      <w:bookmarkEnd w:id="8"/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b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（一）</w:t>
      </w:r>
      <w:r w:rsidRPr="00155A2C">
        <w:rPr>
          <w:rFonts w:ascii="標楷體" w:eastAsia="標楷體" w:hAnsi="標楷體"/>
          <w:kern w:val="1"/>
          <w:sz w:val="28"/>
          <w:szCs w:val="28"/>
        </w:rPr>
        <w:t>學科考試</w:t>
      </w:r>
      <w:r w:rsidRPr="00155A2C">
        <w:rPr>
          <w:rFonts w:ascii="標楷體" w:eastAsia="標楷體" w:hAnsi="標楷體" w:hint="eastAsia"/>
          <w:kern w:val="1"/>
          <w:sz w:val="28"/>
          <w:szCs w:val="28"/>
        </w:rPr>
        <w:t>開始後15分鐘內不得入內，最早不得</w:t>
      </w:r>
      <w:r w:rsidR="00727CBA">
        <w:rPr>
          <w:rFonts w:ascii="標楷體" w:eastAsia="標楷體" w:hAnsi="標楷體" w:hint="eastAsia"/>
          <w:kern w:val="1"/>
          <w:sz w:val="28"/>
          <w:szCs w:val="28"/>
        </w:rPr>
        <w:t>40</w:t>
      </w:r>
      <w:r w:rsidRPr="00155A2C">
        <w:rPr>
          <w:rFonts w:ascii="標楷體" w:eastAsia="標楷體" w:hAnsi="標楷體" w:hint="eastAsia"/>
          <w:kern w:val="1"/>
          <w:sz w:val="28"/>
          <w:szCs w:val="28"/>
        </w:rPr>
        <w:t>分鐘出場</w:t>
      </w:r>
      <w:r w:rsidRPr="00155A2C">
        <w:rPr>
          <w:rFonts w:ascii="標楷體" w:eastAsia="標楷體" w:hAnsi="標楷體"/>
          <w:b/>
          <w:kern w:val="1"/>
          <w:sz w:val="28"/>
          <w:szCs w:val="28"/>
        </w:rPr>
        <w:t>。</w:t>
      </w:r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（二）</w:t>
      </w:r>
      <w:r w:rsidRPr="00155A2C">
        <w:rPr>
          <w:rFonts w:ascii="標楷體" w:eastAsia="標楷體" w:hAnsi="標楷體"/>
          <w:kern w:val="1"/>
          <w:sz w:val="28"/>
          <w:szCs w:val="28"/>
        </w:rPr>
        <w:t>學科筆試採有標準答案之選擇題題型命題。</w:t>
      </w:r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（三）</w:t>
      </w:r>
      <w:r w:rsidRPr="00155A2C">
        <w:rPr>
          <w:rFonts w:ascii="標楷體" w:eastAsia="標楷體" w:hAnsi="標楷體"/>
          <w:kern w:val="1"/>
          <w:sz w:val="28"/>
          <w:szCs w:val="28"/>
        </w:rPr>
        <w:t>請自行準備應試文具</w:t>
      </w:r>
      <w:r w:rsidR="00567BBF" w:rsidRPr="00155A2C">
        <w:rPr>
          <w:rFonts w:ascii="標楷體" w:eastAsia="標楷體" w:hAnsi="標楷體"/>
          <w:kern w:val="1"/>
          <w:sz w:val="28"/>
          <w:szCs w:val="28"/>
        </w:rPr>
        <w:t>，</w:t>
      </w:r>
      <w:r w:rsidRPr="00155A2C">
        <w:rPr>
          <w:rFonts w:ascii="標楷體" w:eastAsia="標楷體" w:hAnsi="標楷體"/>
          <w:kern w:val="1"/>
          <w:sz w:val="28"/>
          <w:szCs w:val="28"/>
        </w:rPr>
        <w:t>包括藍或黑色原子筆、2B鉛筆及其他所需文具。</w:t>
      </w:r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（四）</w:t>
      </w:r>
      <w:r w:rsidRPr="00155A2C">
        <w:rPr>
          <w:rFonts w:ascii="標楷體" w:eastAsia="標楷體" w:hAnsi="標楷體"/>
          <w:kern w:val="1"/>
          <w:sz w:val="28"/>
          <w:szCs w:val="28"/>
        </w:rPr>
        <w:t>書籍、電子計算機、電子通訊產品及任何妨礙考試公平之物品均不得攜入考場。</w:t>
      </w:r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（五）</w:t>
      </w:r>
      <w:r w:rsidRPr="00155A2C">
        <w:rPr>
          <w:rFonts w:ascii="標楷體" w:eastAsia="標楷體" w:hAnsi="標楷體"/>
          <w:kern w:val="1"/>
          <w:sz w:val="28"/>
          <w:szCs w:val="28"/>
        </w:rPr>
        <w:t>應考時請攜帶准考證及</w:t>
      </w:r>
      <w:r w:rsidR="008D7507">
        <w:rPr>
          <w:rFonts w:ascii="標楷體" w:eastAsia="標楷體" w:hAnsi="標楷體"/>
          <w:kern w:val="1"/>
          <w:sz w:val="28"/>
          <w:szCs w:val="28"/>
        </w:rPr>
        <w:t>身分證</w:t>
      </w:r>
      <w:r w:rsidRPr="00155A2C">
        <w:rPr>
          <w:rFonts w:ascii="標楷體" w:eastAsia="標楷體" w:hAnsi="標楷體"/>
          <w:kern w:val="1"/>
          <w:sz w:val="28"/>
          <w:szCs w:val="28"/>
        </w:rPr>
        <w:t>明文件至指定地點參加學科筆試。</w:t>
      </w:r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（六）</w:t>
      </w:r>
      <w:r w:rsidRPr="00155A2C">
        <w:rPr>
          <w:rFonts w:ascii="標楷體" w:eastAsia="標楷體" w:hAnsi="標楷體"/>
          <w:kern w:val="1"/>
          <w:sz w:val="28"/>
          <w:szCs w:val="28"/>
        </w:rPr>
        <w:t>未攜帶准考證者，不得進入考場應試。</w:t>
      </w:r>
    </w:p>
    <w:p w:rsidR="00567BBF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（七）</w:t>
      </w:r>
      <w:r w:rsidR="00567BBF" w:rsidRPr="00155A2C">
        <w:rPr>
          <w:rFonts w:ascii="標楷體" w:eastAsia="標楷體" w:hAnsi="標楷體" w:hint="eastAsia"/>
          <w:sz w:val="28"/>
          <w:szCs w:val="28"/>
        </w:rPr>
        <w:t>考試相關訊息請詳見教育部體育署體適能網站，或中華民國體育學會網站。</w:t>
      </w:r>
    </w:p>
    <w:p w:rsidR="00DF5F62" w:rsidRPr="00155A2C" w:rsidRDefault="00DF5F62" w:rsidP="00790B56">
      <w:pPr>
        <w:pStyle w:val="1"/>
        <w:keepNext w:val="0"/>
        <w:tabs>
          <w:tab w:val="num" w:pos="0"/>
          <w:tab w:val="left" w:pos="432"/>
        </w:tabs>
        <w:snapToGrid w:val="0"/>
        <w:spacing w:beforeLines="50" w:afterLines="25" w:line="300" w:lineRule="auto"/>
        <w:jc w:val="both"/>
        <w:rPr>
          <w:rFonts w:ascii="標楷體" w:eastAsia="標楷體" w:hAnsi="標楷體"/>
          <w:sz w:val="28"/>
          <w:szCs w:val="28"/>
        </w:rPr>
      </w:pPr>
      <w:bookmarkStart w:id="9" w:name="_Toc281379642"/>
      <w:r w:rsidRPr="00155A2C">
        <w:rPr>
          <w:rFonts w:ascii="標楷體" w:eastAsia="標楷體" w:hAnsi="標楷體"/>
          <w:sz w:val="28"/>
          <w:szCs w:val="28"/>
        </w:rPr>
        <w:t>十</w:t>
      </w:r>
      <w:r w:rsidR="000A14B4" w:rsidRPr="00155A2C">
        <w:rPr>
          <w:rFonts w:ascii="標楷體" w:eastAsia="標楷體" w:hAnsi="標楷體"/>
          <w:sz w:val="28"/>
          <w:szCs w:val="28"/>
        </w:rPr>
        <w:t>一</w:t>
      </w:r>
      <w:r w:rsidRPr="00155A2C">
        <w:rPr>
          <w:rFonts w:ascii="標楷體" w:eastAsia="標楷體" w:hAnsi="標楷體"/>
          <w:sz w:val="28"/>
          <w:szCs w:val="28"/>
        </w:rPr>
        <w:t>、術科測驗檢定注意事項</w:t>
      </w:r>
      <w:bookmarkEnd w:id="9"/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（一）</w:t>
      </w:r>
      <w:r w:rsidRPr="00155A2C">
        <w:rPr>
          <w:rFonts w:ascii="標楷體" w:eastAsia="標楷體" w:hAnsi="標楷體"/>
          <w:kern w:val="1"/>
          <w:sz w:val="28"/>
          <w:szCs w:val="28"/>
        </w:rPr>
        <w:t>應考者請於規定時間持准考證及</w:t>
      </w:r>
      <w:r w:rsidR="008D7507">
        <w:rPr>
          <w:rFonts w:ascii="標楷體" w:eastAsia="標楷體" w:hAnsi="標楷體"/>
          <w:kern w:val="1"/>
          <w:sz w:val="28"/>
          <w:szCs w:val="28"/>
        </w:rPr>
        <w:t>身分證</w:t>
      </w:r>
      <w:r w:rsidRPr="00155A2C">
        <w:rPr>
          <w:rFonts w:ascii="標楷體" w:eastAsia="標楷體" w:hAnsi="標楷體"/>
          <w:kern w:val="1"/>
          <w:sz w:val="28"/>
          <w:szCs w:val="28"/>
        </w:rPr>
        <w:t>明文件至指定地點等候通知，未依規定時間進入指定地點，視同放棄術科測驗之應試資格。</w:t>
      </w:r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（二）</w:t>
      </w:r>
      <w:r w:rsidRPr="00155A2C">
        <w:rPr>
          <w:rFonts w:ascii="標楷體" w:eastAsia="標楷體" w:hAnsi="標楷體"/>
          <w:kern w:val="1"/>
          <w:sz w:val="28"/>
          <w:szCs w:val="28"/>
        </w:rPr>
        <w:t>未攜帶准考證者，不得進入考場應試。</w:t>
      </w:r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（三）</w:t>
      </w:r>
      <w:r w:rsidRPr="00155A2C">
        <w:rPr>
          <w:rFonts w:ascii="標楷體" w:eastAsia="標楷體" w:hAnsi="標楷體"/>
          <w:kern w:val="1"/>
          <w:sz w:val="28"/>
          <w:szCs w:val="28"/>
        </w:rPr>
        <w:t>進入指定試場前，應將個人隨身物品、背包、電子計算機及電子</w:t>
      </w:r>
      <w:r w:rsidRPr="00155A2C">
        <w:rPr>
          <w:rFonts w:ascii="標楷體" w:eastAsia="標楷體" w:hAnsi="標楷體"/>
          <w:kern w:val="1"/>
          <w:sz w:val="28"/>
          <w:szCs w:val="28"/>
        </w:rPr>
        <w:lastRenderedPageBreak/>
        <w:t>通訊產品置於指定地點，不得攜入考場。</w:t>
      </w:r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（四）</w:t>
      </w:r>
      <w:r w:rsidRPr="00155A2C">
        <w:rPr>
          <w:rFonts w:ascii="標楷體" w:eastAsia="標楷體" w:hAnsi="標楷體"/>
          <w:kern w:val="1"/>
          <w:sz w:val="28"/>
          <w:szCs w:val="28"/>
        </w:rPr>
        <w:t>應試者由專人帶領至術科測驗試場靜候通知，請勿交談或離開座位，未完成術科測驗者不得離場，如有違規，取消術科測驗之應試資格。</w:t>
      </w:r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（五）</w:t>
      </w:r>
      <w:r w:rsidRPr="00155A2C">
        <w:rPr>
          <w:rFonts w:ascii="標楷體" w:eastAsia="標楷體" w:hAnsi="標楷體"/>
          <w:kern w:val="1"/>
          <w:sz w:val="28"/>
          <w:szCs w:val="28"/>
        </w:rPr>
        <w:t>考試結束後，應試者請勿在現場逗留，並勿與其他應試者討論考試內容。</w:t>
      </w:r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（六）</w:t>
      </w:r>
      <w:r w:rsidR="00567BBF" w:rsidRPr="00155A2C">
        <w:rPr>
          <w:rFonts w:ascii="標楷體" w:eastAsia="標楷體" w:hAnsi="標楷體" w:hint="eastAsia"/>
          <w:sz w:val="28"/>
          <w:szCs w:val="28"/>
        </w:rPr>
        <w:t>考試相關訊息請詳見教育部體育署體適能網站，或中華民國體育學會網站。</w:t>
      </w:r>
    </w:p>
    <w:p w:rsidR="00DF5F62" w:rsidRPr="00155A2C" w:rsidRDefault="00DF5F62" w:rsidP="00790B56">
      <w:pPr>
        <w:pStyle w:val="1"/>
        <w:keepNext w:val="0"/>
        <w:tabs>
          <w:tab w:val="num" w:pos="0"/>
          <w:tab w:val="left" w:pos="432"/>
        </w:tabs>
        <w:snapToGrid w:val="0"/>
        <w:spacing w:beforeLines="50" w:afterLines="25" w:line="300" w:lineRule="auto"/>
        <w:jc w:val="both"/>
        <w:rPr>
          <w:rFonts w:ascii="標楷體" w:eastAsia="標楷體" w:hAnsi="標楷體"/>
          <w:sz w:val="28"/>
          <w:szCs w:val="28"/>
        </w:rPr>
      </w:pPr>
      <w:bookmarkStart w:id="10" w:name="_Toc281379643"/>
      <w:r w:rsidRPr="00155A2C">
        <w:rPr>
          <w:rFonts w:ascii="標楷體" w:eastAsia="標楷體" w:hAnsi="標楷體"/>
          <w:sz w:val="28"/>
          <w:szCs w:val="28"/>
        </w:rPr>
        <w:t>十</w:t>
      </w:r>
      <w:r w:rsidR="000A14B4" w:rsidRPr="00155A2C">
        <w:rPr>
          <w:rFonts w:ascii="標楷體" w:eastAsia="標楷體" w:hAnsi="標楷體"/>
          <w:sz w:val="28"/>
          <w:szCs w:val="28"/>
        </w:rPr>
        <w:t>二</w:t>
      </w:r>
      <w:r w:rsidRPr="00155A2C">
        <w:rPr>
          <w:rFonts w:ascii="標楷體" w:eastAsia="標楷體" w:hAnsi="標楷體"/>
          <w:sz w:val="28"/>
          <w:szCs w:val="28"/>
        </w:rPr>
        <w:t>、放榜</w:t>
      </w:r>
      <w:bookmarkEnd w:id="10"/>
    </w:p>
    <w:p w:rsidR="00DF5F62" w:rsidRPr="00155A2C" w:rsidRDefault="00DF5F62" w:rsidP="00684AB7">
      <w:pPr>
        <w:snapToGrid w:val="0"/>
        <w:spacing w:line="300" w:lineRule="auto"/>
        <w:ind w:leftChars="100" w:left="240" w:firstLineChars="200" w:firstLine="56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檢定結果定於</w:t>
      </w:r>
      <w:r w:rsidRPr="00155A2C">
        <w:rPr>
          <w:rFonts w:ascii="標楷體" w:eastAsia="標楷體" w:hAnsi="標楷體" w:hint="eastAsia"/>
          <w:kern w:val="1"/>
          <w:sz w:val="28"/>
          <w:szCs w:val="28"/>
        </w:rPr>
        <w:t>11</w:t>
      </w:r>
      <w:r w:rsidRPr="00155A2C">
        <w:rPr>
          <w:rFonts w:ascii="標楷體" w:eastAsia="標楷體" w:hAnsi="標楷體"/>
          <w:kern w:val="1"/>
          <w:sz w:val="28"/>
          <w:szCs w:val="28"/>
        </w:rPr>
        <w:t>月</w:t>
      </w:r>
      <w:r w:rsidR="000C483E">
        <w:rPr>
          <w:rFonts w:ascii="標楷體" w:eastAsia="標楷體" w:hAnsi="標楷體" w:hint="eastAsia"/>
          <w:kern w:val="1"/>
          <w:sz w:val="28"/>
          <w:szCs w:val="28"/>
        </w:rPr>
        <w:t>25</w:t>
      </w:r>
      <w:r w:rsidRPr="00155A2C">
        <w:rPr>
          <w:rFonts w:ascii="標楷體" w:eastAsia="標楷體" w:hAnsi="標楷體"/>
          <w:kern w:val="1"/>
          <w:sz w:val="28"/>
          <w:szCs w:val="28"/>
        </w:rPr>
        <w:t>日於網站公佈。</w:t>
      </w:r>
    </w:p>
    <w:p w:rsidR="00DF5F62" w:rsidRPr="000C483E" w:rsidRDefault="00567BBF" w:rsidP="000C483E">
      <w:pPr>
        <w:snapToGrid w:val="0"/>
        <w:spacing w:line="300" w:lineRule="auto"/>
        <w:ind w:leftChars="200" w:left="900" w:hangingChars="150" w:hanging="420"/>
        <w:jc w:val="both"/>
        <w:rPr>
          <w:rFonts w:ascii="標楷體" w:eastAsia="標楷體" w:hAnsi="標楷體"/>
          <w:b/>
          <w:kern w:val="1"/>
          <w:sz w:val="28"/>
          <w:szCs w:val="28"/>
        </w:rPr>
      </w:pPr>
      <w:r w:rsidRPr="000C483E">
        <w:rPr>
          <w:rFonts w:ascii="標楷體" w:eastAsia="標楷體" w:hAnsi="標楷體"/>
          <w:b/>
          <w:kern w:val="1"/>
          <w:sz w:val="28"/>
          <w:szCs w:val="28"/>
        </w:rPr>
        <w:t>＊</w:t>
      </w:r>
      <w:r w:rsidR="00DF5F62" w:rsidRPr="000C483E">
        <w:rPr>
          <w:rFonts w:ascii="標楷體" w:eastAsia="標楷體" w:hAnsi="標楷體"/>
          <w:b/>
          <w:kern w:val="1"/>
          <w:sz w:val="28"/>
          <w:szCs w:val="28"/>
        </w:rPr>
        <w:t>榜單相關訊息，請詳見</w:t>
      </w:r>
      <w:r w:rsidRPr="000C483E">
        <w:rPr>
          <w:rFonts w:ascii="標楷體" w:eastAsia="標楷體" w:hAnsi="標楷體" w:hint="eastAsia"/>
          <w:b/>
          <w:sz w:val="28"/>
          <w:szCs w:val="28"/>
        </w:rPr>
        <w:t>教育部體育署體適能網站或中華民國體育學會網站。</w:t>
      </w:r>
    </w:p>
    <w:p w:rsidR="00DF5F62" w:rsidRPr="00155A2C" w:rsidRDefault="00DF5F62" w:rsidP="00790B56">
      <w:pPr>
        <w:pStyle w:val="1"/>
        <w:keepNext w:val="0"/>
        <w:tabs>
          <w:tab w:val="num" w:pos="0"/>
          <w:tab w:val="left" w:pos="432"/>
        </w:tabs>
        <w:snapToGrid w:val="0"/>
        <w:spacing w:beforeLines="50" w:afterLines="25" w:line="300" w:lineRule="auto"/>
        <w:jc w:val="both"/>
        <w:rPr>
          <w:rFonts w:ascii="標楷體" w:eastAsia="標楷體" w:hAnsi="標楷體"/>
          <w:sz w:val="28"/>
          <w:szCs w:val="28"/>
        </w:rPr>
      </w:pPr>
      <w:bookmarkStart w:id="11" w:name="_Toc281379644"/>
      <w:r w:rsidRPr="00155A2C">
        <w:rPr>
          <w:rFonts w:ascii="標楷體" w:eastAsia="標楷體" w:hAnsi="標楷體"/>
          <w:sz w:val="28"/>
          <w:szCs w:val="28"/>
        </w:rPr>
        <w:t>十</w:t>
      </w:r>
      <w:r w:rsidR="000A14B4" w:rsidRPr="00155A2C">
        <w:rPr>
          <w:rFonts w:ascii="標楷體" w:eastAsia="標楷體" w:hAnsi="標楷體"/>
          <w:sz w:val="28"/>
          <w:szCs w:val="28"/>
        </w:rPr>
        <w:t>三</w:t>
      </w:r>
      <w:r w:rsidRPr="00155A2C">
        <w:rPr>
          <w:rFonts w:ascii="標楷體" w:eastAsia="標楷體" w:hAnsi="標楷體"/>
          <w:sz w:val="28"/>
          <w:szCs w:val="28"/>
        </w:rPr>
        <w:t>、成績複查</w:t>
      </w:r>
      <w:bookmarkEnd w:id="11"/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（一）</w:t>
      </w:r>
      <w:r w:rsidRPr="00155A2C">
        <w:rPr>
          <w:rFonts w:ascii="標楷體" w:eastAsia="標楷體" w:hAnsi="標楷體"/>
          <w:kern w:val="1"/>
          <w:sz w:val="28"/>
          <w:szCs w:val="28"/>
        </w:rPr>
        <w:t>一律採通訊方式辦理。</w:t>
      </w:r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（二）</w:t>
      </w:r>
      <w:r w:rsidRPr="00155A2C">
        <w:rPr>
          <w:rFonts w:ascii="標楷體" w:eastAsia="標楷體" w:hAnsi="標楷體"/>
          <w:kern w:val="1"/>
          <w:sz w:val="28"/>
          <w:szCs w:val="28"/>
        </w:rPr>
        <w:t>考生對成績有疑</w:t>
      </w:r>
      <w:r w:rsidRPr="00155A2C">
        <w:rPr>
          <w:rFonts w:ascii="標楷體" w:eastAsia="標楷體" w:hAnsi="標楷體" w:hint="eastAsia"/>
          <w:kern w:val="1"/>
          <w:sz w:val="28"/>
          <w:szCs w:val="28"/>
        </w:rPr>
        <w:t>議</w:t>
      </w:r>
      <w:r w:rsidRPr="00155A2C">
        <w:rPr>
          <w:rFonts w:ascii="標楷體" w:eastAsia="標楷體" w:hAnsi="標楷體"/>
          <w:kern w:val="1"/>
          <w:sz w:val="28"/>
          <w:szCs w:val="28"/>
        </w:rPr>
        <w:t>時，得於成績公佈</w:t>
      </w:r>
      <w:r w:rsidR="0030393E">
        <w:rPr>
          <w:rFonts w:ascii="標楷體" w:eastAsia="標楷體" w:hAnsi="標楷體" w:hint="eastAsia"/>
          <w:kern w:val="1"/>
          <w:sz w:val="28"/>
          <w:szCs w:val="28"/>
        </w:rPr>
        <w:t>10日內</w:t>
      </w:r>
      <w:r w:rsidRPr="00155A2C">
        <w:rPr>
          <w:rFonts w:ascii="標楷體" w:eastAsia="標楷體" w:hAnsi="標楷體"/>
          <w:kern w:val="1"/>
          <w:sz w:val="28"/>
          <w:szCs w:val="28"/>
        </w:rPr>
        <w:t>提出學、術科複查申請</w:t>
      </w:r>
      <w:r w:rsidR="00023823" w:rsidRPr="002419BD">
        <w:rPr>
          <w:rFonts w:ascii="標楷體" w:eastAsia="標楷體" w:hAnsi="標楷體"/>
          <w:color w:val="000000" w:themeColor="text1"/>
          <w:kern w:val="1"/>
          <w:sz w:val="28"/>
          <w:szCs w:val="28"/>
        </w:rPr>
        <w:t>（</w:t>
      </w:r>
      <w:r w:rsidRPr="002419BD">
        <w:rPr>
          <w:rFonts w:ascii="標楷體" w:eastAsia="標楷體" w:hAnsi="標楷體"/>
          <w:color w:val="000000" w:themeColor="text1"/>
          <w:kern w:val="1"/>
          <w:sz w:val="28"/>
          <w:szCs w:val="28"/>
        </w:rPr>
        <w:t>附</w:t>
      </w:r>
      <w:r w:rsidR="00023823" w:rsidRPr="002419BD">
        <w:rPr>
          <w:rFonts w:ascii="標楷體" w:eastAsia="標楷體" w:hAnsi="標楷體"/>
          <w:color w:val="000000" w:themeColor="text1"/>
          <w:kern w:val="1"/>
          <w:sz w:val="28"/>
          <w:szCs w:val="28"/>
        </w:rPr>
        <w:t>件</w:t>
      </w:r>
      <w:r w:rsidR="00F734C9">
        <w:rPr>
          <w:rFonts w:ascii="標楷體" w:eastAsia="標楷體" w:hAnsi="標楷體"/>
          <w:color w:val="000000" w:themeColor="text1"/>
          <w:kern w:val="1"/>
          <w:sz w:val="28"/>
          <w:szCs w:val="28"/>
        </w:rPr>
        <w:t>八</w:t>
      </w:r>
      <w:r w:rsidR="00023823" w:rsidRPr="002419BD">
        <w:rPr>
          <w:rFonts w:ascii="標楷體" w:eastAsia="標楷體" w:hAnsi="標楷體"/>
          <w:color w:val="000000" w:themeColor="text1"/>
          <w:kern w:val="1"/>
          <w:sz w:val="28"/>
          <w:szCs w:val="28"/>
        </w:rPr>
        <w:t>）</w:t>
      </w:r>
      <w:r w:rsidRPr="00155A2C">
        <w:rPr>
          <w:rFonts w:ascii="標楷體" w:eastAsia="標楷體" w:hAnsi="標楷體"/>
          <w:kern w:val="1"/>
          <w:sz w:val="28"/>
          <w:szCs w:val="28"/>
        </w:rPr>
        <w:t>。</w:t>
      </w:r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（三）</w:t>
      </w:r>
      <w:r w:rsidRPr="00155A2C">
        <w:rPr>
          <w:rFonts w:ascii="標楷體" w:eastAsia="標楷體" w:hAnsi="標楷體"/>
          <w:kern w:val="1"/>
          <w:sz w:val="28"/>
          <w:szCs w:val="28"/>
        </w:rPr>
        <w:t>複查後相關處理辦法，如下</w:t>
      </w:r>
      <w:r w:rsidR="00C570FB">
        <w:rPr>
          <w:rFonts w:ascii="標楷體" w:eastAsia="標楷體" w:hAnsi="標楷體"/>
          <w:kern w:val="1"/>
          <w:sz w:val="28"/>
          <w:szCs w:val="28"/>
        </w:rPr>
        <w:t>：</w:t>
      </w:r>
    </w:p>
    <w:p w:rsidR="00DF5F62" w:rsidRPr="00155A2C" w:rsidRDefault="00DF5F62" w:rsidP="0044626B">
      <w:pPr>
        <w:snapToGrid w:val="0"/>
        <w:spacing w:line="300" w:lineRule="auto"/>
        <w:ind w:leftChars="350" w:left="1120" w:hangingChars="100" w:hanging="28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1.補登及格資格</w:t>
      </w:r>
      <w:r w:rsidR="00023823">
        <w:rPr>
          <w:rFonts w:ascii="標楷體" w:eastAsia="標楷體" w:hAnsi="標楷體"/>
          <w:kern w:val="1"/>
          <w:sz w:val="28"/>
          <w:szCs w:val="28"/>
        </w:rPr>
        <w:t>（</w:t>
      </w:r>
      <w:r w:rsidR="00346253" w:rsidRPr="00155A2C">
        <w:rPr>
          <w:rFonts w:ascii="標楷體" w:eastAsia="標楷體" w:hAnsi="標楷體"/>
          <w:kern w:val="1"/>
          <w:sz w:val="28"/>
          <w:szCs w:val="28"/>
        </w:rPr>
        <w:t>合格者，請依照</w:t>
      </w:r>
      <w:r w:rsidR="002419BD">
        <w:rPr>
          <w:rFonts w:ascii="標楷體" w:eastAsia="標楷體" w:hAnsi="標楷體"/>
          <w:kern w:val="1"/>
          <w:sz w:val="28"/>
          <w:szCs w:val="28"/>
        </w:rPr>
        <w:t>國民體適能指導員資格檢定辦法</w:t>
      </w:r>
      <w:r w:rsidR="00346253" w:rsidRPr="00155A2C">
        <w:rPr>
          <w:rFonts w:ascii="標楷體" w:eastAsia="標楷體" w:hAnsi="標楷體"/>
          <w:kern w:val="1"/>
          <w:sz w:val="28"/>
          <w:szCs w:val="28"/>
        </w:rPr>
        <w:t>第十條繳交證照費用新臺幣伍佰元整</w:t>
      </w:r>
      <w:r w:rsidR="00023823">
        <w:rPr>
          <w:rFonts w:ascii="標楷體" w:eastAsia="標楷體" w:hAnsi="標楷體"/>
          <w:kern w:val="1"/>
          <w:sz w:val="28"/>
          <w:szCs w:val="28"/>
        </w:rPr>
        <w:t>）</w:t>
      </w:r>
      <w:r w:rsidR="00023823" w:rsidRPr="00155A2C">
        <w:rPr>
          <w:rFonts w:ascii="標楷體" w:eastAsia="標楷體" w:hAnsi="標楷體"/>
          <w:kern w:val="1"/>
          <w:sz w:val="28"/>
          <w:szCs w:val="28"/>
        </w:rPr>
        <w:t>。</w:t>
      </w:r>
    </w:p>
    <w:p w:rsidR="00DF5F62" w:rsidRPr="00155A2C" w:rsidRDefault="00DF5F62" w:rsidP="00346253">
      <w:pPr>
        <w:snapToGrid w:val="0"/>
        <w:spacing w:line="300" w:lineRule="auto"/>
        <w:ind w:leftChars="350" w:left="1120" w:hangingChars="100" w:hanging="28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2.取消及格資格。</w:t>
      </w:r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（四）複查結果不另函通知，僅於網站上公佈複查結果，請考生自行上網查詢。</w:t>
      </w:r>
    </w:p>
    <w:p w:rsidR="00DF5F62" w:rsidRPr="00155A2C" w:rsidRDefault="00DF5F62" w:rsidP="00790B56">
      <w:pPr>
        <w:pStyle w:val="1"/>
        <w:keepNext w:val="0"/>
        <w:tabs>
          <w:tab w:val="num" w:pos="0"/>
          <w:tab w:val="left" w:pos="432"/>
        </w:tabs>
        <w:snapToGrid w:val="0"/>
        <w:spacing w:beforeLines="50" w:afterLines="25" w:line="300" w:lineRule="auto"/>
        <w:jc w:val="both"/>
        <w:rPr>
          <w:rFonts w:ascii="標楷體" w:eastAsia="標楷體" w:hAnsi="標楷體"/>
          <w:sz w:val="28"/>
          <w:szCs w:val="28"/>
        </w:rPr>
      </w:pPr>
      <w:bookmarkStart w:id="12" w:name="_Toc281379645"/>
      <w:r w:rsidRPr="00155A2C">
        <w:rPr>
          <w:rFonts w:ascii="標楷體" w:eastAsia="標楷體" w:hAnsi="標楷體"/>
          <w:sz w:val="28"/>
          <w:szCs w:val="28"/>
        </w:rPr>
        <w:t>十</w:t>
      </w:r>
      <w:r w:rsidR="000A14B4" w:rsidRPr="00155A2C">
        <w:rPr>
          <w:rFonts w:ascii="標楷體" w:eastAsia="標楷體" w:hAnsi="標楷體"/>
          <w:sz w:val="28"/>
          <w:szCs w:val="28"/>
        </w:rPr>
        <w:t>四</w:t>
      </w:r>
      <w:r w:rsidRPr="00155A2C">
        <w:rPr>
          <w:rFonts w:ascii="標楷體" w:eastAsia="標楷體" w:hAnsi="標楷體"/>
          <w:sz w:val="28"/>
          <w:szCs w:val="28"/>
        </w:rPr>
        <w:t>、檢定合格者證照繳費</w:t>
      </w:r>
      <w:bookmarkEnd w:id="12"/>
      <w:r w:rsidR="00346253" w:rsidRPr="00155A2C">
        <w:rPr>
          <w:rFonts w:ascii="標楷體" w:eastAsia="標楷體" w:hAnsi="標楷體"/>
          <w:sz w:val="28"/>
          <w:szCs w:val="28"/>
        </w:rPr>
        <w:t>與發放</w:t>
      </w:r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（一）</w:t>
      </w:r>
      <w:r w:rsidR="00346253" w:rsidRPr="00155A2C">
        <w:rPr>
          <w:rFonts w:ascii="標楷體" w:eastAsia="標楷體" w:hAnsi="標楷體"/>
          <w:kern w:val="1"/>
          <w:sz w:val="28"/>
          <w:szCs w:val="28"/>
        </w:rPr>
        <w:t xml:space="preserve">繳費： </w:t>
      </w:r>
    </w:p>
    <w:p w:rsidR="00DF5F62" w:rsidRPr="00155A2C" w:rsidRDefault="00346253" w:rsidP="00567BBF">
      <w:pPr>
        <w:snapToGrid w:val="0"/>
        <w:spacing w:line="300" w:lineRule="auto"/>
        <w:ind w:left="1134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t>依據</w:t>
      </w:r>
      <w:r w:rsidR="00C870FD">
        <w:rPr>
          <w:rFonts w:ascii="標楷體" w:eastAsia="標楷體" w:hAnsi="標楷體"/>
          <w:kern w:val="1"/>
          <w:sz w:val="28"/>
          <w:szCs w:val="28"/>
        </w:rPr>
        <w:t>國民體適能</w:t>
      </w:r>
      <w:r w:rsidRPr="00155A2C">
        <w:rPr>
          <w:rFonts w:ascii="標楷體" w:eastAsia="標楷體" w:hAnsi="標楷體"/>
          <w:kern w:val="1"/>
          <w:sz w:val="28"/>
          <w:szCs w:val="28"/>
        </w:rPr>
        <w:t>指導員</w:t>
      </w:r>
      <w:r w:rsidR="000C483E">
        <w:rPr>
          <w:rFonts w:ascii="標楷體" w:eastAsia="標楷體" w:hAnsi="標楷體"/>
          <w:kern w:val="1"/>
          <w:sz w:val="28"/>
          <w:szCs w:val="28"/>
        </w:rPr>
        <w:t>資格檢定辦法修正條文</w:t>
      </w:r>
      <w:r w:rsidRPr="00155A2C">
        <w:rPr>
          <w:rFonts w:ascii="標楷體" w:eastAsia="標楷體" w:hAnsi="標楷體"/>
          <w:kern w:val="1"/>
          <w:sz w:val="28"/>
          <w:szCs w:val="28"/>
        </w:rPr>
        <w:t>第</w:t>
      </w:r>
      <w:r w:rsidR="000C483E">
        <w:rPr>
          <w:rFonts w:ascii="標楷體" w:eastAsia="標楷體" w:hAnsi="標楷體"/>
          <w:kern w:val="1"/>
          <w:sz w:val="28"/>
          <w:szCs w:val="28"/>
        </w:rPr>
        <w:t>六</w:t>
      </w:r>
      <w:r w:rsidRPr="00155A2C">
        <w:rPr>
          <w:rFonts w:ascii="標楷體" w:eastAsia="標楷體" w:hAnsi="標楷體"/>
          <w:kern w:val="1"/>
          <w:sz w:val="28"/>
          <w:szCs w:val="28"/>
        </w:rPr>
        <w:t>條，合格證照費用每件新</w:t>
      </w:r>
      <w:r w:rsidR="00CA72A5" w:rsidRPr="00155A2C">
        <w:rPr>
          <w:rFonts w:ascii="標楷體" w:eastAsia="標楷體" w:hAnsi="標楷體"/>
          <w:kern w:val="1"/>
          <w:sz w:val="28"/>
          <w:szCs w:val="28"/>
        </w:rPr>
        <w:t>臺</w:t>
      </w:r>
      <w:r w:rsidRPr="00155A2C">
        <w:rPr>
          <w:rFonts w:ascii="標楷體" w:eastAsia="標楷體" w:hAnsi="標楷體"/>
          <w:kern w:val="1"/>
          <w:sz w:val="28"/>
          <w:szCs w:val="28"/>
        </w:rPr>
        <w:t>幣伍佰元整。</w:t>
      </w:r>
      <w:r w:rsidRPr="00496B07">
        <w:rPr>
          <w:rFonts w:ascii="標楷體" w:eastAsia="標楷體" w:hAnsi="標楷體"/>
          <w:b/>
          <w:color w:val="0000FF"/>
          <w:kern w:val="1"/>
          <w:sz w:val="28"/>
          <w:szCs w:val="28"/>
          <w:u w:val="single"/>
        </w:rPr>
        <w:t>費用</w:t>
      </w:r>
      <w:r w:rsidRPr="00496B07">
        <w:rPr>
          <w:rFonts w:ascii="標楷體" w:eastAsia="標楷體" w:hAnsi="標楷體" w:hint="eastAsia"/>
          <w:b/>
          <w:color w:val="0000FF"/>
          <w:kern w:val="1"/>
          <w:sz w:val="28"/>
          <w:szCs w:val="28"/>
          <w:u w:val="single"/>
        </w:rPr>
        <w:t>繳交</w:t>
      </w:r>
      <w:r w:rsidRPr="00496B07">
        <w:rPr>
          <w:rFonts w:ascii="標楷體" w:eastAsia="標楷體" w:hAnsi="標楷體"/>
          <w:b/>
          <w:color w:val="0000FF"/>
          <w:kern w:val="1"/>
          <w:sz w:val="28"/>
          <w:szCs w:val="28"/>
          <w:u w:val="single"/>
        </w:rPr>
        <w:t>請</w:t>
      </w:r>
      <w:r w:rsidR="00CA72A5" w:rsidRPr="00496B07">
        <w:rPr>
          <w:rFonts w:ascii="標楷體" w:eastAsia="標楷體" w:hAnsi="標楷體" w:hint="eastAsia"/>
          <w:b/>
          <w:color w:val="0000FF"/>
          <w:kern w:val="1"/>
          <w:sz w:val="28"/>
          <w:szCs w:val="28"/>
          <w:u w:val="single"/>
        </w:rPr>
        <w:t>至郵局</w:t>
      </w:r>
      <w:r w:rsidR="00D7220D" w:rsidRPr="00496B07">
        <w:rPr>
          <w:rFonts w:ascii="標楷體" w:eastAsia="標楷體" w:hAnsi="標楷體" w:hint="eastAsia"/>
          <w:b/>
          <w:color w:val="0000FF"/>
          <w:kern w:val="1"/>
          <w:sz w:val="28"/>
          <w:szCs w:val="28"/>
          <w:u w:val="single"/>
        </w:rPr>
        <w:t>匯款</w:t>
      </w:r>
      <w:r w:rsidR="00CA72A5" w:rsidRPr="00496B07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【</w:t>
      </w:r>
      <w:r w:rsidR="00D7220D" w:rsidRPr="00496B07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戶名</w:t>
      </w:r>
      <w:r w:rsidR="00CA72A5" w:rsidRPr="00496B07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：中華民國體育學會</w:t>
      </w:r>
      <w:r w:rsidR="000C483E" w:rsidRPr="00496B07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程瑞福</w:t>
      </w:r>
      <w:r w:rsidR="00D7220D" w:rsidRPr="00496B07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；局號：0001972、帳號：0091324</w:t>
      </w:r>
      <w:r w:rsidR="00CA72A5" w:rsidRPr="00496B07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】，</w:t>
      </w:r>
      <w:r w:rsidR="000C483E" w:rsidRPr="00496B07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並請</w:t>
      </w:r>
      <w:r w:rsidR="00D7220D" w:rsidRPr="00496B07">
        <w:rPr>
          <w:rFonts w:ascii="標楷體" w:eastAsia="標楷體" w:hAnsi="標楷體" w:hint="eastAsia"/>
          <w:b/>
          <w:color w:val="0000FF"/>
          <w:sz w:val="28"/>
          <w:szCs w:val="28"/>
          <w:u w:val="single"/>
        </w:rPr>
        <w:t>註明「合格者姓名」</w:t>
      </w:r>
      <w:r w:rsidRPr="00496B07">
        <w:rPr>
          <w:rFonts w:ascii="標楷體" w:eastAsia="標楷體" w:hAnsi="標楷體"/>
          <w:b/>
          <w:color w:val="0000FF"/>
          <w:kern w:val="1"/>
          <w:sz w:val="28"/>
          <w:szCs w:val="28"/>
          <w:u w:val="single"/>
        </w:rPr>
        <w:t>。</w:t>
      </w:r>
    </w:p>
    <w:p w:rsidR="00F734C9" w:rsidRDefault="00F734C9">
      <w:pPr>
        <w:widowControl/>
        <w:spacing w:line="240" w:lineRule="auto"/>
        <w:rPr>
          <w:rFonts w:ascii="標楷體" w:eastAsia="標楷體" w:hAnsi="標楷體"/>
          <w:kern w:val="1"/>
          <w:sz w:val="28"/>
          <w:szCs w:val="28"/>
        </w:rPr>
      </w:pPr>
      <w:r>
        <w:rPr>
          <w:rFonts w:ascii="標楷體" w:eastAsia="標楷體" w:hAnsi="標楷體"/>
          <w:kern w:val="1"/>
          <w:sz w:val="28"/>
          <w:szCs w:val="28"/>
        </w:rPr>
        <w:br w:type="page"/>
      </w:r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/>
          <w:kern w:val="1"/>
          <w:sz w:val="28"/>
          <w:szCs w:val="28"/>
        </w:rPr>
        <w:lastRenderedPageBreak/>
        <w:t>（二）</w:t>
      </w:r>
      <w:r w:rsidR="00346253" w:rsidRPr="00155A2C">
        <w:rPr>
          <w:rFonts w:ascii="標楷體" w:eastAsia="標楷體" w:hAnsi="標楷體"/>
          <w:kern w:val="1"/>
          <w:sz w:val="28"/>
          <w:szCs w:val="28"/>
        </w:rPr>
        <w:t>證照發放：</w:t>
      </w:r>
    </w:p>
    <w:p w:rsidR="00DF5F62" w:rsidRDefault="00D65A3A" w:rsidP="00895185">
      <w:pPr>
        <w:snapToGrid w:val="0"/>
        <w:spacing w:line="300" w:lineRule="auto"/>
        <w:ind w:leftChars="350" w:left="1120" w:hangingChars="100" w:hanging="280"/>
        <w:jc w:val="both"/>
        <w:rPr>
          <w:rFonts w:ascii="標楷體" w:eastAsia="標楷體" w:hAnsi="標楷體"/>
          <w:kern w:val="1"/>
          <w:sz w:val="28"/>
          <w:szCs w:val="28"/>
        </w:rPr>
      </w:pPr>
      <w:r>
        <w:rPr>
          <w:rFonts w:ascii="標楷體" w:eastAsia="標楷體" w:hAnsi="標楷體" w:hint="eastAsia"/>
          <w:kern w:val="1"/>
          <w:sz w:val="28"/>
          <w:szCs w:val="28"/>
        </w:rPr>
        <w:t>1.</w:t>
      </w:r>
      <w:r w:rsidR="00252084" w:rsidRPr="00155A2C">
        <w:rPr>
          <w:rFonts w:ascii="標楷體" w:eastAsia="標楷體" w:hAnsi="標楷體"/>
          <w:kern w:val="1"/>
          <w:sz w:val="28"/>
          <w:szCs w:val="28"/>
        </w:rPr>
        <w:t>原則於成績公佈後一個月內以掛號寄送。</w:t>
      </w:r>
    </w:p>
    <w:p w:rsidR="00D65A3A" w:rsidRPr="001B3C71" w:rsidRDefault="00D65A3A" w:rsidP="001B3C71">
      <w:pPr>
        <w:snapToGrid w:val="0"/>
        <w:spacing w:line="300" w:lineRule="auto"/>
        <w:ind w:leftChars="350" w:left="1120" w:hangingChars="100" w:hanging="280"/>
        <w:jc w:val="both"/>
        <w:rPr>
          <w:rFonts w:ascii="標楷體" w:eastAsia="標楷體" w:hAnsi="標楷體"/>
          <w:color w:val="FF0000"/>
          <w:kern w:val="1"/>
          <w:sz w:val="28"/>
          <w:szCs w:val="28"/>
        </w:rPr>
      </w:pPr>
      <w:r w:rsidRPr="001B3C71">
        <w:rPr>
          <w:rFonts w:ascii="標楷體" w:eastAsia="標楷體" w:hAnsi="標楷體" w:hint="eastAsia"/>
          <w:color w:val="FF0000"/>
          <w:kern w:val="1"/>
          <w:sz w:val="28"/>
          <w:szCs w:val="28"/>
        </w:rPr>
        <w:t>2.</w:t>
      </w:r>
      <w:r w:rsidR="001B3C71" w:rsidRPr="001B3C71">
        <w:rPr>
          <w:rFonts w:ascii="標楷體" w:eastAsia="標楷體" w:hAnsi="標楷體"/>
          <w:color w:val="FF0000"/>
          <w:kern w:val="1"/>
          <w:sz w:val="28"/>
          <w:szCs w:val="28"/>
        </w:rPr>
        <w:t>警察刑事紀錄證明</w:t>
      </w:r>
      <w:r w:rsidR="001B3C71">
        <w:rPr>
          <w:rFonts w:ascii="標楷體" w:eastAsia="標楷體" w:hAnsi="標楷體"/>
          <w:color w:val="FF0000"/>
          <w:kern w:val="1"/>
          <w:sz w:val="28"/>
          <w:szCs w:val="28"/>
        </w:rPr>
        <w:t>（良</w:t>
      </w:r>
      <w:r w:rsidR="005938FE">
        <w:rPr>
          <w:rFonts w:ascii="標楷體" w:eastAsia="標楷體" w:hAnsi="標楷體"/>
          <w:color w:val="FF0000"/>
          <w:kern w:val="1"/>
          <w:sz w:val="28"/>
          <w:szCs w:val="28"/>
        </w:rPr>
        <w:t>民</w:t>
      </w:r>
      <w:r w:rsidR="001B3C71">
        <w:rPr>
          <w:rFonts w:ascii="標楷體" w:eastAsia="標楷體" w:hAnsi="標楷體"/>
          <w:color w:val="FF0000"/>
          <w:kern w:val="1"/>
          <w:sz w:val="28"/>
          <w:szCs w:val="28"/>
        </w:rPr>
        <w:t>證）</w:t>
      </w:r>
      <w:r w:rsidRPr="001B3C71">
        <w:rPr>
          <w:rFonts w:ascii="標楷體" w:eastAsia="標楷體" w:hAnsi="標楷體"/>
          <w:color w:val="FF0000"/>
          <w:kern w:val="1"/>
          <w:sz w:val="28"/>
          <w:szCs w:val="28"/>
        </w:rPr>
        <w:t>，須於</w:t>
      </w:r>
      <w:r w:rsidR="000C483E" w:rsidRPr="001B3C71">
        <w:rPr>
          <w:rFonts w:ascii="標楷體" w:eastAsia="標楷體" w:hAnsi="標楷體" w:hint="eastAsia"/>
          <w:color w:val="FF0000"/>
          <w:kern w:val="1"/>
          <w:sz w:val="28"/>
          <w:szCs w:val="28"/>
        </w:rPr>
        <w:t>103年</w:t>
      </w:r>
      <w:r w:rsidRPr="001B3C71">
        <w:rPr>
          <w:rFonts w:ascii="標楷體" w:eastAsia="標楷體" w:hAnsi="標楷體" w:hint="eastAsia"/>
          <w:color w:val="FF0000"/>
          <w:kern w:val="1"/>
          <w:sz w:val="28"/>
          <w:szCs w:val="28"/>
        </w:rPr>
        <w:t>1</w:t>
      </w:r>
      <w:r w:rsidR="000C483E" w:rsidRPr="001B3C71">
        <w:rPr>
          <w:rFonts w:ascii="標楷體" w:eastAsia="標楷體" w:hAnsi="標楷體" w:hint="eastAsia"/>
          <w:color w:val="FF0000"/>
          <w:kern w:val="1"/>
          <w:sz w:val="28"/>
          <w:szCs w:val="28"/>
        </w:rPr>
        <w:t>1</w:t>
      </w:r>
      <w:r w:rsidRPr="001B3C71">
        <w:rPr>
          <w:rFonts w:ascii="標楷體" w:eastAsia="標楷體" w:hAnsi="標楷體" w:hint="eastAsia"/>
          <w:color w:val="FF0000"/>
          <w:kern w:val="1"/>
          <w:sz w:val="28"/>
          <w:szCs w:val="28"/>
        </w:rPr>
        <w:t>月</w:t>
      </w:r>
      <w:r w:rsidR="001B3C71" w:rsidRPr="001B3C71">
        <w:rPr>
          <w:rFonts w:ascii="標楷體" w:eastAsia="標楷體" w:hAnsi="標楷體" w:hint="eastAsia"/>
          <w:color w:val="FF0000"/>
          <w:kern w:val="1"/>
          <w:sz w:val="28"/>
          <w:szCs w:val="28"/>
        </w:rPr>
        <w:t>30</w:t>
      </w:r>
      <w:r w:rsidRPr="001B3C71">
        <w:rPr>
          <w:rFonts w:ascii="標楷體" w:eastAsia="標楷體" w:hAnsi="標楷體" w:hint="eastAsia"/>
          <w:color w:val="FF0000"/>
          <w:kern w:val="1"/>
          <w:sz w:val="28"/>
          <w:szCs w:val="28"/>
        </w:rPr>
        <w:t>日前取得並寄送</w:t>
      </w:r>
      <w:r w:rsidR="001B3C71" w:rsidRPr="001B3C71">
        <w:rPr>
          <w:rFonts w:ascii="標楷體" w:eastAsia="標楷體" w:hAnsi="標楷體" w:hint="eastAsia"/>
          <w:color w:val="FF0000"/>
          <w:kern w:val="1"/>
          <w:sz w:val="28"/>
          <w:szCs w:val="28"/>
        </w:rPr>
        <w:t>正</w:t>
      </w:r>
      <w:r w:rsidRPr="001B3C71">
        <w:rPr>
          <w:rFonts w:ascii="標楷體" w:eastAsia="標楷體" w:hAnsi="標楷體" w:hint="eastAsia"/>
          <w:color w:val="FF0000"/>
          <w:kern w:val="1"/>
          <w:sz w:val="28"/>
          <w:szCs w:val="28"/>
        </w:rPr>
        <w:t>本確認；若未於規定期限內繳交者視同放棄合格資</w:t>
      </w:r>
      <w:r w:rsidR="009515BF" w:rsidRPr="001B3C71">
        <w:rPr>
          <w:rFonts w:ascii="標楷體" w:eastAsia="標楷體" w:hAnsi="標楷體" w:hint="eastAsia"/>
          <w:color w:val="FF0000"/>
          <w:kern w:val="1"/>
          <w:sz w:val="28"/>
          <w:szCs w:val="28"/>
        </w:rPr>
        <w:t>格</w:t>
      </w:r>
      <w:r w:rsidRPr="001B3C71">
        <w:rPr>
          <w:rFonts w:ascii="標楷體" w:eastAsia="標楷體" w:hAnsi="標楷體" w:hint="eastAsia"/>
          <w:color w:val="FF0000"/>
          <w:kern w:val="1"/>
          <w:sz w:val="28"/>
          <w:szCs w:val="28"/>
        </w:rPr>
        <w:t>。</w:t>
      </w:r>
    </w:p>
    <w:p w:rsidR="001B3C71" w:rsidRPr="000C483E" w:rsidRDefault="001B3C71" w:rsidP="00D65A3A">
      <w:pPr>
        <w:snapToGrid w:val="0"/>
        <w:spacing w:line="300" w:lineRule="auto"/>
        <w:ind w:leftChars="350" w:left="1120" w:hangingChars="100" w:hanging="280"/>
        <w:jc w:val="both"/>
        <w:rPr>
          <w:rFonts w:ascii="標楷體" w:eastAsia="標楷體" w:hAnsi="標楷體"/>
          <w:color w:val="FF00FF"/>
          <w:kern w:val="1"/>
          <w:sz w:val="28"/>
          <w:szCs w:val="28"/>
        </w:rPr>
      </w:pPr>
      <w:r>
        <w:rPr>
          <w:rFonts w:ascii="標楷體" w:eastAsia="標楷體" w:hAnsi="標楷體" w:hint="eastAsia"/>
          <w:color w:val="FF00FF"/>
          <w:kern w:val="1"/>
          <w:sz w:val="28"/>
          <w:szCs w:val="28"/>
        </w:rPr>
        <w:t>3.</w:t>
      </w:r>
      <w:r w:rsidRPr="000C483E">
        <w:rPr>
          <w:rFonts w:ascii="標楷體" w:eastAsia="標楷體" w:hAnsi="標楷體" w:hint="eastAsia"/>
          <w:color w:val="FF00FF"/>
          <w:kern w:val="1"/>
          <w:sz w:val="28"/>
          <w:szCs w:val="28"/>
        </w:rPr>
        <w:t>報名時未具有效期限內</w:t>
      </w:r>
      <w:r w:rsidRPr="000C483E">
        <w:rPr>
          <w:rFonts w:ascii="標楷體" w:eastAsia="標楷體" w:hAnsi="標楷體"/>
          <w:color w:val="FF00FF"/>
          <w:kern w:val="1"/>
          <w:sz w:val="28"/>
          <w:szCs w:val="28"/>
        </w:rPr>
        <w:t>CPR心肺復甦術急救術合格證明影本者，須於</w:t>
      </w:r>
      <w:r w:rsidRPr="000C483E">
        <w:rPr>
          <w:rFonts w:ascii="標楷體" w:eastAsia="標楷體" w:hAnsi="標楷體" w:hint="eastAsia"/>
          <w:color w:val="FF00FF"/>
          <w:kern w:val="1"/>
          <w:sz w:val="28"/>
          <w:szCs w:val="28"/>
        </w:rPr>
        <w:t>103年11月</w:t>
      </w:r>
      <w:r>
        <w:rPr>
          <w:rFonts w:ascii="標楷體" w:eastAsia="標楷體" w:hAnsi="標楷體" w:hint="eastAsia"/>
          <w:color w:val="FF00FF"/>
          <w:kern w:val="1"/>
          <w:sz w:val="28"/>
          <w:szCs w:val="28"/>
        </w:rPr>
        <w:t>30</w:t>
      </w:r>
      <w:r w:rsidRPr="000C483E">
        <w:rPr>
          <w:rFonts w:ascii="標楷體" w:eastAsia="標楷體" w:hAnsi="標楷體" w:hint="eastAsia"/>
          <w:color w:val="FF00FF"/>
          <w:kern w:val="1"/>
          <w:sz w:val="28"/>
          <w:szCs w:val="28"/>
        </w:rPr>
        <w:t>日前取得並寄送影本確認；若未於規定期限內繳交者視同放棄合格資格。</w:t>
      </w:r>
    </w:p>
    <w:p w:rsidR="00DF5F62" w:rsidRPr="00155A2C" w:rsidRDefault="00DF5F62" w:rsidP="00790B56">
      <w:pPr>
        <w:pStyle w:val="1"/>
        <w:keepNext w:val="0"/>
        <w:tabs>
          <w:tab w:val="num" w:pos="0"/>
          <w:tab w:val="left" w:pos="432"/>
        </w:tabs>
        <w:snapToGrid w:val="0"/>
        <w:spacing w:beforeLines="50" w:afterLines="25" w:line="300" w:lineRule="auto"/>
        <w:jc w:val="both"/>
        <w:rPr>
          <w:rFonts w:ascii="標楷體" w:eastAsia="標楷體" w:hAnsi="標楷體"/>
          <w:sz w:val="28"/>
          <w:szCs w:val="28"/>
        </w:rPr>
      </w:pPr>
      <w:bookmarkStart w:id="13" w:name="_Toc281893474"/>
      <w:r w:rsidRPr="00155A2C">
        <w:rPr>
          <w:rFonts w:ascii="標楷體" w:eastAsia="標楷體" w:hAnsi="標楷體"/>
          <w:sz w:val="28"/>
          <w:szCs w:val="28"/>
        </w:rPr>
        <w:t>十</w:t>
      </w:r>
      <w:r w:rsidR="000A14B4" w:rsidRPr="00155A2C">
        <w:rPr>
          <w:rFonts w:ascii="標楷體" w:eastAsia="標楷體" w:hAnsi="標楷體"/>
          <w:sz w:val="28"/>
          <w:szCs w:val="28"/>
        </w:rPr>
        <w:t>五</w:t>
      </w:r>
      <w:r w:rsidRPr="00155A2C">
        <w:rPr>
          <w:rFonts w:ascii="標楷體" w:eastAsia="標楷體" w:hAnsi="標楷體"/>
          <w:sz w:val="28"/>
          <w:szCs w:val="28"/>
        </w:rPr>
        <w:t>、</w:t>
      </w:r>
      <w:r w:rsidR="00FC5331" w:rsidRPr="00155A2C">
        <w:rPr>
          <w:rFonts w:ascii="標楷體" w:eastAsia="標楷體" w:hAnsi="標楷體"/>
          <w:sz w:val="28"/>
          <w:szCs w:val="28"/>
        </w:rPr>
        <w:t>住宿與</w:t>
      </w:r>
      <w:r w:rsidR="00252084" w:rsidRPr="00155A2C">
        <w:rPr>
          <w:rFonts w:ascii="標楷體" w:eastAsia="標楷體" w:hAnsi="標楷體"/>
          <w:sz w:val="28"/>
          <w:szCs w:val="28"/>
        </w:rPr>
        <w:t>交通</w:t>
      </w:r>
      <w:r w:rsidRPr="00155A2C">
        <w:rPr>
          <w:rFonts w:ascii="標楷體" w:eastAsia="標楷體" w:hAnsi="標楷體"/>
          <w:sz w:val="28"/>
          <w:szCs w:val="28"/>
        </w:rPr>
        <w:t>資訊</w:t>
      </w:r>
      <w:bookmarkEnd w:id="13"/>
    </w:p>
    <w:p w:rsidR="00895185" w:rsidRDefault="0044626B" w:rsidP="0044626B">
      <w:pPr>
        <w:pStyle w:val="af"/>
        <w:snapToGrid w:val="0"/>
        <w:spacing w:line="300" w:lineRule="auto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 w:rsidRPr="00155A2C">
        <w:rPr>
          <w:rFonts w:ascii="標楷體" w:eastAsia="標楷體" w:hAnsi="標楷體"/>
          <w:sz w:val="28"/>
          <w:szCs w:val="28"/>
        </w:rPr>
        <w:t>（一）</w:t>
      </w:r>
      <w:r w:rsidR="00895185">
        <w:rPr>
          <w:rFonts w:ascii="標楷體" w:eastAsia="標楷體" w:hAnsi="標楷體"/>
          <w:sz w:val="28"/>
          <w:szCs w:val="28"/>
        </w:rPr>
        <w:t>臺北場次：</w:t>
      </w:r>
    </w:p>
    <w:p w:rsidR="0044626B" w:rsidRPr="00926427" w:rsidRDefault="00895185" w:rsidP="00E03F7A">
      <w:pPr>
        <w:pStyle w:val="af"/>
        <w:snapToGrid w:val="0"/>
        <w:spacing w:line="300" w:lineRule="auto"/>
        <w:ind w:leftChars="350" w:left="1120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926427">
        <w:rPr>
          <w:rFonts w:ascii="標楷體" w:eastAsia="標楷體" w:hAnsi="標楷體" w:hint="eastAsia"/>
          <w:sz w:val="28"/>
          <w:szCs w:val="28"/>
        </w:rPr>
        <w:t>1.</w:t>
      </w:r>
      <w:r w:rsidR="00FC5331" w:rsidRPr="00926427">
        <w:rPr>
          <w:rFonts w:ascii="標楷體" w:eastAsia="標楷體" w:hAnsi="標楷體"/>
          <w:sz w:val="28"/>
          <w:szCs w:val="28"/>
        </w:rPr>
        <w:t>飯店資訊</w:t>
      </w:r>
      <w:r w:rsidRPr="00926427">
        <w:rPr>
          <w:rFonts w:ascii="標楷體" w:eastAsia="標楷體" w:hAnsi="標楷體"/>
          <w:sz w:val="28"/>
          <w:szCs w:val="28"/>
        </w:rPr>
        <w:t>：</w:t>
      </w:r>
      <w:r w:rsidR="0044626B" w:rsidRPr="00926427">
        <w:rPr>
          <w:rFonts w:ascii="標楷體" w:eastAsia="標楷體" w:hAnsi="標楷體" w:hint="eastAsia"/>
          <w:sz w:val="28"/>
          <w:szCs w:val="28"/>
        </w:rPr>
        <w:t>台北市旅館商業同業公會</w:t>
      </w:r>
    </w:p>
    <w:p w:rsidR="00FC5331" w:rsidRPr="00155A2C" w:rsidRDefault="00704371" w:rsidP="00790B56">
      <w:pPr>
        <w:pStyle w:val="af"/>
        <w:snapToGrid w:val="0"/>
        <w:spacing w:afterLines="25" w:line="300" w:lineRule="auto"/>
        <w:ind w:leftChars="500" w:left="1200" w:firstLineChars="575" w:firstLine="1380"/>
        <w:jc w:val="both"/>
        <w:rPr>
          <w:rFonts w:ascii="標楷體" w:eastAsia="標楷體" w:hAnsi="標楷體"/>
          <w:sz w:val="28"/>
          <w:szCs w:val="28"/>
          <w:u w:val="single"/>
        </w:rPr>
      </w:pPr>
      <w:hyperlink r:id="rId12" w:history="1">
        <w:r w:rsidR="00FC5331" w:rsidRPr="00155A2C">
          <w:rPr>
            <w:rStyle w:val="aa"/>
            <w:rFonts w:ascii="標楷體" w:eastAsia="標楷體" w:hAnsi="標楷體"/>
            <w:color w:val="auto"/>
            <w:w w:val="90"/>
            <w:sz w:val="28"/>
            <w:szCs w:val="28"/>
          </w:rPr>
          <w:t>http</w:t>
        </w:r>
        <w:r w:rsidR="00C570FB">
          <w:rPr>
            <w:rStyle w:val="aa"/>
            <w:rFonts w:ascii="標楷體" w:eastAsia="標楷體" w:hAnsi="標楷體"/>
            <w:color w:val="auto"/>
            <w:w w:val="90"/>
            <w:sz w:val="28"/>
            <w:szCs w:val="28"/>
          </w:rPr>
          <w:t>：</w:t>
        </w:r>
        <w:r w:rsidR="00FC5331" w:rsidRPr="00155A2C">
          <w:rPr>
            <w:rStyle w:val="aa"/>
            <w:rFonts w:ascii="標楷體" w:eastAsia="標楷體" w:hAnsi="標楷體"/>
            <w:color w:val="auto"/>
            <w:w w:val="90"/>
            <w:sz w:val="28"/>
            <w:szCs w:val="28"/>
          </w:rPr>
          <w:t>//www.taipeihotels.tw/plus/index.php</w:t>
        </w:r>
      </w:hyperlink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85"/>
        <w:gridCol w:w="4253"/>
        <w:gridCol w:w="2268"/>
      </w:tblGrid>
      <w:tr w:rsidR="00695BB7" w:rsidRPr="00155A2C" w:rsidTr="00895185">
        <w:trPr>
          <w:trHeight w:val="454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BB7" w:rsidRPr="00155A2C" w:rsidRDefault="00695BB7" w:rsidP="0089518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155A2C">
              <w:rPr>
                <w:rFonts w:ascii="標楷體" w:eastAsia="標楷體" w:hAnsi="標楷體" w:hint="eastAsia"/>
                <w:b/>
                <w:sz w:val="28"/>
              </w:rPr>
              <w:t>飯  店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BB7" w:rsidRPr="00155A2C" w:rsidRDefault="00695BB7" w:rsidP="0089518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155A2C">
              <w:rPr>
                <w:rFonts w:ascii="標楷體" w:eastAsia="標楷體" w:hAnsi="標楷體" w:hint="eastAsia"/>
                <w:b/>
                <w:sz w:val="28"/>
              </w:rPr>
              <w:t>地  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BB7" w:rsidRPr="00155A2C" w:rsidRDefault="00695BB7" w:rsidP="0089518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155A2C">
              <w:rPr>
                <w:rFonts w:ascii="標楷體" w:eastAsia="標楷體" w:hAnsi="標楷體" w:hint="eastAsia"/>
                <w:b/>
                <w:sz w:val="28"/>
              </w:rPr>
              <w:t>電  話</w:t>
            </w:r>
          </w:p>
        </w:tc>
      </w:tr>
      <w:tr w:rsidR="00895185" w:rsidRPr="00155A2C" w:rsidTr="00895185">
        <w:trPr>
          <w:trHeight w:val="794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5185" w:rsidRPr="000C483E" w:rsidRDefault="00895185" w:rsidP="00705E51">
            <w:pPr>
              <w:pStyle w:val="3"/>
              <w:snapToGrid w:val="0"/>
              <w:spacing w:line="240" w:lineRule="auto"/>
              <w:jc w:val="center"/>
              <w:rPr>
                <w:rFonts w:ascii="標楷體" w:eastAsia="標楷體" w:hAnsi="標楷體"/>
                <w:b w:val="0"/>
                <w:sz w:val="26"/>
                <w:szCs w:val="26"/>
              </w:rPr>
            </w:pPr>
            <w:r w:rsidRPr="000C483E">
              <w:rPr>
                <w:rFonts w:ascii="標楷體" w:eastAsia="標楷體" w:hAnsi="標楷體"/>
                <w:b w:val="0"/>
                <w:sz w:val="26"/>
                <w:szCs w:val="26"/>
              </w:rPr>
              <w:t>國立臺灣師範</w:t>
            </w:r>
          </w:p>
          <w:p w:rsidR="00895185" w:rsidRPr="000C483E" w:rsidRDefault="00895185" w:rsidP="00705E51">
            <w:pPr>
              <w:pStyle w:val="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C483E">
              <w:rPr>
                <w:rFonts w:ascii="標楷體" w:eastAsia="標楷體" w:hAnsi="標楷體"/>
                <w:b w:val="0"/>
                <w:sz w:val="26"/>
                <w:szCs w:val="26"/>
              </w:rPr>
              <w:t>大學迎賓會館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5185" w:rsidRPr="000C483E" w:rsidRDefault="00895185" w:rsidP="00705E51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臺北市大安區和平東路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1段129號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5185" w:rsidRPr="00895185" w:rsidRDefault="00895185" w:rsidP="00705E51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95185">
              <w:rPr>
                <w:rFonts w:ascii="標楷體" w:eastAsia="標楷體" w:hAnsi="標楷體" w:hint="eastAsia"/>
                <w:sz w:val="26"/>
                <w:szCs w:val="26"/>
              </w:rPr>
              <w:t>02-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29342118</w:t>
            </w:r>
          </w:p>
        </w:tc>
      </w:tr>
      <w:tr w:rsidR="00895185" w:rsidRPr="00155A2C" w:rsidTr="00895185">
        <w:trPr>
          <w:trHeight w:val="794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5185" w:rsidRPr="00895185" w:rsidRDefault="00895185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95185">
              <w:rPr>
                <w:rFonts w:ascii="標楷體" w:eastAsia="標楷體" w:hAnsi="標楷體"/>
                <w:sz w:val="26"/>
                <w:szCs w:val="26"/>
              </w:rPr>
              <w:t>國立臺灣師範</w:t>
            </w:r>
          </w:p>
          <w:p w:rsidR="00895185" w:rsidRPr="000C483E" w:rsidRDefault="00895185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95185">
              <w:rPr>
                <w:rFonts w:ascii="標楷體" w:eastAsia="標楷體" w:hAnsi="標楷體"/>
                <w:sz w:val="26"/>
                <w:szCs w:val="26"/>
              </w:rPr>
              <w:t>大學</w:t>
            </w:r>
            <w:r>
              <w:rPr>
                <w:rFonts w:ascii="標楷體" w:eastAsia="標楷體" w:hAnsi="標楷體"/>
                <w:sz w:val="26"/>
                <w:szCs w:val="26"/>
              </w:rPr>
              <w:t>師大會館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5185" w:rsidRPr="000C483E" w:rsidRDefault="00895185" w:rsidP="00705E51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w w:val="90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臺北市大安區和平東路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1段129號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5185" w:rsidRPr="00895185" w:rsidRDefault="00895185" w:rsidP="00705E51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95185">
              <w:rPr>
                <w:rFonts w:ascii="標楷體" w:eastAsia="標楷體" w:hAnsi="標楷體" w:hint="eastAsia"/>
                <w:sz w:val="26"/>
                <w:szCs w:val="26"/>
              </w:rPr>
              <w:t>02-77345801</w:t>
            </w:r>
          </w:p>
        </w:tc>
      </w:tr>
      <w:tr w:rsidR="00895185" w:rsidRPr="000C483E" w:rsidTr="00895185">
        <w:trPr>
          <w:trHeight w:val="794"/>
          <w:jc w:val="center"/>
        </w:trPr>
        <w:tc>
          <w:tcPr>
            <w:tcW w:w="1985" w:type="dxa"/>
            <w:vAlign w:val="center"/>
          </w:tcPr>
          <w:p w:rsidR="00895185" w:rsidRPr="000C483E" w:rsidRDefault="00895185" w:rsidP="0089518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C483E">
              <w:rPr>
                <w:rFonts w:ascii="標楷體" w:eastAsia="標楷體" w:hAnsi="標楷體" w:hint="eastAsia"/>
                <w:sz w:val="26"/>
                <w:szCs w:val="26"/>
              </w:rPr>
              <w:t>公務人力</w:t>
            </w:r>
          </w:p>
          <w:p w:rsidR="00895185" w:rsidRPr="000C483E" w:rsidRDefault="00895185" w:rsidP="0089518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C483E">
              <w:rPr>
                <w:rFonts w:ascii="標楷體" w:eastAsia="標楷體" w:hAnsi="標楷體" w:hint="eastAsia"/>
                <w:sz w:val="26"/>
                <w:szCs w:val="26"/>
              </w:rPr>
              <w:t>發展中心</w:t>
            </w:r>
          </w:p>
        </w:tc>
        <w:tc>
          <w:tcPr>
            <w:tcW w:w="4253" w:type="dxa"/>
            <w:vAlign w:val="center"/>
          </w:tcPr>
          <w:p w:rsidR="00895185" w:rsidRPr="00926427" w:rsidRDefault="00895185" w:rsidP="00926427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926427">
              <w:rPr>
                <w:rFonts w:ascii="標楷體" w:eastAsia="標楷體" w:hAnsi="標楷體" w:hint="eastAsia"/>
                <w:sz w:val="26"/>
                <w:szCs w:val="26"/>
              </w:rPr>
              <w:t>臺</w:t>
            </w:r>
            <w:r w:rsidRPr="00926427">
              <w:rPr>
                <w:rFonts w:ascii="標楷體" w:eastAsia="標楷體" w:hAnsi="標楷體"/>
                <w:sz w:val="26"/>
                <w:szCs w:val="26"/>
              </w:rPr>
              <w:t>北市大安區新生南路</w:t>
            </w:r>
            <w:r w:rsidRPr="00926427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926427">
              <w:rPr>
                <w:rFonts w:ascii="標楷體" w:eastAsia="標楷體" w:hAnsi="標楷體"/>
                <w:sz w:val="26"/>
                <w:szCs w:val="26"/>
              </w:rPr>
              <w:t>段30號</w:t>
            </w:r>
          </w:p>
        </w:tc>
        <w:tc>
          <w:tcPr>
            <w:tcW w:w="2268" w:type="dxa"/>
            <w:vAlign w:val="center"/>
          </w:tcPr>
          <w:p w:rsidR="00895185" w:rsidRPr="00895185" w:rsidRDefault="00895185" w:rsidP="00895185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95185">
              <w:rPr>
                <w:rFonts w:ascii="標楷體" w:eastAsia="標楷體" w:hAnsi="標楷體" w:hint="eastAsia"/>
                <w:sz w:val="26"/>
                <w:szCs w:val="26"/>
              </w:rPr>
              <w:t>0800-011068</w:t>
            </w:r>
          </w:p>
          <w:p w:rsidR="00895185" w:rsidRPr="00895185" w:rsidRDefault="00895185" w:rsidP="00895185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95185">
              <w:rPr>
                <w:rFonts w:ascii="標楷體" w:eastAsia="標楷體" w:hAnsi="標楷體" w:hint="eastAsia"/>
                <w:sz w:val="26"/>
                <w:szCs w:val="26"/>
              </w:rPr>
              <w:t>02-83691155*71</w:t>
            </w:r>
          </w:p>
        </w:tc>
      </w:tr>
      <w:tr w:rsidR="00895185" w:rsidRPr="000C483E" w:rsidTr="00895185">
        <w:trPr>
          <w:trHeight w:val="794"/>
          <w:jc w:val="center"/>
        </w:trPr>
        <w:tc>
          <w:tcPr>
            <w:tcW w:w="1985" w:type="dxa"/>
            <w:vAlign w:val="center"/>
          </w:tcPr>
          <w:p w:rsidR="00895185" w:rsidRPr="000C483E" w:rsidRDefault="00895185" w:rsidP="0089518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w w:val="95"/>
                <w:sz w:val="26"/>
                <w:szCs w:val="26"/>
              </w:rPr>
            </w:pPr>
            <w:r w:rsidRPr="000C483E">
              <w:rPr>
                <w:rFonts w:ascii="標楷體" w:eastAsia="標楷體" w:hAnsi="標楷體" w:hint="eastAsia"/>
                <w:w w:val="95"/>
                <w:sz w:val="26"/>
                <w:szCs w:val="26"/>
              </w:rPr>
              <w:t>儷園大飯店</w:t>
            </w:r>
          </w:p>
        </w:tc>
        <w:tc>
          <w:tcPr>
            <w:tcW w:w="4253" w:type="dxa"/>
            <w:vAlign w:val="center"/>
          </w:tcPr>
          <w:p w:rsidR="00895185" w:rsidRPr="00926427" w:rsidRDefault="00895185" w:rsidP="00895185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926427">
              <w:rPr>
                <w:rFonts w:ascii="標楷體" w:eastAsia="標楷體" w:hAnsi="標楷體" w:hint="eastAsia"/>
                <w:sz w:val="26"/>
                <w:szCs w:val="26"/>
              </w:rPr>
              <w:t>臺北市大安區羅斯福路3段98號</w:t>
            </w:r>
          </w:p>
        </w:tc>
        <w:tc>
          <w:tcPr>
            <w:tcW w:w="2268" w:type="dxa"/>
            <w:vAlign w:val="center"/>
          </w:tcPr>
          <w:p w:rsidR="00895185" w:rsidRPr="00895185" w:rsidRDefault="00895185" w:rsidP="00926427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95185">
              <w:rPr>
                <w:rFonts w:ascii="標楷體" w:eastAsia="標楷體" w:hAnsi="標楷體" w:hint="eastAsia"/>
                <w:sz w:val="26"/>
                <w:szCs w:val="26"/>
              </w:rPr>
              <w:t>02-23657367</w:t>
            </w:r>
          </w:p>
        </w:tc>
      </w:tr>
      <w:tr w:rsidR="00895185" w:rsidRPr="000C483E" w:rsidTr="00895185">
        <w:trPr>
          <w:trHeight w:val="794"/>
          <w:jc w:val="center"/>
        </w:trPr>
        <w:tc>
          <w:tcPr>
            <w:tcW w:w="1985" w:type="dxa"/>
            <w:vAlign w:val="center"/>
          </w:tcPr>
          <w:p w:rsidR="00895185" w:rsidRPr="000C483E" w:rsidRDefault="00895185" w:rsidP="0089518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C483E">
              <w:rPr>
                <w:rFonts w:ascii="標楷體" w:eastAsia="標楷體" w:hAnsi="標楷體" w:hint="eastAsia"/>
                <w:sz w:val="26"/>
                <w:szCs w:val="26"/>
              </w:rPr>
              <w:t>臺北教師</w:t>
            </w:r>
          </w:p>
          <w:p w:rsidR="00895185" w:rsidRPr="000C483E" w:rsidRDefault="00895185" w:rsidP="0089518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C483E">
              <w:rPr>
                <w:rFonts w:ascii="標楷體" w:eastAsia="標楷體" w:hAnsi="標楷體" w:hint="eastAsia"/>
                <w:sz w:val="26"/>
                <w:szCs w:val="26"/>
              </w:rPr>
              <w:t>會館</w:t>
            </w:r>
          </w:p>
        </w:tc>
        <w:tc>
          <w:tcPr>
            <w:tcW w:w="4253" w:type="dxa"/>
            <w:vAlign w:val="center"/>
          </w:tcPr>
          <w:p w:rsidR="00895185" w:rsidRPr="00926427" w:rsidRDefault="00895185" w:rsidP="00895185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926427">
              <w:rPr>
                <w:rFonts w:ascii="標楷體" w:eastAsia="標楷體" w:hAnsi="標楷體" w:hint="eastAsia"/>
                <w:sz w:val="26"/>
                <w:szCs w:val="26"/>
              </w:rPr>
              <w:t>臺北市中正區南海路15號</w:t>
            </w:r>
          </w:p>
        </w:tc>
        <w:tc>
          <w:tcPr>
            <w:tcW w:w="2268" w:type="dxa"/>
            <w:vAlign w:val="center"/>
          </w:tcPr>
          <w:p w:rsidR="00895185" w:rsidRPr="00895185" w:rsidRDefault="00895185" w:rsidP="00895185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95185">
              <w:rPr>
                <w:rFonts w:ascii="標楷體" w:eastAsia="標楷體" w:hAnsi="標楷體" w:hint="eastAsia"/>
                <w:sz w:val="26"/>
                <w:szCs w:val="26"/>
              </w:rPr>
              <w:t>02-23419161</w:t>
            </w:r>
          </w:p>
        </w:tc>
      </w:tr>
    </w:tbl>
    <w:p w:rsidR="0044626B" w:rsidRPr="00155A2C" w:rsidRDefault="00E03F7A" w:rsidP="00790B56">
      <w:pPr>
        <w:pStyle w:val="af"/>
        <w:snapToGrid w:val="0"/>
        <w:spacing w:beforeLines="50" w:line="300" w:lineRule="auto"/>
        <w:ind w:leftChars="350" w:left="1120" w:hangingChars="100" w:hanging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FC5331" w:rsidRPr="00155A2C">
        <w:rPr>
          <w:rFonts w:ascii="標楷體" w:eastAsia="標楷體" w:hAnsi="標楷體" w:hint="eastAsia"/>
          <w:sz w:val="28"/>
          <w:szCs w:val="28"/>
        </w:rPr>
        <w:t>交通資訊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FC5331" w:rsidRPr="00155A2C" w:rsidRDefault="00895185" w:rsidP="00926427">
      <w:pPr>
        <w:pStyle w:val="af"/>
        <w:snapToGrid w:val="0"/>
        <w:spacing w:line="300" w:lineRule="auto"/>
        <w:ind w:leftChars="350" w:left="1540" w:hangingChars="250" w:hanging="700"/>
        <w:jc w:val="both"/>
        <w:rPr>
          <w:rFonts w:ascii="標楷體" w:eastAsia="標楷體" w:hAnsi="標楷體"/>
          <w:sz w:val="30"/>
        </w:rPr>
      </w:pPr>
      <w:r>
        <w:rPr>
          <w:rFonts w:ascii="標楷體" w:eastAsia="標楷體" w:hAnsi="標楷體" w:hint="eastAsia"/>
          <w:sz w:val="28"/>
          <w:szCs w:val="28"/>
        </w:rPr>
        <w:t>（</w:t>
      </w:r>
      <w:r w:rsidR="0044626B" w:rsidRPr="00155A2C">
        <w:rPr>
          <w:rFonts w:ascii="標楷體" w:eastAsia="標楷體" w:hAnsi="標楷體" w:hint="eastAsia"/>
          <w:sz w:val="28"/>
          <w:szCs w:val="28"/>
        </w:rPr>
        <w:t>1</w:t>
      </w:r>
      <w:r w:rsidR="00E03F7A">
        <w:rPr>
          <w:rFonts w:ascii="標楷體" w:eastAsia="標楷體" w:hAnsi="標楷體" w:hint="eastAsia"/>
          <w:sz w:val="28"/>
          <w:szCs w:val="28"/>
        </w:rPr>
        <w:t>）</w:t>
      </w:r>
      <w:r w:rsidR="00FC5331" w:rsidRPr="00155A2C">
        <w:rPr>
          <w:rFonts w:ascii="標楷體" w:eastAsia="標楷體" w:hAnsi="標楷體" w:hint="eastAsia"/>
          <w:sz w:val="30"/>
        </w:rPr>
        <w:t>往返研討會場，請盡量利用大眾運輸工具，若自行開車，請停至國立臺灣師範大學運動場地下停車場，並依規定繳交停車費用（50元/時）。</w:t>
      </w:r>
    </w:p>
    <w:p w:rsidR="00252084" w:rsidRPr="00155A2C" w:rsidRDefault="00895185" w:rsidP="00E03F7A">
      <w:pPr>
        <w:snapToGrid w:val="0"/>
        <w:spacing w:line="300" w:lineRule="auto"/>
        <w:ind w:leftChars="350" w:left="1540" w:hangingChars="250" w:hanging="7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</w:t>
      </w:r>
      <w:r w:rsidR="0044626B" w:rsidRPr="00155A2C">
        <w:rPr>
          <w:rFonts w:ascii="標楷體" w:eastAsia="標楷體" w:hAnsi="標楷體" w:hint="eastAsia"/>
          <w:sz w:val="28"/>
          <w:szCs w:val="28"/>
        </w:rPr>
        <w:t>2</w:t>
      </w:r>
      <w:r w:rsidR="00E03F7A">
        <w:rPr>
          <w:rFonts w:ascii="標楷體" w:eastAsia="標楷體" w:hAnsi="標楷體" w:hint="eastAsia"/>
          <w:sz w:val="28"/>
          <w:szCs w:val="28"/>
        </w:rPr>
        <w:t>）</w:t>
      </w:r>
      <w:r w:rsidR="00252084" w:rsidRPr="00155A2C">
        <w:rPr>
          <w:rFonts w:ascii="標楷體" w:eastAsia="標楷體" w:hAnsi="標楷體" w:hint="eastAsia"/>
          <w:sz w:val="28"/>
          <w:szCs w:val="28"/>
        </w:rPr>
        <w:t>搭乘公共交通工具者：</w:t>
      </w:r>
    </w:p>
    <w:p w:rsidR="00252084" w:rsidRPr="00155A2C" w:rsidRDefault="00E03F7A" w:rsidP="00926427">
      <w:pPr>
        <w:snapToGrid w:val="0"/>
        <w:spacing w:line="300" w:lineRule="auto"/>
        <w:ind w:leftChars="485" w:left="2004" w:hangingChars="300" w:hanging="84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sym w:font="Wingdings 2" w:char="F06A"/>
      </w:r>
      <w:r w:rsidR="00252084" w:rsidRPr="00155A2C">
        <w:rPr>
          <w:rFonts w:ascii="標楷體" w:eastAsia="標楷體" w:hAnsi="標楷體" w:hint="eastAsia"/>
          <w:sz w:val="28"/>
        </w:rPr>
        <w:t>捷運：</w:t>
      </w:r>
    </w:p>
    <w:p w:rsidR="00252084" w:rsidRPr="00155A2C" w:rsidRDefault="00252084" w:rsidP="00E03F7A">
      <w:pPr>
        <w:snapToGrid w:val="0"/>
        <w:spacing w:line="300" w:lineRule="auto"/>
        <w:ind w:leftChars="415" w:left="996" w:firstLineChars="200" w:firstLine="560"/>
        <w:jc w:val="both"/>
        <w:rPr>
          <w:rFonts w:ascii="標楷體" w:eastAsia="標楷體" w:hAnsi="標楷體"/>
          <w:sz w:val="28"/>
        </w:rPr>
      </w:pPr>
      <w:r w:rsidRPr="00155A2C">
        <w:rPr>
          <w:rFonts w:ascii="標楷體" w:eastAsia="標楷體" w:hAnsi="標楷體" w:hint="eastAsia"/>
          <w:sz w:val="28"/>
        </w:rPr>
        <w:t>捷運古亭站</w:t>
      </w:r>
      <w:r w:rsidR="00FE1A34" w:rsidRPr="00155A2C">
        <w:rPr>
          <w:rFonts w:ascii="標楷體" w:eastAsia="標楷體" w:hAnsi="標楷體" w:hint="eastAsia"/>
          <w:sz w:val="28"/>
        </w:rPr>
        <w:t>四</w:t>
      </w:r>
      <w:r w:rsidRPr="00155A2C">
        <w:rPr>
          <w:rFonts w:ascii="標楷體" w:eastAsia="標楷體" w:hAnsi="標楷體" w:hint="eastAsia"/>
          <w:sz w:val="28"/>
        </w:rPr>
        <w:t xml:space="preserve">號出口 </w:t>
      </w:r>
      <w:r w:rsidRPr="00155A2C">
        <w:rPr>
          <w:rFonts w:ascii="標楷體" w:eastAsia="標楷體" w:hAnsi="標楷體"/>
          <w:sz w:val="28"/>
        </w:rPr>
        <w:sym w:font="Monotype Sorts" w:char="F0F8"/>
      </w:r>
      <w:r w:rsidRPr="00155A2C">
        <w:rPr>
          <w:rFonts w:ascii="標楷體" w:eastAsia="標楷體" w:hAnsi="標楷體" w:hint="eastAsia"/>
          <w:sz w:val="28"/>
        </w:rPr>
        <w:t xml:space="preserve"> 和平東路</w:t>
      </w:r>
      <w:r w:rsidR="00FE1A34" w:rsidRPr="00155A2C">
        <w:rPr>
          <w:rFonts w:ascii="標楷體" w:eastAsia="標楷體" w:hAnsi="標楷體" w:hint="eastAsia"/>
          <w:sz w:val="28"/>
        </w:rPr>
        <w:t>一</w:t>
      </w:r>
      <w:r w:rsidRPr="00155A2C">
        <w:rPr>
          <w:rFonts w:ascii="標楷體" w:eastAsia="標楷體" w:hAnsi="標楷體" w:hint="eastAsia"/>
          <w:sz w:val="28"/>
        </w:rPr>
        <w:t xml:space="preserve">段 </w:t>
      </w:r>
      <w:r w:rsidRPr="00155A2C">
        <w:rPr>
          <w:rFonts w:ascii="標楷體" w:eastAsia="標楷體" w:hAnsi="標楷體"/>
          <w:sz w:val="28"/>
        </w:rPr>
        <w:sym w:font="Monotype Sorts" w:char="F0F8"/>
      </w:r>
      <w:r w:rsidRPr="00155A2C">
        <w:rPr>
          <w:rFonts w:ascii="標楷體" w:eastAsia="標楷體" w:hAnsi="標楷體" w:hint="eastAsia"/>
          <w:sz w:val="28"/>
        </w:rPr>
        <w:t xml:space="preserve"> 師大體育館</w:t>
      </w:r>
    </w:p>
    <w:p w:rsidR="00252084" w:rsidRPr="00155A2C" w:rsidRDefault="00E03F7A" w:rsidP="00E03F7A">
      <w:pPr>
        <w:snapToGrid w:val="0"/>
        <w:spacing w:line="300" w:lineRule="auto"/>
        <w:ind w:leftChars="485" w:left="2004" w:hangingChars="300" w:hanging="84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sym w:font="Wingdings 2" w:char="F06B"/>
      </w:r>
      <w:r w:rsidR="00252084" w:rsidRPr="00155A2C">
        <w:rPr>
          <w:rFonts w:ascii="標楷體" w:eastAsia="標楷體" w:hAnsi="標楷體" w:hint="eastAsia"/>
          <w:sz w:val="28"/>
        </w:rPr>
        <w:t>公車站：（師大本部站）</w:t>
      </w:r>
    </w:p>
    <w:p w:rsidR="00252084" w:rsidRPr="00B720D5" w:rsidRDefault="00B720D5" w:rsidP="00E03F7A">
      <w:pPr>
        <w:snapToGrid w:val="0"/>
        <w:spacing w:line="300" w:lineRule="auto"/>
        <w:ind w:leftChars="415" w:left="996"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B720D5">
        <w:rPr>
          <w:rFonts w:ascii="標楷體" w:eastAsia="標楷體" w:hAnsi="標楷體"/>
          <w:kern w:val="0"/>
          <w:sz w:val="28"/>
          <w:szCs w:val="28"/>
        </w:rPr>
        <w:t>15、18、235、237、278、295、662、663、672、907</w:t>
      </w:r>
    </w:p>
    <w:p w:rsidR="00252084" w:rsidRPr="00155A2C" w:rsidRDefault="00E03F7A" w:rsidP="00E03F7A">
      <w:pPr>
        <w:snapToGrid w:val="0"/>
        <w:spacing w:line="300" w:lineRule="auto"/>
        <w:ind w:leftChars="485" w:left="2004" w:hangingChars="300" w:hanging="8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sym w:font="Wingdings 2" w:char="F06C"/>
      </w:r>
      <w:r w:rsidR="00252084" w:rsidRPr="00155A2C">
        <w:rPr>
          <w:rFonts w:ascii="標楷體" w:eastAsia="標楷體" w:hAnsi="標楷體" w:hint="eastAsia"/>
          <w:sz w:val="28"/>
          <w:szCs w:val="28"/>
        </w:rPr>
        <w:t>自行開車者</w:t>
      </w:r>
      <w:r w:rsidR="00695BB7" w:rsidRPr="00155A2C">
        <w:rPr>
          <w:rFonts w:ascii="標楷體" w:eastAsia="標楷體" w:hAnsi="標楷體" w:hint="eastAsia"/>
          <w:sz w:val="28"/>
          <w:szCs w:val="28"/>
        </w:rPr>
        <w:t>：</w:t>
      </w:r>
    </w:p>
    <w:p w:rsidR="00252084" w:rsidRPr="00155A2C" w:rsidRDefault="00E03F7A" w:rsidP="00926427">
      <w:pPr>
        <w:snapToGrid w:val="0"/>
        <w:spacing w:line="300" w:lineRule="auto"/>
        <w:ind w:leftChars="525" w:left="1540" w:hangingChars="100" w:hanging="28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sym w:font="Wingdings 2" w:char="F0A1"/>
      </w:r>
      <w:r w:rsidR="00252084" w:rsidRPr="00155A2C">
        <w:rPr>
          <w:rFonts w:ascii="標楷體" w:eastAsia="標楷體" w:hAnsi="標楷體" w:hint="eastAsia"/>
          <w:sz w:val="28"/>
        </w:rPr>
        <w:t xml:space="preserve">中山高 </w:t>
      </w:r>
      <w:r w:rsidR="00926427"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="00252084" w:rsidRPr="00155A2C">
        <w:rPr>
          <w:rFonts w:ascii="標楷體" w:eastAsia="標楷體" w:hAnsi="標楷體" w:hint="eastAsia"/>
          <w:sz w:val="28"/>
        </w:rPr>
        <w:t xml:space="preserve"> 建國高架（和平東路出口）</w:t>
      </w:r>
      <w:r w:rsidR="00926427"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="00252084" w:rsidRPr="00155A2C">
        <w:rPr>
          <w:rFonts w:ascii="標楷體" w:eastAsia="標楷體" w:hAnsi="標楷體" w:hint="eastAsia"/>
          <w:sz w:val="28"/>
        </w:rPr>
        <w:t xml:space="preserve"> 和平東路一段</w:t>
      </w:r>
    </w:p>
    <w:p w:rsidR="00252084" w:rsidRPr="00155A2C" w:rsidRDefault="00926427" w:rsidP="00926427">
      <w:pPr>
        <w:snapToGrid w:val="0"/>
        <w:spacing w:line="300" w:lineRule="auto"/>
        <w:ind w:leftChars="475" w:left="1140" w:firstLineChars="500" w:firstLine="1400"/>
        <w:jc w:val="both"/>
        <w:rPr>
          <w:rFonts w:ascii="標楷體" w:eastAsia="標楷體" w:hAnsi="標楷體"/>
          <w:sz w:val="28"/>
        </w:rPr>
      </w:pPr>
      <w:r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="00252084" w:rsidRPr="00155A2C">
        <w:rPr>
          <w:rFonts w:ascii="標楷體" w:eastAsia="標楷體" w:hAnsi="標楷體" w:hint="eastAsia"/>
          <w:sz w:val="28"/>
        </w:rPr>
        <w:t xml:space="preserve"> 師大運動場地下停車場 </w:t>
      </w:r>
      <w:r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="00252084" w:rsidRPr="00155A2C">
        <w:rPr>
          <w:rFonts w:ascii="標楷體" w:eastAsia="標楷體" w:hAnsi="標楷體" w:hint="eastAsia"/>
          <w:sz w:val="28"/>
        </w:rPr>
        <w:t xml:space="preserve"> 師大體育館</w:t>
      </w:r>
    </w:p>
    <w:p w:rsidR="00252084" w:rsidRPr="00155A2C" w:rsidRDefault="00E03F7A" w:rsidP="00E03F7A">
      <w:pPr>
        <w:snapToGrid w:val="0"/>
        <w:spacing w:line="300" w:lineRule="auto"/>
        <w:ind w:leftChars="525" w:left="1540" w:hangingChars="100" w:hanging="28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sym w:font="Wingdings 2" w:char="F0A1"/>
      </w:r>
      <w:r w:rsidR="00252084" w:rsidRPr="00155A2C">
        <w:rPr>
          <w:rFonts w:ascii="標楷體" w:eastAsia="標楷體" w:hAnsi="標楷體" w:hint="eastAsia"/>
          <w:sz w:val="28"/>
        </w:rPr>
        <w:t xml:space="preserve">北二高 </w:t>
      </w:r>
      <w:r w:rsidR="00926427"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="00252084" w:rsidRPr="00155A2C">
        <w:rPr>
          <w:rFonts w:ascii="標楷體" w:eastAsia="標楷體" w:hAnsi="標楷體" w:hint="eastAsia"/>
          <w:sz w:val="28"/>
        </w:rPr>
        <w:t xml:space="preserve"> 木柵交流道 </w:t>
      </w:r>
      <w:r w:rsidR="00926427"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="00252084" w:rsidRPr="00155A2C">
        <w:rPr>
          <w:rFonts w:ascii="標楷體" w:eastAsia="標楷體" w:hAnsi="標楷體" w:hint="eastAsia"/>
          <w:sz w:val="28"/>
        </w:rPr>
        <w:t xml:space="preserve"> 辛亥路 </w:t>
      </w:r>
      <w:r w:rsidR="00926427"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="00252084" w:rsidRPr="00155A2C">
        <w:rPr>
          <w:rFonts w:ascii="標楷體" w:eastAsia="標楷體" w:hAnsi="標楷體" w:hint="eastAsia"/>
          <w:sz w:val="28"/>
        </w:rPr>
        <w:t xml:space="preserve"> 新生南路或羅斯福路</w:t>
      </w:r>
    </w:p>
    <w:p w:rsidR="00FE1A34" w:rsidRPr="00155A2C" w:rsidRDefault="00926427" w:rsidP="00695BB7">
      <w:pPr>
        <w:snapToGrid w:val="0"/>
        <w:spacing w:line="300" w:lineRule="auto"/>
        <w:ind w:leftChars="475" w:left="1140" w:firstLineChars="500" w:firstLine="1400"/>
        <w:jc w:val="both"/>
        <w:rPr>
          <w:rFonts w:ascii="標楷體" w:eastAsia="標楷體" w:hAnsi="標楷體"/>
          <w:sz w:val="28"/>
        </w:rPr>
      </w:pPr>
      <w:r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="00252084" w:rsidRPr="00155A2C">
        <w:rPr>
          <w:rFonts w:ascii="標楷體" w:eastAsia="標楷體" w:hAnsi="標楷體" w:hint="eastAsia"/>
          <w:sz w:val="28"/>
        </w:rPr>
        <w:t xml:space="preserve"> 和平東路一段 </w:t>
      </w:r>
      <w:r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="00252084" w:rsidRPr="00155A2C">
        <w:rPr>
          <w:rFonts w:ascii="標楷體" w:eastAsia="標楷體" w:hAnsi="標楷體" w:hint="eastAsia"/>
          <w:sz w:val="28"/>
        </w:rPr>
        <w:t xml:space="preserve"> 師大運動場地下停車場 </w:t>
      </w:r>
    </w:p>
    <w:p w:rsidR="00DF5F62" w:rsidRPr="00155A2C" w:rsidRDefault="00926427" w:rsidP="00695BB7">
      <w:pPr>
        <w:snapToGrid w:val="0"/>
        <w:spacing w:line="300" w:lineRule="auto"/>
        <w:ind w:leftChars="475" w:left="1140" w:firstLineChars="500" w:firstLine="140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="00252084" w:rsidRPr="00155A2C">
        <w:rPr>
          <w:rFonts w:ascii="標楷體" w:eastAsia="標楷體" w:hAnsi="標楷體" w:hint="eastAsia"/>
          <w:sz w:val="28"/>
        </w:rPr>
        <w:t xml:space="preserve"> 師大體育館</w:t>
      </w:r>
    </w:p>
    <w:p w:rsidR="00FE1A34" w:rsidRPr="00155A2C" w:rsidRDefault="00704371" w:rsidP="00895185">
      <w:pPr>
        <w:snapToGrid w:val="0"/>
        <w:spacing w:line="360" w:lineRule="auto"/>
        <w:jc w:val="center"/>
      </w:pPr>
      <w:bookmarkStart w:id="14" w:name="_Toc281893475"/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264.95pt;margin-top:140.15pt;width:34.4pt;height:12.45pt;rotation:2635636fd;z-index:251661312" fillcolor="black" stroked="f">
            <v:shadow color="#868686"/>
            <v:textpath style="font-family:&quot;標楷體&quot;;font-size:10pt;v-text-reverse:t;v-rotate-letters:t;v-text-kern:t" trim="t" fitpath="t" string="運動場"/>
          </v:shape>
        </w:pict>
      </w:r>
      <w:r>
        <w:rPr>
          <w:noProof/>
        </w:rPr>
        <w:pict>
          <v:shape id="_x0000_s1026" type="#_x0000_t136" style="position:absolute;left:0;text-align:left;margin-left:303.8pt;margin-top:133.45pt;width:22.5pt;height:15.75pt;rotation:8140266fd;z-index:251660288" fillcolor="black" stroked="f">
            <v:shadow color="#868686"/>
            <v:textpath style="font-family:&quot;標楷體&quot;;font-size:10pt;v-text-reverse:t;v-rotate-letters:t;v-text-kern:t" trim="t" fitpath="t" string="體育館"/>
          </v:shape>
        </w:pict>
      </w:r>
      <w:r w:rsidRPr="00704371">
        <w:rPr>
          <w:noProof/>
          <w:sz w:val="16"/>
          <w:szCs w:val="16"/>
        </w:rPr>
        <w:pict>
          <v:shape id="_x0000_s1028" type="#_x0000_t136" style="position:absolute;left:0;text-align:left;margin-left:285.55pt;margin-top:102.95pt;width:64.35pt;height:11.4pt;rotation:250432fd;z-index:251662336" fillcolor="black" stroked="f">
            <v:shadow color="#868686"/>
            <v:textpath style="font-family:&quot;標楷體&quot;;font-size:10pt;v-text-reverse:t;v-text-kern:t" trim="t" fitpath="t" string="國立臺灣師範大學"/>
          </v:shape>
        </w:pict>
      </w:r>
      <w:r w:rsidR="00FE1A34" w:rsidRPr="00155A2C">
        <w:rPr>
          <w:rFonts w:ascii="標楷體" w:eastAsia="標楷體" w:hAnsi="標楷體" w:hint="eastAsia"/>
          <w:noProof/>
        </w:rPr>
        <w:drawing>
          <wp:inline distT="0" distB="0" distL="0" distR="0">
            <wp:extent cx="5057775" cy="2695575"/>
            <wp:effectExtent l="19050" t="0" r="9525" b="0"/>
            <wp:docPr id="7" name="圖片 7" descr="師大地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師大地圖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9907" t="8609" b="543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427" w:rsidRDefault="00926427" w:rsidP="00790B56">
      <w:pPr>
        <w:pStyle w:val="af"/>
        <w:snapToGrid w:val="0"/>
        <w:spacing w:beforeLines="100" w:line="300" w:lineRule="auto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 w:rsidRPr="00155A2C">
        <w:rPr>
          <w:rFonts w:ascii="標楷體" w:eastAsia="標楷體" w:hAnsi="標楷體"/>
          <w:sz w:val="28"/>
          <w:szCs w:val="28"/>
        </w:rPr>
        <w:t>（</w:t>
      </w:r>
      <w:r>
        <w:rPr>
          <w:rFonts w:ascii="標楷體" w:eastAsia="標楷體" w:hAnsi="標楷體"/>
          <w:sz w:val="28"/>
          <w:szCs w:val="28"/>
        </w:rPr>
        <w:t>二</w:t>
      </w:r>
      <w:r w:rsidRPr="00155A2C">
        <w:rPr>
          <w:rFonts w:ascii="標楷體" w:eastAsia="標楷體" w:hAnsi="標楷體"/>
          <w:sz w:val="28"/>
          <w:szCs w:val="28"/>
        </w:rPr>
        <w:t>）</w:t>
      </w:r>
      <w:r>
        <w:rPr>
          <w:rFonts w:ascii="標楷體" w:eastAsia="標楷體" w:hAnsi="標楷體"/>
          <w:sz w:val="28"/>
          <w:szCs w:val="28"/>
        </w:rPr>
        <w:t>臺南場次：</w:t>
      </w:r>
    </w:p>
    <w:p w:rsidR="00926427" w:rsidRDefault="00926427" w:rsidP="00926427">
      <w:pPr>
        <w:pStyle w:val="af"/>
        <w:snapToGrid w:val="0"/>
        <w:spacing w:line="300" w:lineRule="auto"/>
        <w:ind w:leftChars="350" w:left="1120" w:hangingChars="100" w:hanging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Pr="00155A2C">
        <w:rPr>
          <w:rFonts w:ascii="標楷體" w:eastAsia="標楷體" w:hAnsi="標楷體"/>
          <w:sz w:val="28"/>
          <w:szCs w:val="28"/>
        </w:rPr>
        <w:t>飯店資訊</w:t>
      </w:r>
      <w:r>
        <w:rPr>
          <w:rFonts w:ascii="標楷體" w:eastAsia="標楷體" w:hAnsi="標楷體"/>
          <w:sz w:val="28"/>
          <w:szCs w:val="28"/>
        </w:rPr>
        <w:t>：</w:t>
      </w:r>
      <w:r w:rsidRPr="00CB6FA6">
        <w:rPr>
          <w:rFonts w:ascii="標楷體" w:eastAsia="標楷體" w:hAnsi="標楷體" w:hint="eastAsia"/>
          <w:sz w:val="28"/>
          <w:szCs w:val="28"/>
        </w:rPr>
        <w:t>台南市旅館商業同業公會</w:t>
      </w:r>
    </w:p>
    <w:p w:rsidR="00926427" w:rsidRDefault="00704371" w:rsidP="00790B56">
      <w:pPr>
        <w:pStyle w:val="af"/>
        <w:snapToGrid w:val="0"/>
        <w:spacing w:afterLines="25" w:line="300" w:lineRule="auto"/>
        <w:ind w:leftChars="500" w:left="1200" w:firstLineChars="575" w:firstLine="1380"/>
        <w:jc w:val="both"/>
      </w:pPr>
      <w:hyperlink r:id="rId14" w:history="1">
        <w:r w:rsidR="00926427" w:rsidRPr="00926427">
          <w:rPr>
            <w:rStyle w:val="aa"/>
            <w:rFonts w:ascii="標楷體" w:eastAsia="標楷體" w:hAnsi="標楷體"/>
            <w:color w:val="auto"/>
            <w:sz w:val="28"/>
            <w:szCs w:val="28"/>
          </w:rPr>
          <w:t>http</w:t>
        </w:r>
        <w:r w:rsidR="00C570FB">
          <w:rPr>
            <w:rStyle w:val="aa"/>
            <w:rFonts w:ascii="標楷體" w:eastAsia="標楷體" w:hAnsi="標楷體"/>
            <w:color w:val="auto"/>
            <w:sz w:val="28"/>
            <w:szCs w:val="28"/>
          </w:rPr>
          <w:t>：</w:t>
        </w:r>
        <w:r w:rsidR="00926427" w:rsidRPr="00926427">
          <w:rPr>
            <w:rStyle w:val="aa"/>
            <w:rFonts w:ascii="標楷體" w:eastAsia="標楷體" w:hAnsi="標楷體"/>
            <w:color w:val="auto"/>
            <w:sz w:val="28"/>
            <w:szCs w:val="28"/>
          </w:rPr>
          <w:t>//tncha.netservice.com.tw/</w:t>
        </w:r>
      </w:hyperlink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85"/>
        <w:gridCol w:w="4253"/>
        <w:gridCol w:w="2268"/>
      </w:tblGrid>
      <w:tr w:rsidR="00926427" w:rsidRPr="00155A2C" w:rsidTr="00705E51">
        <w:trPr>
          <w:trHeight w:val="454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427" w:rsidRPr="00155A2C" w:rsidRDefault="00926427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155A2C">
              <w:rPr>
                <w:rFonts w:ascii="標楷體" w:eastAsia="標楷體" w:hAnsi="標楷體" w:hint="eastAsia"/>
                <w:b/>
                <w:sz w:val="28"/>
              </w:rPr>
              <w:t>飯  店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427" w:rsidRPr="00155A2C" w:rsidRDefault="00926427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155A2C">
              <w:rPr>
                <w:rFonts w:ascii="標楷體" w:eastAsia="標楷體" w:hAnsi="標楷體" w:hint="eastAsia"/>
                <w:b/>
                <w:sz w:val="28"/>
              </w:rPr>
              <w:t>地  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427" w:rsidRPr="00155A2C" w:rsidRDefault="00926427" w:rsidP="00705E51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155A2C">
              <w:rPr>
                <w:rFonts w:ascii="標楷體" w:eastAsia="標楷體" w:hAnsi="標楷體" w:hint="eastAsia"/>
                <w:b/>
                <w:sz w:val="28"/>
              </w:rPr>
              <w:t>電  話</w:t>
            </w:r>
          </w:p>
        </w:tc>
      </w:tr>
      <w:tr w:rsidR="00926427" w:rsidRPr="00155A2C" w:rsidTr="00705E51">
        <w:trPr>
          <w:trHeight w:val="794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427" w:rsidRPr="00926427" w:rsidRDefault="00926427" w:rsidP="00926427">
            <w:pPr>
              <w:pStyle w:val="Default"/>
              <w:snapToGrid w:val="0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926427">
              <w:rPr>
                <w:rFonts w:hAnsi="標楷體" w:hint="eastAsia"/>
                <w:color w:val="auto"/>
                <w:sz w:val="26"/>
                <w:szCs w:val="26"/>
              </w:rPr>
              <w:t>劍橋大飯店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427" w:rsidRPr="00926427" w:rsidRDefault="00926427" w:rsidP="00926427">
            <w:pPr>
              <w:pStyle w:val="Default"/>
              <w:autoSpaceDE/>
              <w:autoSpaceDN/>
              <w:adjustRightInd/>
              <w:snapToGrid w:val="0"/>
              <w:ind w:leftChars="25" w:left="60"/>
              <w:jc w:val="both"/>
              <w:rPr>
                <w:rFonts w:hAnsi="標楷體" w:cs="Times New Roman"/>
                <w:color w:val="auto"/>
                <w:sz w:val="26"/>
                <w:szCs w:val="26"/>
              </w:rPr>
            </w:pPr>
            <w:r w:rsidRPr="00926427">
              <w:rPr>
                <w:rFonts w:hAnsi="標楷體" w:hint="eastAsia"/>
                <w:color w:val="auto"/>
                <w:sz w:val="26"/>
                <w:szCs w:val="26"/>
              </w:rPr>
              <w:t>臺南市民族路2段</w:t>
            </w:r>
            <w:r w:rsidRPr="00926427">
              <w:rPr>
                <w:rFonts w:hAnsi="標楷體" w:cs="Times New Roman"/>
                <w:color w:val="auto"/>
                <w:sz w:val="26"/>
                <w:szCs w:val="26"/>
              </w:rPr>
              <w:t>269</w:t>
            </w:r>
            <w:r w:rsidRPr="00926427">
              <w:rPr>
                <w:rFonts w:hAnsi="標楷體" w:hint="eastAsia"/>
                <w:color w:val="auto"/>
                <w:sz w:val="26"/>
                <w:szCs w:val="26"/>
              </w:rPr>
              <w:t>號</w:t>
            </w:r>
            <w:r w:rsidRPr="00926427">
              <w:rPr>
                <w:rFonts w:hAnsi="標楷體" w:cs="Times New Roman"/>
                <w:color w:val="auto"/>
                <w:sz w:val="26"/>
                <w:szCs w:val="26"/>
              </w:rPr>
              <w:t>5</w:t>
            </w:r>
            <w:r>
              <w:rPr>
                <w:rFonts w:hAnsi="標楷體" w:hint="eastAsia"/>
                <w:color w:val="auto"/>
                <w:sz w:val="26"/>
                <w:szCs w:val="26"/>
              </w:rPr>
              <w:t>-</w:t>
            </w:r>
            <w:r w:rsidRPr="00926427">
              <w:rPr>
                <w:rFonts w:hAnsi="標楷體" w:cs="Times New Roman"/>
                <w:color w:val="auto"/>
                <w:sz w:val="26"/>
                <w:szCs w:val="26"/>
              </w:rPr>
              <w:t xml:space="preserve">11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427" w:rsidRPr="00926427" w:rsidRDefault="00926427" w:rsidP="00926427">
            <w:pPr>
              <w:pStyle w:val="Default"/>
              <w:autoSpaceDE/>
              <w:autoSpaceDN/>
              <w:adjustRightInd/>
              <w:snapToGrid w:val="0"/>
              <w:ind w:leftChars="25" w:left="60"/>
              <w:jc w:val="both"/>
              <w:rPr>
                <w:rFonts w:hAnsi="標楷體" w:cs="Times New Roman"/>
                <w:color w:val="auto"/>
                <w:sz w:val="26"/>
                <w:szCs w:val="26"/>
              </w:rPr>
            </w:pPr>
            <w:r w:rsidRPr="00926427">
              <w:rPr>
                <w:rFonts w:hAnsi="標楷體" w:cs="Times New Roman"/>
                <w:color w:val="auto"/>
                <w:sz w:val="26"/>
                <w:szCs w:val="26"/>
              </w:rPr>
              <w:t>06</w:t>
            </w:r>
            <w:r w:rsidRPr="00926427">
              <w:rPr>
                <w:rFonts w:hAnsi="標楷體" w:cs="Times New Roman" w:hint="eastAsia"/>
                <w:color w:val="auto"/>
                <w:sz w:val="26"/>
                <w:szCs w:val="26"/>
              </w:rPr>
              <w:t>-</w:t>
            </w:r>
            <w:r w:rsidRPr="00926427">
              <w:rPr>
                <w:rFonts w:hAnsi="標楷體" w:cs="Times New Roman"/>
                <w:color w:val="auto"/>
                <w:sz w:val="26"/>
                <w:szCs w:val="26"/>
              </w:rPr>
              <w:t xml:space="preserve">2219966 </w:t>
            </w:r>
          </w:p>
        </w:tc>
      </w:tr>
      <w:tr w:rsidR="00926427" w:rsidRPr="00155A2C" w:rsidTr="00705E51">
        <w:trPr>
          <w:trHeight w:val="794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427" w:rsidRPr="00926427" w:rsidRDefault="00704371" w:rsidP="00926427">
            <w:pPr>
              <w:widowControl/>
              <w:snapToGrid w:val="0"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hyperlink r:id="rId15" w:history="1">
              <w:r w:rsidR="00926427" w:rsidRPr="00926427">
                <w:rPr>
                  <w:rFonts w:ascii="標楷體" w:eastAsia="標楷體" w:hAnsi="標楷體" w:cs="新細明體" w:hint="eastAsia"/>
                  <w:kern w:val="0"/>
                  <w:sz w:val="26"/>
                  <w:szCs w:val="26"/>
                </w:rPr>
                <w:t>台糖長榮酒店</w:t>
              </w:r>
            </w:hyperlink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427" w:rsidRPr="00926427" w:rsidRDefault="00926427" w:rsidP="00926427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2642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臺南市中華東路3段336巷1號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6427" w:rsidRPr="00926427" w:rsidRDefault="00926427" w:rsidP="00926427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2642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06-</w:t>
            </w:r>
            <w:r w:rsidRPr="00926427"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6023801</w:t>
            </w:r>
          </w:p>
        </w:tc>
      </w:tr>
      <w:tr w:rsidR="00926427" w:rsidRPr="000C483E" w:rsidTr="00705E51">
        <w:trPr>
          <w:trHeight w:val="794"/>
          <w:jc w:val="center"/>
        </w:trPr>
        <w:tc>
          <w:tcPr>
            <w:tcW w:w="1985" w:type="dxa"/>
            <w:vAlign w:val="center"/>
          </w:tcPr>
          <w:p w:rsidR="00926427" w:rsidRDefault="00926427" w:rsidP="00926427">
            <w:pPr>
              <w:widowControl/>
              <w:snapToGrid w:val="0"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2642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香格里拉台南</w:t>
            </w:r>
          </w:p>
          <w:p w:rsidR="00926427" w:rsidRPr="00926427" w:rsidRDefault="00926427" w:rsidP="00926427">
            <w:pPr>
              <w:widowControl/>
              <w:snapToGrid w:val="0"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2642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遠東國際大飯店</w:t>
            </w:r>
          </w:p>
        </w:tc>
        <w:tc>
          <w:tcPr>
            <w:tcW w:w="4253" w:type="dxa"/>
            <w:vAlign w:val="center"/>
          </w:tcPr>
          <w:p w:rsidR="00926427" w:rsidRPr="00926427" w:rsidRDefault="00926427" w:rsidP="00926427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2642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臺南市大學路西段89號</w:t>
            </w:r>
          </w:p>
        </w:tc>
        <w:tc>
          <w:tcPr>
            <w:tcW w:w="2268" w:type="dxa"/>
            <w:vAlign w:val="center"/>
          </w:tcPr>
          <w:p w:rsidR="00926427" w:rsidRPr="00926427" w:rsidRDefault="00926427" w:rsidP="00926427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2642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06-</w:t>
            </w:r>
            <w:r w:rsidRPr="00926427"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7028888</w:t>
            </w:r>
          </w:p>
        </w:tc>
      </w:tr>
      <w:tr w:rsidR="00926427" w:rsidRPr="000C483E" w:rsidTr="00705E51">
        <w:trPr>
          <w:trHeight w:val="794"/>
          <w:jc w:val="center"/>
        </w:trPr>
        <w:tc>
          <w:tcPr>
            <w:tcW w:w="1985" w:type="dxa"/>
            <w:vAlign w:val="center"/>
          </w:tcPr>
          <w:p w:rsidR="00926427" w:rsidRPr="00926427" w:rsidRDefault="00926427" w:rsidP="00926427">
            <w:pPr>
              <w:pStyle w:val="Default"/>
              <w:snapToGrid w:val="0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926427">
              <w:rPr>
                <w:rFonts w:hAnsi="標楷體" w:hint="eastAsia"/>
                <w:color w:val="auto"/>
                <w:sz w:val="26"/>
                <w:szCs w:val="26"/>
              </w:rPr>
              <w:t>亞伯大飯店</w:t>
            </w:r>
          </w:p>
        </w:tc>
        <w:tc>
          <w:tcPr>
            <w:tcW w:w="4253" w:type="dxa"/>
            <w:vAlign w:val="center"/>
          </w:tcPr>
          <w:p w:rsidR="00926427" w:rsidRPr="00926427" w:rsidRDefault="00926427" w:rsidP="00926427">
            <w:pPr>
              <w:pStyle w:val="Default"/>
              <w:autoSpaceDE/>
              <w:autoSpaceDN/>
              <w:adjustRightInd/>
              <w:snapToGrid w:val="0"/>
              <w:ind w:leftChars="25" w:left="60"/>
              <w:jc w:val="both"/>
              <w:rPr>
                <w:rFonts w:hAnsi="標楷體"/>
                <w:color w:val="auto"/>
                <w:sz w:val="26"/>
                <w:szCs w:val="26"/>
              </w:rPr>
            </w:pPr>
            <w:r w:rsidRPr="00926427">
              <w:rPr>
                <w:rFonts w:hAnsi="標楷體" w:hint="eastAsia"/>
                <w:color w:val="auto"/>
                <w:sz w:val="26"/>
                <w:szCs w:val="26"/>
              </w:rPr>
              <w:t>臺南市大同路2段</w:t>
            </w:r>
            <w:r w:rsidRPr="00926427">
              <w:rPr>
                <w:rFonts w:hAnsi="標楷體" w:cs="Times New Roman"/>
                <w:color w:val="auto"/>
                <w:sz w:val="26"/>
                <w:szCs w:val="26"/>
              </w:rPr>
              <w:t>671</w:t>
            </w:r>
            <w:r w:rsidRPr="00926427">
              <w:rPr>
                <w:rFonts w:hAnsi="標楷體" w:hint="eastAsia"/>
                <w:color w:val="auto"/>
                <w:sz w:val="26"/>
                <w:szCs w:val="26"/>
              </w:rPr>
              <w:t>號</w:t>
            </w:r>
          </w:p>
        </w:tc>
        <w:tc>
          <w:tcPr>
            <w:tcW w:w="2268" w:type="dxa"/>
            <w:vAlign w:val="center"/>
          </w:tcPr>
          <w:p w:rsidR="00926427" w:rsidRPr="00926427" w:rsidRDefault="00926427" w:rsidP="00926427">
            <w:pPr>
              <w:pStyle w:val="Default"/>
              <w:autoSpaceDE/>
              <w:autoSpaceDN/>
              <w:adjustRightInd/>
              <w:snapToGrid w:val="0"/>
              <w:ind w:leftChars="25" w:left="60"/>
              <w:jc w:val="both"/>
              <w:rPr>
                <w:rFonts w:hAnsi="標楷體" w:cs="Times New Roman"/>
                <w:color w:val="auto"/>
                <w:sz w:val="26"/>
                <w:szCs w:val="26"/>
              </w:rPr>
            </w:pPr>
            <w:r w:rsidRPr="00926427">
              <w:rPr>
                <w:rFonts w:hAnsi="標楷體" w:cs="Times New Roman"/>
                <w:color w:val="auto"/>
                <w:sz w:val="26"/>
                <w:szCs w:val="26"/>
              </w:rPr>
              <w:t>06</w:t>
            </w:r>
            <w:r w:rsidRPr="00926427">
              <w:rPr>
                <w:rFonts w:hAnsi="標楷體" w:cs="Times New Roman" w:hint="eastAsia"/>
                <w:color w:val="auto"/>
                <w:sz w:val="26"/>
                <w:szCs w:val="26"/>
              </w:rPr>
              <w:t>-</w:t>
            </w:r>
            <w:r w:rsidRPr="00926427">
              <w:rPr>
                <w:rFonts w:hAnsi="標楷體" w:cs="Times New Roman"/>
                <w:color w:val="auto"/>
                <w:sz w:val="26"/>
                <w:szCs w:val="26"/>
              </w:rPr>
              <w:t xml:space="preserve">2686911 </w:t>
            </w:r>
          </w:p>
        </w:tc>
      </w:tr>
      <w:tr w:rsidR="00926427" w:rsidRPr="000C483E" w:rsidTr="00705E51">
        <w:trPr>
          <w:trHeight w:val="794"/>
          <w:jc w:val="center"/>
        </w:trPr>
        <w:tc>
          <w:tcPr>
            <w:tcW w:w="1985" w:type="dxa"/>
            <w:vAlign w:val="center"/>
          </w:tcPr>
          <w:p w:rsidR="00926427" w:rsidRPr="00926427" w:rsidRDefault="00926427" w:rsidP="00926427">
            <w:pPr>
              <w:pStyle w:val="Default"/>
              <w:snapToGrid w:val="0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926427">
              <w:rPr>
                <w:rFonts w:hAnsi="標楷體" w:hint="eastAsia"/>
                <w:color w:val="auto"/>
                <w:sz w:val="26"/>
                <w:szCs w:val="26"/>
              </w:rPr>
              <w:t>亞帝大飯店</w:t>
            </w:r>
          </w:p>
        </w:tc>
        <w:tc>
          <w:tcPr>
            <w:tcW w:w="4253" w:type="dxa"/>
            <w:vAlign w:val="center"/>
          </w:tcPr>
          <w:p w:rsidR="00926427" w:rsidRPr="00926427" w:rsidRDefault="00926427" w:rsidP="00926427">
            <w:pPr>
              <w:pStyle w:val="Default"/>
              <w:autoSpaceDE/>
              <w:autoSpaceDN/>
              <w:adjustRightInd/>
              <w:snapToGrid w:val="0"/>
              <w:ind w:leftChars="25" w:left="60"/>
              <w:jc w:val="both"/>
              <w:rPr>
                <w:rFonts w:hAnsi="標楷體"/>
                <w:color w:val="auto"/>
                <w:sz w:val="26"/>
                <w:szCs w:val="26"/>
              </w:rPr>
            </w:pPr>
            <w:r w:rsidRPr="00926427">
              <w:rPr>
                <w:rFonts w:hAnsi="標楷體" w:hint="eastAsia"/>
                <w:color w:val="auto"/>
                <w:sz w:val="26"/>
                <w:szCs w:val="26"/>
              </w:rPr>
              <w:t>臺南市東門路3段</w:t>
            </w:r>
            <w:r w:rsidRPr="00926427">
              <w:rPr>
                <w:rFonts w:hAnsi="標楷體" w:cs="Times New Roman"/>
                <w:color w:val="auto"/>
                <w:sz w:val="26"/>
                <w:szCs w:val="26"/>
              </w:rPr>
              <w:t>31</w:t>
            </w:r>
            <w:r w:rsidRPr="00926427">
              <w:rPr>
                <w:rFonts w:hAnsi="標楷體" w:hint="eastAsia"/>
                <w:color w:val="auto"/>
                <w:sz w:val="26"/>
                <w:szCs w:val="26"/>
              </w:rPr>
              <w:t>號</w:t>
            </w:r>
          </w:p>
        </w:tc>
        <w:tc>
          <w:tcPr>
            <w:tcW w:w="2268" w:type="dxa"/>
            <w:vAlign w:val="center"/>
          </w:tcPr>
          <w:p w:rsidR="00926427" w:rsidRPr="00926427" w:rsidRDefault="00926427" w:rsidP="00926427">
            <w:pPr>
              <w:pStyle w:val="Default"/>
              <w:autoSpaceDE/>
              <w:autoSpaceDN/>
              <w:adjustRightInd/>
              <w:snapToGrid w:val="0"/>
              <w:ind w:leftChars="25" w:left="60"/>
              <w:jc w:val="both"/>
              <w:rPr>
                <w:rFonts w:hAnsi="標楷體" w:cs="Times New Roman"/>
                <w:color w:val="auto"/>
                <w:sz w:val="26"/>
                <w:szCs w:val="26"/>
              </w:rPr>
            </w:pPr>
            <w:r w:rsidRPr="00926427">
              <w:rPr>
                <w:rFonts w:hAnsi="標楷體" w:cs="Times New Roman"/>
                <w:color w:val="auto"/>
                <w:sz w:val="26"/>
                <w:szCs w:val="26"/>
              </w:rPr>
              <w:t>06</w:t>
            </w:r>
            <w:r w:rsidRPr="00926427">
              <w:rPr>
                <w:rFonts w:hAnsi="標楷體" w:cs="Times New Roman" w:hint="eastAsia"/>
                <w:color w:val="auto"/>
                <w:sz w:val="26"/>
                <w:szCs w:val="26"/>
              </w:rPr>
              <w:t>-</w:t>
            </w:r>
            <w:r w:rsidRPr="00926427">
              <w:rPr>
                <w:rFonts w:hAnsi="標楷體" w:cs="Times New Roman"/>
                <w:color w:val="auto"/>
                <w:sz w:val="26"/>
                <w:szCs w:val="26"/>
              </w:rPr>
              <w:t xml:space="preserve">2897360 </w:t>
            </w:r>
          </w:p>
        </w:tc>
      </w:tr>
      <w:tr w:rsidR="00926427" w:rsidRPr="000C483E" w:rsidTr="00705E51">
        <w:trPr>
          <w:trHeight w:val="794"/>
          <w:jc w:val="center"/>
        </w:trPr>
        <w:tc>
          <w:tcPr>
            <w:tcW w:w="1985" w:type="dxa"/>
            <w:vAlign w:val="center"/>
          </w:tcPr>
          <w:p w:rsidR="00926427" w:rsidRPr="00926427" w:rsidRDefault="00704371" w:rsidP="00926427">
            <w:pPr>
              <w:widowControl/>
              <w:snapToGrid w:val="0"/>
              <w:spacing w:line="240" w:lineRule="auto"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hyperlink r:id="rId16" w:history="1">
              <w:r w:rsidR="00926427" w:rsidRPr="00926427">
                <w:rPr>
                  <w:rFonts w:ascii="標楷體" w:eastAsia="標楷體" w:hAnsi="標楷體" w:cs="新細明體" w:hint="eastAsia"/>
                  <w:kern w:val="0"/>
                  <w:sz w:val="26"/>
                  <w:szCs w:val="26"/>
                </w:rPr>
                <w:t>普悠瑪大飯店</w:t>
              </w:r>
            </w:hyperlink>
          </w:p>
        </w:tc>
        <w:tc>
          <w:tcPr>
            <w:tcW w:w="4253" w:type="dxa"/>
            <w:vAlign w:val="center"/>
          </w:tcPr>
          <w:p w:rsidR="00926427" w:rsidRPr="00926427" w:rsidRDefault="00926427" w:rsidP="00926427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2642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臺南市民權路2段118號7樓</w:t>
            </w:r>
          </w:p>
        </w:tc>
        <w:tc>
          <w:tcPr>
            <w:tcW w:w="2268" w:type="dxa"/>
            <w:vAlign w:val="center"/>
          </w:tcPr>
          <w:p w:rsidR="00926427" w:rsidRPr="00926427" w:rsidRDefault="00926427" w:rsidP="00926427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2642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06-</w:t>
            </w:r>
            <w:r w:rsidRPr="00926427"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2275566</w:t>
            </w:r>
          </w:p>
        </w:tc>
      </w:tr>
    </w:tbl>
    <w:p w:rsidR="00926427" w:rsidRPr="00926427" w:rsidRDefault="00926427" w:rsidP="00790B56">
      <w:pPr>
        <w:pStyle w:val="af"/>
        <w:snapToGrid w:val="0"/>
        <w:spacing w:beforeLines="50" w:line="300" w:lineRule="auto"/>
        <w:ind w:leftChars="350" w:left="1120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926427">
        <w:rPr>
          <w:rFonts w:ascii="標楷體" w:eastAsia="標楷體" w:hAnsi="標楷體" w:hint="eastAsia"/>
          <w:sz w:val="28"/>
          <w:szCs w:val="28"/>
        </w:rPr>
        <w:lastRenderedPageBreak/>
        <w:t>2.交通資訊：</w:t>
      </w:r>
    </w:p>
    <w:p w:rsidR="00926427" w:rsidRPr="00926427" w:rsidRDefault="00926427" w:rsidP="00926427">
      <w:pPr>
        <w:pStyle w:val="af"/>
        <w:snapToGrid w:val="0"/>
        <w:spacing w:line="300" w:lineRule="auto"/>
        <w:ind w:leftChars="350" w:left="1540" w:hangingChars="250" w:hanging="700"/>
        <w:jc w:val="both"/>
        <w:rPr>
          <w:rFonts w:ascii="標楷體" w:eastAsia="標楷體" w:hAnsi="標楷體"/>
          <w:sz w:val="28"/>
          <w:szCs w:val="28"/>
        </w:rPr>
      </w:pPr>
      <w:r w:rsidRPr="00926427">
        <w:rPr>
          <w:rFonts w:ascii="標楷體" w:eastAsia="標楷體" w:hAnsi="標楷體" w:hint="eastAsia"/>
          <w:sz w:val="28"/>
          <w:szCs w:val="28"/>
        </w:rPr>
        <w:t>（1）往返研討會場，請盡量利用大眾運輸工具，若自行開車，請停至</w:t>
      </w:r>
      <w:r w:rsidRPr="00926427">
        <w:rPr>
          <w:rFonts w:ascii="標楷體" w:eastAsia="標楷體" w:hAnsi="標楷體" w:hint="eastAsia"/>
          <w:sz w:val="28"/>
          <w:szCs w:val="28"/>
          <w:u w:val="single"/>
        </w:rPr>
        <w:t>國立臺南大學後門五妃街停車場</w:t>
      </w:r>
      <w:r w:rsidRPr="00926427">
        <w:rPr>
          <w:rFonts w:ascii="標楷體" w:eastAsia="標楷體" w:hAnsi="標楷體" w:hint="eastAsia"/>
          <w:sz w:val="28"/>
          <w:szCs w:val="28"/>
        </w:rPr>
        <w:t>，並依規定繳交停車費用（車位約30）。</w:t>
      </w:r>
    </w:p>
    <w:p w:rsidR="00926427" w:rsidRPr="00155A2C" w:rsidRDefault="00926427" w:rsidP="00926427">
      <w:pPr>
        <w:snapToGrid w:val="0"/>
        <w:spacing w:line="300" w:lineRule="auto"/>
        <w:ind w:leftChars="350" w:left="1540" w:hangingChars="250" w:hanging="7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</w:t>
      </w:r>
      <w:r w:rsidRPr="00155A2C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）</w:t>
      </w:r>
      <w:r w:rsidRPr="00155A2C">
        <w:rPr>
          <w:rFonts w:ascii="標楷體" w:eastAsia="標楷體" w:hAnsi="標楷體" w:hint="eastAsia"/>
          <w:sz w:val="28"/>
          <w:szCs w:val="28"/>
        </w:rPr>
        <w:t>搭乘公共交通工具者：</w:t>
      </w:r>
    </w:p>
    <w:p w:rsidR="00926427" w:rsidRPr="00926427" w:rsidRDefault="00926427" w:rsidP="00926427">
      <w:pPr>
        <w:pStyle w:val="af"/>
        <w:snapToGrid w:val="0"/>
        <w:spacing w:line="300" w:lineRule="auto"/>
        <w:ind w:leftChars="485" w:left="2004" w:hangingChars="300" w:hanging="8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sym w:font="Wingdings 2" w:char="F06A"/>
      </w:r>
      <w:r w:rsidRPr="00926427">
        <w:rPr>
          <w:rFonts w:ascii="標楷體" w:eastAsia="標楷體" w:hAnsi="標楷體" w:hint="eastAsia"/>
          <w:sz w:val="28"/>
          <w:szCs w:val="28"/>
        </w:rPr>
        <w:t>火車站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926427" w:rsidRPr="00926427" w:rsidRDefault="00926427" w:rsidP="00926427">
      <w:pPr>
        <w:snapToGrid w:val="0"/>
        <w:spacing w:line="300" w:lineRule="auto"/>
        <w:ind w:leftChars="525" w:left="1540" w:hangingChars="100" w:hanging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</w:rPr>
        <w:sym w:font="Wingdings 2" w:char="F0A1"/>
      </w:r>
      <w:r w:rsidRPr="00926427">
        <w:rPr>
          <w:rFonts w:ascii="標楷體" w:eastAsia="標楷體" w:hAnsi="標楷體" w:hint="eastAsia"/>
          <w:sz w:val="28"/>
          <w:szCs w:val="28"/>
        </w:rPr>
        <w:t>計程車：車程約8分鐘，車資約90元</w:t>
      </w:r>
    </w:p>
    <w:p w:rsidR="00926427" w:rsidRDefault="00926427" w:rsidP="00926427">
      <w:pPr>
        <w:snapToGrid w:val="0"/>
        <w:spacing w:line="300" w:lineRule="auto"/>
        <w:ind w:leftChars="525" w:left="1540" w:hangingChars="100" w:hanging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</w:rPr>
        <w:sym w:font="Wingdings 2" w:char="F0A1"/>
      </w:r>
      <w:r w:rsidRPr="00926427">
        <w:rPr>
          <w:rFonts w:ascii="標楷體" w:eastAsia="標楷體" w:hAnsi="標楷體" w:hint="eastAsia"/>
          <w:sz w:val="28"/>
          <w:szCs w:val="28"/>
        </w:rPr>
        <w:t xml:space="preserve">公  車：於東門圓環下車，循大同路1段 </w:t>
      </w:r>
      <w:r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Pr="00926427">
        <w:rPr>
          <w:rFonts w:ascii="標楷體" w:eastAsia="標楷體" w:hAnsi="標楷體" w:hint="eastAsia"/>
          <w:sz w:val="28"/>
          <w:szCs w:val="28"/>
        </w:rPr>
        <w:t xml:space="preserve"> 樹林街2段 </w:t>
      </w:r>
    </w:p>
    <w:p w:rsidR="00926427" w:rsidRPr="00926427" w:rsidRDefault="00926427" w:rsidP="00926427">
      <w:pPr>
        <w:snapToGrid w:val="0"/>
        <w:spacing w:line="300" w:lineRule="auto"/>
        <w:ind w:leftChars="550" w:left="1320" w:firstLineChars="500" w:firstLine="1400"/>
        <w:jc w:val="both"/>
        <w:rPr>
          <w:rFonts w:ascii="標楷體" w:eastAsia="標楷體" w:hAnsi="標楷體"/>
          <w:sz w:val="28"/>
          <w:szCs w:val="28"/>
        </w:rPr>
      </w:pPr>
      <w:r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Pr="00926427">
        <w:rPr>
          <w:rFonts w:ascii="標楷體" w:eastAsia="標楷體" w:hAnsi="標楷體" w:hint="eastAsia"/>
          <w:sz w:val="28"/>
          <w:szCs w:val="28"/>
        </w:rPr>
        <w:t>臺南大學</w:t>
      </w:r>
    </w:p>
    <w:p w:rsidR="00926427" w:rsidRPr="00926427" w:rsidRDefault="00926427" w:rsidP="00926427">
      <w:pPr>
        <w:snapToGrid w:val="0"/>
        <w:spacing w:line="300" w:lineRule="auto"/>
        <w:ind w:leftChars="485" w:left="2004" w:hangingChars="300" w:hanging="8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sym w:font="Wingdings 2" w:char="F06B"/>
      </w:r>
      <w:r w:rsidRPr="00926427">
        <w:rPr>
          <w:rFonts w:ascii="標楷體" w:eastAsia="標楷體" w:hAnsi="標楷體" w:hint="eastAsia"/>
          <w:sz w:val="28"/>
          <w:szCs w:val="28"/>
        </w:rPr>
        <w:t>高速公路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926427" w:rsidRDefault="00926427" w:rsidP="00926427">
      <w:pPr>
        <w:snapToGrid w:val="0"/>
        <w:spacing w:line="300" w:lineRule="auto"/>
        <w:ind w:leftChars="525" w:left="1540" w:hangingChars="100" w:hanging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</w:rPr>
        <w:sym w:font="Wingdings 2" w:char="F0A1"/>
      </w:r>
      <w:r w:rsidRPr="00926427">
        <w:rPr>
          <w:rFonts w:ascii="標楷體" w:eastAsia="標楷體" w:hAnsi="標楷體" w:hint="eastAsia"/>
          <w:sz w:val="28"/>
          <w:szCs w:val="28"/>
        </w:rPr>
        <w:t xml:space="preserve">中山高 </w:t>
      </w:r>
      <w:r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Pr="00926427">
        <w:rPr>
          <w:rFonts w:ascii="標楷體" w:eastAsia="標楷體" w:hAnsi="標楷體" w:hint="eastAsia"/>
          <w:sz w:val="28"/>
          <w:szCs w:val="28"/>
        </w:rPr>
        <w:t xml:space="preserve"> 仁德交流道 </w:t>
      </w:r>
      <w:r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Pr="00926427">
        <w:rPr>
          <w:rFonts w:ascii="標楷體" w:eastAsia="標楷體" w:hAnsi="標楷體" w:hint="eastAsia"/>
          <w:sz w:val="28"/>
          <w:szCs w:val="28"/>
        </w:rPr>
        <w:t xml:space="preserve">東門路 </w:t>
      </w:r>
      <w:r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Pr="00926427">
        <w:rPr>
          <w:rFonts w:ascii="標楷體" w:eastAsia="標楷體" w:hAnsi="標楷體" w:hint="eastAsia"/>
          <w:sz w:val="28"/>
          <w:szCs w:val="28"/>
        </w:rPr>
        <w:t xml:space="preserve"> 東門城 </w:t>
      </w:r>
      <w:r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Pr="00926427">
        <w:rPr>
          <w:rFonts w:ascii="標楷體" w:eastAsia="標楷體" w:hAnsi="標楷體" w:hint="eastAsia"/>
          <w:sz w:val="28"/>
          <w:szCs w:val="28"/>
        </w:rPr>
        <w:t xml:space="preserve"> 東門圓環</w:t>
      </w:r>
    </w:p>
    <w:p w:rsidR="00926427" w:rsidRPr="00926427" w:rsidRDefault="00926427" w:rsidP="00926427">
      <w:pPr>
        <w:snapToGrid w:val="0"/>
        <w:spacing w:line="300" w:lineRule="auto"/>
        <w:ind w:leftChars="475" w:left="1140" w:firstLineChars="500" w:firstLine="1400"/>
        <w:jc w:val="both"/>
        <w:rPr>
          <w:rFonts w:ascii="標楷體" w:eastAsia="標楷體" w:hAnsi="標楷體"/>
          <w:sz w:val="28"/>
          <w:szCs w:val="28"/>
        </w:rPr>
      </w:pPr>
      <w:r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Pr="00926427">
        <w:rPr>
          <w:rFonts w:ascii="標楷體" w:eastAsia="標楷體" w:hAnsi="標楷體" w:hint="eastAsia"/>
          <w:sz w:val="28"/>
          <w:szCs w:val="28"/>
        </w:rPr>
        <w:t xml:space="preserve"> 大同路 </w:t>
      </w:r>
      <w:r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Pr="00926427">
        <w:rPr>
          <w:rFonts w:ascii="標楷體" w:eastAsia="標楷體" w:hAnsi="標楷體" w:hint="eastAsia"/>
          <w:sz w:val="28"/>
          <w:szCs w:val="28"/>
        </w:rPr>
        <w:t xml:space="preserve"> 樹林街2段 </w:t>
      </w:r>
      <w:r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Pr="00926427">
        <w:rPr>
          <w:rFonts w:ascii="標楷體" w:eastAsia="標楷體" w:hAnsi="標楷體" w:hint="eastAsia"/>
          <w:sz w:val="28"/>
          <w:szCs w:val="28"/>
        </w:rPr>
        <w:t>臺南大學</w:t>
      </w:r>
    </w:p>
    <w:p w:rsidR="00926427" w:rsidRPr="00926427" w:rsidRDefault="00926427" w:rsidP="00926427">
      <w:pPr>
        <w:snapToGrid w:val="0"/>
        <w:spacing w:line="300" w:lineRule="auto"/>
        <w:ind w:leftChars="485" w:left="2004" w:hangingChars="300" w:hanging="8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sym w:font="Wingdings 2" w:char="F06C"/>
      </w:r>
      <w:r w:rsidRPr="00926427">
        <w:rPr>
          <w:rFonts w:ascii="標楷體" w:eastAsia="標楷體" w:hAnsi="標楷體" w:hint="eastAsia"/>
          <w:sz w:val="28"/>
          <w:szCs w:val="28"/>
        </w:rPr>
        <w:t>高鐵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926427" w:rsidRPr="00926427" w:rsidRDefault="00926427" w:rsidP="00926427">
      <w:pPr>
        <w:snapToGrid w:val="0"/>
        <w:spacing w:line="300" w:lineRule="auto"/>
        <w:ind w:leftChars="525" w:left="1540" w:hangingChars="100" w:hanging="280"/>
        <w:jc w:val="both"/>
        <w:rPr>
          <w:rFonts w:ascii="標楷體" w:eastAsia="標楷體" w:hAnsi="標楷體" w:cs="標楷體"/>
          <w:sz w:val="28"/>
          <w:szCs w:val="28"/>
        </w:rPr>
      </w:pPr>
      <w:r w:rsidRPr="00926427">
        <w:rPr>
          <w:rFonts w:ascii="標楷體" w:eastAsia="標楷體" w:hAnsi="標楷體"/>
          <w:sz w:val="28"/>
        </w:rPr>
        <w:sym w:font="Wingdings 2" w:char="F0A1"/>
      </w:r>
      <w:r w:rsidRPr="00926427">
        <w:rPr>
          <w:rFonts w:ascii="標楷體" w:eastAsia="標楷體" w:hAnsi="標楷體" w:hint="eastAsia"/>
          <w:sz w:val="28"/>
          <w:szCs w:val="28"/>
        </w:rPr>
        <w:t>至</w:t>
      </w:r>
      <w:r w:rsidRPr="00926427">
        <w:rPr>
          <w:rFonts w:ascii="標楷體" w:eastAsia="標楷體" w:hAnsi="標楷體" w:cs="標楷體" w:hint="eastAsia"/>
          <w:sz w:val="28"/>
          <w:szCs w:val="28"/>
        </w:rPr>
        <w:t xml:space="preserve">台南歸仁站 </w:t>
      </w:r>
      <w:r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Pr="00926427">
        <w:rPr>
          <w:rFonts w:ascii="標楷體" w:eastAsia="標楷體" w:hAnsi="標楷體" w:cs="標楷體" w:hint="eastAsia"/>
          <w:sz w:val="28"/>
          <w:szCs w:val="28"/>
        </w:rPr>
        <w:t>搭接駁車（約</w:t>
      </w:r>
      <w:r w:rsidRPr="00926427">
        <w:rPr>
          <w:rFonts w:ascii="標楷體" w:eastAsia="標楷體" w:hAnsi="標楷體"/>
          <w:sz w:val="28"/>
          <w:szCs w:val="28"/>
        </w:rPr>
        <w:t>40</w:t>
      </w:r>
      <w:r w:rsidRPr="00926427">
        <w:rPr>
          <w:rFonts w:ascii="標楷體" w:eastAsia="標楷體" w:hAnsi="標楷體" w:cs="標楷體" w:hint="eastAsia"/>
          <w:sz w:val="28"/>
          <w:szCs w:val="28"/>
        </w:rPr>
        <w:t xml:space="preserve">分鐘） </w:t>
      </w:r>
      <w:r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Pr="00926427">
        <w:rPr>
          <w:rFonts w:ascii="標楷體" w:eastAsia="標楷體" w:hAnsi="標楷體" w:cs="標楷體" w:hint="eastAsia"/>
          <w:sz w:val="28"/>
          <w:szCs w:val="28"/>
        </w:rPr>
        <w:t xml:space="preserve">台南火車站 </w:t>
      </w:r>
    </w:p>
    <w:p w:rsidR="00926427" w:rsidRPr="00926427" w:rsidRDefault="00926427" w:rsidP="00926427">
      <w:pPr>
        <w:snapToGrid w:val="0"/>
        <w:spacing w:line="300" w:lineRule="auto"/>
        <w:ind w:leftChars="650" w:left="1840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926427">
        <w:rPr>
          <w:rFonts w:ascii="標楷體" w:eastAsia="標楷體" w:hAnsi="標楷體"/>
          <w:sz w:val="28"/>
          <w:szCs w:val="28"/>
        </w:rPr>
        <w:sym w:font="Monotype Sorts" w:char="F0F8"/>
      </w:r>
      <w:r w:rsidRPr="00926427">
        <w:rPr>
          <w:rFonts w:ascii="標楷體" w:eastAsia="標楷體" w:hAnsi="標楷體" w:hint="eastAsia"/>
          <w:sz w:val="28"/>
          <w:szCs w:val="28"/>
        </w:rPr>
        <w:t xml:space="preserve"> 計程車/公車</w:t>
      </w:r>
    </w:p>
    <w:p w:rsidR="00926427" w:rsidRPr="004D45FA" w:rsidRDefault="00926427" w:rsidP="00926427">
      <w:pPr>
        <w:snapToGrid w:val="0"/>
        <w:spacing w:line="240" w:lineRule="auto"/>
        <w:jc w:val="center"/>
      </w:pPr>
      <w:r>
        <w:rPr>
          <w:noProof/>
        </w:rPr>
        <w:drawing>
          <wp:inline distT="0" distB="0" distL="0" distR="0">
            <wp:extent cx="5610225" cy="3752850"/>
            <wp:effectExtent l="19050" t="19050" r="28575" b="19050"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7528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B3C71" w:rsidRDefault="001B3C71">
      <w:pPr>
        <w:widowControl/>
        <w:spacing w:line="240" w:lineRule="auto"/>
        <w:rPr>
          <w:rFonts w:ascii="標楷體" w:eastAsia="標楷體" w:hAnsi="標楷體"/>
          <w:b/>
          <w:bCs/>
          <w:kern w:val="52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DF5F62" w:rsidRPr="00155A2C" w:rsidRDefault="00DF5F62" w:rsidP="00790B56">
      <w:pPr>
        <w:pStyle w:val="1"/>
        <w:keepNext w:val="0"/>
        <w:tabs>
          <w:tab w:val="num" w:pos="0"/>
          <w:tab w:val="left" w:pos="432"/>
        </w:tabs>
        <w:snapToGrid w:val="0"/>
        <w:spacing w:beforeLines="100" w:afterLines="25" w:line="300" w:lineRule="auto"/>
        <w:jc w:val="both"/>
        <w:rPr>
          <w:rFonts w:ascii="標楷體" w:eastAsia="標楷體" w:hAnsi="標楷體"/>
          <w:sz w:val="28"/>
          <w:szCs w:val="28"/>
        </w:rPr>
      </w:pPr>
      <w:r w:rsidRPr="00155A2C">
        <w:rPr>
          <w:rFonts w:ascii="標楷體" w:eastAsia="標楷體" w:hAnsi="標楷體"/>
          <w:sz w:val="28"/>
          <w:szCs w:val="28"/>
        </w:rPr>
        <w:lastRenderedPageBreak/>
        <w:t>十</w:t>
      </w:r>
      <w:r w:rsidR="00684AB7" w:rsidRPr="00155A2C">
        <w:rPr>
          <w:rFonts w:ascii="標楷體" w:eastAsia="標楷體" w:hAnsi="標楷體"/>
          <w:sz w:val="28"/>
          <w:szCs w:val="28"/>
        </w:rPr>
        <w:t>六</w:t>
      </w:r>
      <w:r w:rsidRPr="00155A2C">
        <w:rPr>
          <w:rFonts w:ascii="標楷體" w:eastAsia="標楷體" w:hAnsi="標楷體"/>
          <w:sz w:val="28"/>
          <w:szCs w:val="28"/>
        </w:rPr>
        <w:t>、其他注意事項</w:t>
      </w:r>
      <w:bookmarkEnd w:id="14"/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（一）</w:t>
      </w:r>
      <w:r w:rsidRPr="00155A2C">
        <w:rPr>
          <w:rFonts w:ascii="標楷體" w:eastAsia="標楷體" w:hAnsi="標楷體"/>
          <w:kern w:val="1"/>
          <w:sz w:val="28"/>
          <w:szCs w:val="28"/>
        </w:rPr>
        <w:t>應考者之各項資料表件如有偽造、變造、假冒、冒用或不實者，取消應試與錄取資格，並應負法律責任。</w:t>
      </w:r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（二）</w:t>
      </w:r>
      <w:r w:rsidR="00684AB7" w:rsidRPr="00155A2C">
        <w:rPr>
          <w:rFonts w:ascii="標楷體" w:eastAsia="標楷體" w:hAnsi="標楷體" w:hint="eastAsia"/>
          <w:sz w:val="28"/>
          <w:szCs w:val="28"/>
        </w:rPr>
        <w:t>准考證補發請依規定辦理。（附件</w:t>
      </w:r>
      <w:r w:rsidR="001B3C71">
        <w:rPr>
          <w:rFonts w:ascii="標楷體" w:eastAsia="標楷體" w:hAnsi="標楷體" w:hint="eastAsia"/>
          <w:sz w:val="28"/>
          <w:szCs w:val="28"/>
        </w:rPr>
        <w:t>九</w:t>
      </w:r>
      <w:r w:rsidR="00684AB7" w:rsidRPr="00155A2C">
        <w:rPr>
          <w:rFonts w:ascii="標楷體" w:eastAsia="標楷體" w:hAnsi="標楷體" w:hint="eastAsia"/>
          <w:sz w:val="28"/>
          <w:szCs w:val="28"/>
        </w:rPr>
        <w:t>）</w:t>
      </w:r>
    </w:p>
    <w:p w:rsidR="00684AB7" w:rsidRPr="00155A2C" w:rsidRDefault="00684AB7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（三）</w:t>
      </w:r>
      <w:r w:rsidRPr="00155A2C">
        <w:rPr>
          <w:rFonts w:ascii="標楷體" w:eastAsia="標楷體" w:hAnsi="標楷體"/>
          <w:kern w:val="1"/>
          <w:sz w:val="28"/>
          <w:szCs w:val="28"/>
        </w:rPr>
        <w:t>考生</w:t>
      </w:r>
      <w:r w:rsidR="008D7507">
        <w:rPr>
          <w:rFonts w:ascii="標楷體" w:eastAsia="標楷體" w:hAnsi="標楷體"/>
          <w:kern w:val="1"/>
          <w:sz w:val="28"/>
          <w:szCs w:val="28"/>
        </w:rPr>
        <w:t>如</w:t>
      </w:r>
      <w:r w:rsidRPr="00155A2C">
        <w:rPr>
          <w:rFonts w:ascii="標楷體" w:eastAsia="標楷體" w:hAnsi="標楷體"/>
          <w:kern w:val="1"/>
          <w:sz w:val="28"/>
          <w:szCs w:val="28"/>
        </w:rPr>
        <w:t>違反試場內</w:t>
      </w:r>
      <w:r w:rsidR="001B3C71">
        <w:rPr>
          <w:rFonts w:ascii="標楷體" w:eastAsia="標楷體" w:hAnsi="標楷體"/>
          <w:kern w:val="1"/>
          <w:sz w:val="28"/>
          <w:szCs w:val="28"/>
        </w:rPr>
        <w:t>、</w:t>
      </w:r>
      <w:r w:rsidRPr="00155A2C">
        <w:rPr>
          <w:rFonts w:ascii="標楷體" w:eastAsia="標楷體" w:hAnsi="標楷體"/>
          <w:kern w:val="1"/>
          <w:sz w:val="28"/>
          <w:szCs w:val="28"/>
        </w:rPr>
        <w:t>外違規舞弊者之處分，依考試規則處理（附件</w:t>
      </w:r>
      <w:r w:rsidR="001B3C71">
        <w:rPr>
          <w:rFonts w:ascii="標楷體" w:eastAsia="標楷體" w:hAnsi="標楷體"/>
          <w:kern w:val="1"/>
          <w:sz w:val="28"/>
          <w:szCs w:val="28"/>
        </w:rPr>
        <w:t>十</w:t>
      </w:r>
      <w:r w:rsidRPr="00155A2C">
        <w:rPr>
          <w:rFonts w:ascii="標楷體" w:eastAsia="標楷體" w:hAnsi="標楷體"/>
          <w:kern w:val="1"/>
          <w:sz w:val="28"/>
          <w:szCs w:val="28"/>
        </w:rPr>
        <w:t>）。</w:t>
      </w:r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</w:t>
      </w:r>
      <w:r w:rsidR="00684AB7" w:rsidRPr="00155A2C">
        <w:rPr>
          <w:rFonts w:ascii="標楷體" w:eastAsia="標楷體" w:hAnsi="標楷體" w:hint="eastAsia"/>
          <w:kern w:val="1"/>
          <w:sz w:val="28"/>
          <w:szCs w:val="28"/>
        </w:rPr>
        <w:t>四</w:t>
      </w:r>
      <w:r w:rsidRPr="00155A2C">
        <w:rPr>
          <w:rFonts w:ascii="標楷體" w:eastAsia="標楷體" w:hAnsi="標楷體" w:hint="eastAsia"/>
          <w:kern w:val="1"/>
          <w:sz w:val="28"/>
          <w:szCs w:val="28"/>
        </w:rPr>
        <w:t>）</w:t>
      </w:r>
      <w:r w:rsidR="00684AB7" w:rsidRPr="00155A2C">
        <w:rPr>
          <w:rFonts w:ascii="標楷體" w:eastAsia="標楷體" w:hAnsi="標楷體" w:hint="eastAsia"/>
          <w:sz w:val="28"/>
          <w:szCs w:val="28"/>
        </w:rPr>
        <w:t>考試遇有空襲警報或地震時，請遵循注意事項辦理</w:t>
      </w:r>
      <w:r w:rsidR="00504FE9" w:rsidRPr="00155A2C">
        <w:rPr>
          <w:rFonts w:ascii="標楷體" w:eastAsia="標楷體" w:hAnsi="標楷體"/>
          <w:kern w:val="1"/>
          <w:sz w:val="28"/>
          <w:szCs w:val="28"/>
        </w:rPr>
        <w:t>（附件</w:t>
      </w:r>
      <w:r w:rsidR="001B3C71">
        <w:rPr>
          <w:rFonts w:ascii="標楷體" w:eastAsia="標楷體" w:hAnsi="標楷體"/>
          <w:kern w:val="1"/>
          <w:sz w:val="28"/>
          <w:szCs w:val="28"/>
        </w:rPr>
        <w:t>十一</w:t>
      </w:r>
      <w:r w:rsidR="00504FE9" w:rsidRPr="00155A2C">
        <w:rPr>
          <w:rFonts w:ascii="標楷體" w:eastAsia="標楷體" w:hAnsi="標楷體"/>
          <w:kern w:val="1"/>
          <w:sz w:val="28"/>
          <w:szCs w:val="28"/>
        </w:rPr>
        <w:t>）</w:t>
      </w:r>
      <w:r w:rsidRPr="00155A2C">
        <w:rPr>
          <w:rFonts w:ascii="標楷體" w:eastAsia="標楷體" w:hAnsi="標楷體"/>
          <w:kern w:val="1"/>
          <w:sz w:val="28"/>
          <w:szCs w:val="28"/>
        </w:rPr>
        <w:t>。</w:t>
      </w:r>
    </w:p>
    <w:p w:rsidR="00DF5F62" w:rsidRPr="00155A2C" w:rsidRDefault="00DF5F62" w:rsidP="00567BBF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155A2C">
        <w:rPr>
          <w:rFonts w:ascii="標楷體" w:eastAsia="標楷體" w:hAnsi="標楷體" w:hint="eastAsia"/>
          <w:kern w:val="1"/>
          <w:sz w:val="28"/>
          <w:szCs w:val="28"/>
        </w:rPr>
        <w:t>（</w:t>
      </w:r>
      <w:r w:rsidR="00684AB7" w:rsidRPr="00155A2C">
        <w:rPr>
          <w:rFonts w:ascii="標楷體" w:eastAsia="標楷體" w:hAnsi="標楷體" w:hint="eastAsia"/>
          <w:kern w:val="1"/>
          <w:sz w:val="28"/>
          <w:szCs w:val="28"/>
        </w:rPr>
        <w:t>五</w:t>
      </w:r>
      <w:r w:rsidR="00504FE9" w:rsidRPr="00155A2C">
        <w:rPr>
          <w:rFonts w:ascii="標楷體" w:eastAsia="標楷體" w:hAnsi="標楷體" w:hint="eastAsia"/>
          <w:kern w:val="1"/>
          <w:sz w:val="28"/>
          <w:szCs w:val="28"/>
        </w:rPr>
        <w:t>）</w:t>
      </w:r>
      <w:r w:rsidRPr="00155A2C">
        <w:rPr>
          <w:rFonts w:ascii="標楷體" w:eastAsia="標楷體" w:hAnsi="標楷體"/>
          <w:kern w:val="1"/>
          <w:sz w:val="28"/>
          <w:szCs w:val="28"/>
        </w:rPr>
        <w:t>如有其他疑問請</w:t>
      </w:r>
      <w:r w:rsidR="00695BB7" w:rsidRPr="00155A2C">
        <w:rPr>
          <w:rFonts w:ascii="標楷體" w:eastAsia="標楷體" w:hAnsi="標楷體"/>
          <w:kern w:val="1"/>
          <w:sz w:val="28"/>
          <w:szCs w:val="28"/>
        </w:rPr>
        <w:t>以電話詢問（</w:t>
      </w:r>
      <w:r w:rsidR="00695BB7" w:rsidRPr="00155A2C">
        <w:rPr>
          <w:rFonts w:ascii="標楷體" w:eastAsia="標楷體" w:hAnsi="標楷體" w:hint="eastAsia"/>
          <w:kern w:val="1"/>
          <w:sz w:val="28"/>
          <w:szCs w:val="28"/>
        </w:rPr>
        <w:t>02-77346876，劉小姐）。</w:t>
      </w:r>
    </w:p>
    <w:p w:rsidR="00BA4014" w:rsidRPr="00155A2C" w:rsidRDefault="00BA4014">
      <w:pPr>
        <w:widowControl/>
        <w:spacing w:line="240" w:lineRule="auto"/>
        <w:rPr>
          <w:rFonts w:ascii="標楷體" w:eastAsia="標楷體" w:hAnsi="標楷體"/>
          <w:b/>
          <w:bCs/>
          <w:kern w:val="52"/>
          <w:szCs w:val="24"/>
        </w:rPr>
      </w:pPr>
      <w:bookmarkStart w:id="15" w:name="_Toc281893477"/>
      <w:r w:rsidRPr="00155A2C">
        <w:rPr>
          <w:rFonts w:ascii="標楷體" w:eastAsia="標楷體" w:hAnsi="標楷體"/>
          <w:szCs w:val="24"/>
        </w:rPr>
        <w:br w:type="page"/>
      </w:r>
    </w:p>
    <w:p w:rsidR="00850D15" w:rsidRPr="00DF75FA" w:rsidRDefault="00850D15" w:rsidP="00850D15">
      <w:pPr>
        <w:widowControl/>
        <w:snapToGrid w:val="0"/>
        <w:spacing w:line="300" w:lineRule="auto"/>
        <w:rPr>
          <w:rFonts w:ascii="標楷體" w:eastAsia="標楷體" w:hAnsi="標楷體"/>
          <w:b/>
          <w:sz w:val="32"/>
          <w:szCs w:val="32"/>
        </w:rPr>
      </w:pPr>
      <w:r w:rsidRPr="00DF75FA">
        <w:rPr>
          <w:rFonts w:ascii="標楷體" w:eastAsia="標楷體" w:hAnsi="標楷體"/>
          <w:b/>
          <w:sz w:val="32"/>
          <w:szCs w:val="32"/>
        </w:rPr>
        <w:lastRenderedPageBreak/>
        <w:t>附件</w:t>
      </w:r>
      <w:r w:rsidRPr="00DF75FA">
        <w:rPr>
          <w:rFonts w:ascii="標楷體" w:eastAsia="標楷體" w:hAnsi="標楷體" w:hint="eastAsia"/>
          <w:b/>
          <w:sz w:val="32"/>
          <w:szCs w:val="32"/>
        </w:rPr>
        <w:t>一</w:t>
      </w:r>
    </w:p>
    <w:p w:rsidR="007E2844" w:rsidRDefault="007E2844" w:rsidP="00790B56">
      <w:pPr>
        <w:snapToGrid w:val="0"/>
        <w:spacing w:afterLines="75" w:line="300" w:lineRule="auto"/>
        <w:jc w:val="center"/>
        <w:rPr>
          <w:rFonts w:ascii="標楷體" w:eastAsia="標楷體" w:hAnsi="標楷體"/>
          <w:b/>
          <w:color w:val="000000"/>
          <w:sz w:val="40"/>
          <w:szCs w:val="40"/>
        </w:rPr>
      </w:pPr>
      <w:bookmarkStart w:id="16" w:name="_Toc281379650"/>
      <w:bookmarkEnd w:id="15"/>
      <w:r w:rsidRPr="00ED34E3">
        <w:rPr>
          <w:rFonts w:ascii="標楷體" w:eastAsia="標楷體" w:hAnsi="標楷體" w:hint="eastAsia"/>
          <w:b/>
          <w:color w:val="000000"/>
          <w:sz w:val="40"/>
          <w:szCs w:val="40"/>
        </w:rPr>
        <w:t>國民體適能指導員資格檢定辦法</w:t>
      </w:r>
    </w:p>
    <w:p w:rsidR="007E2844" w:rsidRPr="005C299A" w:rsidRDefault="007E2844" w:rsidP="00790B56">
      <w:pPr>
        <w:snapToGrid w:val="0"/>
        <w:spacing w:afterLines="50" w:line="300" w:lineRule="auto"/>
        <w:jc w:val="right"/>
        <w:rPr>
          <w:rFonts w:ascii="華康正顏楷體 Std W5" w:eastAsia="華康正顏楷體 Std W5" w:hAnsi="華康正顏楷體 Std W5"/>
          <w:b/>
          <w:color w:val="000000"/>
          <w:szCs w:val="24"/>
        </w:rPr>
      </w:pPr>
      <w:r w:rsidRPr="005C299A">
        <w:rPr>
          <w:rFonts w:ascii="華康正顏楷體 Std W5" w:eastAsia="華康正顏楷體 Std W5" w:hAnsi="華康正顏楷體 Std W5"/>
          <w:szCs w:val="24"/>
        </w:rPr>
        <w:t>中華民國103年05月28日臺教授體部字第1030015169B號令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701"/>
        <w:gridCol w:w="7938"/>
      </w:tblGrid>
      <w:tr w:rsidR="007E2844" w:rsidRPr="00ED34E3" w:rsidTr="00496B07">
        <w:trPr>
          <w:trHeight w:val="422"/>
          <w:jc w:val="center"/>
        </w:trPr>
        <w:tc>
          <w:tcPr>
            <w:tcW w:w="1701" w:type="dxa"/>
          </w:tcPr>
          <w:p w:rsidR="007E2844" w:rsidRPr="00ED34E3" w:rsidRDefault="007E2844" w:rsidP="00790B56">
            <w:pPr>
              <w:pStyle w:val="0221"/>
              <w:snapToGrid w:val="0"/>
              <w:spacing w:beforeLines="25" w:beforeAutospacing="0" w:afterLines="25" w:afterAutospacing="0" w:line="288" w:lineRule="auto"/>
              <w:ind w:rightChars="100" w:right="240"/>
              <w:jc w:val="distribute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第一條</w:t>
            </w:r>
          </w:p>
        </w:tc>
        <w:tc>
          <w:tcPr>
            <w:tcW w:w="7938" w:type="dxa"/>
          </w:tcPr>
          <w:p w:rsidR="007E2844" w:rsidRPr="00ED34E3" w:rsidRDefault="007E2844" w:rsidP="00790B56">
            <w:pPr>
              <w:pStyle w:val="0221"/>
              <w:snapToGrid w:val="0"/>
              <w:spacing w:beforeLines="25" w:beforeAutospacing="0" w:afterLines="25" w:afterAutospacing="0" w:line="288" w:lineRule="auto"/>
              <w:ind w:leftChars="25" w:left="60" w:rightChars="25" w:right="60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本辦法依國民體育法第十一條第二項規定訂定之。</w:t>
            </w:r>
          </w:p>
        </w:tc>
      </w:tr>
      <w:tr w:rsidR="007E2844" w:rsidRPr="00ED34E3" w:rsidTr="00496B07">
        <w:trPr>
          <w:jc w:val="center"/>
        </w:trPr>
        <w:tc>
          <w:tcPr>
            <w:tcW w:w="1701" w:type="dxa"/>
          </w:tcPr>
          <w:p w:rsidR="007E2844" w:rsidRPr="00ED34E3" w:rsidRDefault="007E2844" w:rsidP="00790B56">
            <w:pPr>
              <w:pStyle w:val="0221"/>
              <w:snapToGrid w:val="0"/>
              <w:spacing w:beforeLines="25" w:beforeAutospacing="0" w:after="0" w:afterAutospacing="0" w:line="288" w:lineRule="auto"/>
              <w:ind w:rightChars="100" w:right="240"/>
              <w:jc w:val="distribute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第二條</w:t>
            </w:r>
          </w:p>
        </w:tc>
        <w:tc>
          <w:tcPr>
            <w:tcW w:w="7938" w:type="dxa"/>
          </w:tcPr>
          <w:p w:rsidR="007E2844" w:rsidRPr="00ED34E3" w:rsidRDefault="007E2844" w:rsidP="00790B56">
            <w:pPr>
              <w:pStyle w:val="0221"/>
              <w:snapToGrid w:val="0"/>
              <w:spacing w:beforeLines="25" w:beforeAutospacing="0" w:after="0" w:afterAutospacing="0" w:line="288" w:lineRule="auto"/>
              <w:ind w:leftChars="25" w:left="60" w:rightChars="25" w:right="60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國民體適能指導員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（</w:t>
            </w:r>
            <w:r w:rsidRPr="00ED34E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以下簡稱指導員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）</w:t>
            </w:r>
            <w:r w:rsidRPr="00ED34E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之分級及執行業務範圍如下：</w:t>
            </w:r>
          </w:p>
          <w:p w:rsidR="007E2844" w:rsidRPr="00ED34E3" w:rsidRDefault="007E2844" w:rsidP="007E2844">
            <w:pPr>
              <w:pStyle w:val="0221"/>
              <w:snapToGrid w:val="0"/>
              <w:spacing w:before="0" w:beforeAutospacing="0" w:after="0" w:afterAutospacing="0" w:line="288" w:lineRule="auto"/>
              <w:ind w:leftChars="25" w:left="60" w:rightChars="25" w:right="60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一、初級指導員：</w:t>
            </w:r>
          </w:p>
          <w:p w:rsidR="007E2844" w:rsidRPr="00ED34E3" w:rsidRDefault="007E2844" w:rsidP="007E2844">
            <w:pPr>
              <w:pStyle w:val="0221"/>
              <w:snapToGrid w:val="0"/>
              <w:spacing w:before="0" w:beforeAutospacing="0" w:after="0" w:afterAutospacing="0" w:line="288" w:lineRule="auto"/>
              <w:ind w:leftChars="25" w:left="60" w:rightChars="25" w:right="60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（一）擔任機關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（</w:t>
            </w:r>
            <w:r w:rsidRPr="00ED34E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構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）</w:t>
            </w:r>
            <w:r w:rsidRPr="00ED34E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、學校、民間機構及團體之體適能指導。</w:t>
            </w:r>
          </w:p>
          <w:p w:rsidR="007E2844" w:rsidRPr="00ED34E3" w:rsidRDefault="007E2844" w:rsidP="007E2844">
            <w:pPr>
              <w:pStyle w:val="0221"/>
              <w:snapToGrid w:val="0"/>
              <w:spacing w:before="0" w:beforeAutospacing="0" w:after="0" w:afterAutospacing="0" w:line="288" w:lineRule="auto"/>
              <w:ind w:leftChars="25" w:left="60" w:rightChars="25" w:right="60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（二）擔任體適能檢測工作。</w:t>
            </w:r>
          </w:p>
          <w:p w:rsidR="007E2844" w:rsidRPr="00ED34E3" w:rsidRDefault="007E2844" w:rsidP="007E2844">
            <w:pPr>
              <w:pStyle w:val="0221"/>
              <w:snapToGrid w:val="0"/>
              <w:spacing w:before="0" w:beforeAutospacing="0" w:after="0" w:afterAutospacing="0" w:line="288" w:lineRule="auto"/>
              <w:ind w:leftChars="25" w:left="60" w:rightChars="25" w:right="60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（三）指導未滿六十五歲民眾體適能活動。</w:t>
            </w:r>
          </w:p>
          <w:p w:rsidR="007E2844" w:rsidRPr="00ED34E3" w:rsidRDefault="007E2844" w:rsidP="007E2844">
            <w:pPr>
              <w:pStyle w:val="0221"/>
              <w:snapToGrid w:val="0"/>
              <w:spacing w:before="0" w:beforeAutospacing="0" w:after="0" w:afterAutospacing="0" w:line="288" w:lineRule="auto"/>
              <w:ind w:leftChars="25" w:left="60" w:rightChars="25" w:right="60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二、中級指導員：</w:t>
            </w:r>
          </w:p>
          <w:p w:rsidR="007E2844" w:rsidRPr="00ED34E3" w:rsidRDefault="007E2844" w:rsidP="007E2844">
            <w:pPr>
              <w:pStyle w:val="0221"/>
              <w:snapToGrid w:val="0"/>
              <w:spacing w:before="0" w:beforeAutospacing="0" w:after="0" w:afterAutospacing="0" w:line="288" w:lineRule="auto"/>
              <w:ind w:leftChars="25" w:left="60" w:rightChars="25" w:right="60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（一）執行前款初級指導員之業務。</w:t>
            </w:r>
          </w:p>
          <w:p w:rsidR="007E2844" w:rsidRPr="00ED34E3" w:rsidRDefault="007E2844" w:rsidP="007E2844">
            <w:pPr>
              <w:pStyle w:val="0221"/>
              <w:snapToGrid w:val="0"/>
              <w:spacing w:before="0" w:beforeAutospacing="0" w:after="0" w:afterAutospacing="0" w:line="288" w:lineRule="auto"/>
              <w:ind w:leftChars="25" w:left="60" w:rightChars="25" w:right="60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（二）擔任健身中心之體適能指導員。</w:t>
            </w:r>
          </w:p>
          <w:p w:rsidR="007E2844" w:rsidRPr="00ED34E3" w:rsidRDefault="007E2844" w:rsidP="007E2844">
            <w:pPr>
              <w:pStyle w:val="0221"/>
              <w:snapToGrid w:val="0"/>
              <w:spacing w:before="0" w:beforeAutospacing="0" w:after="0" w:afterAutospacing="0" w:line="288" w:lineRule="auto"/>
              <w:ind w:leftChars="25" w:left="60" w:rightChars="25" w:right="60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（三）指導六十五歲以上民眾體適能活動。</w:t>
            </w:r>
          </w:p>
          <w:p w:rsidR="007E2844" w:rsidRPr="00ED34E3" w:rsidRDefault="007E2844" w:rsidP="007E2844">
            <w:pPr>
              <w:pStyle w:val="0221"/>
              <w:snapToGrid w:val="0"/>
              <w:spacing w:before="0" w:beforeAutospacing="0" w:after="0" w:afterAutospacing="0" w:line="288" w:lineRule="auto"/>
              <w:ind w:leftChars="25" w:left="60" w:rightChars="25" w:right="60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三、高級指導員：</w:t>
            </w:r>
          </w:p>
          <w:p w:rsidR="007E2844" w:rsidRPr="00ED34E3" w:rsidRDefault="007E2844" w:rsidP="007E2844">
            <w:pPr>
              <w:pStyle w:val="0221"/>
              <w:snapToGrid w:val="0"/>
              <w:spacing w:before="0" w:beforeAutospacing="0" w:after="0" w:afterAutospacing="0" w:line="288" w:lineRule="auto"/>
              <w:ind w:leftChars="25" w:left="60" w:rightChars="25" w:right="60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（一）執行前二款初級及中級指導員之業務。</w:t>
            </w:r>
          </w:p>
          <w:p w:rsidR="007E2844" w:rsidRPr="00ED34E3" w:rsidRDefault="007E2844" w:rsidP="007E2844">
            <w:pPr>
              <w:pStyle w:val="0221"/>
              <w:snapToGrid w:val="0"/>
              <w:spacing w:before="0" w:beforeAutospacing="0" w:after="0" w:afterAutospacing="0" w:line="288" w:lineRule="auto"/>
              <w:ind w:leftChars="25" w:left="60" w:rightChars="25" w:right="60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（二）擔任前二款初級與中級指導員之訓練及輔導。</w:t>
            </w:r>
          </w:p>
          <w:p w:rsidR="007E2844" w:rsidRPr="00ED34E3" w:rsidRDefault="007E2844" w:rsidP="00790B56">
            <w:pPr>
              <w:pStyle w:val="0221"/>
              <w:widowControl w:val="0"/>
              <w:adjustRightInd w:val="0"/>
              <w:snapToGrid w:val="0"/>
              <w:spacing w:before="0" w:beforeAutospacing="0" w:afterLines="25" w:afterAutospacing="0" w:line="288" w:lineRule="auto"/>
              <w:ind w:leftChars="25" w:left="60" w:rightChars="25" w:right="60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（三）擔任健身中心之經營及管理。</w:t>
            </w:r>
          </w:p>
        </w:tc>
      </w:tr>
      <w:tr w:rsidR="007E2844" w:rsidRPr="00ED34E3" w:rsidTr="00496B07">
        <w:trPr>
          <w:jc w:val="center"/>
        </w:trPr>
        <w:tc>
          <w:tcPr>
            <w:tcW w:w="1701" w:type="dxa"/>
          </w:tcPr>
          <w:p w:rsidR="007E2844" w:rsidRPr="00ED34E3" w:rsidRDefault="007E2844" w:rsidP="00790B56">
            <w:pPr>
              <w:widowControl/>
              <w:snapToGrid w:val="0"/>
              <w:spacing w:beforeLines="25" w:line="288" w:lineRule="auto"/>
              <w:ind w:rightChars="100" w:right="240"/>
              <w:jc w:val="distribute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第三條</w:t>
            </w:r>
          </w:p>
        </w:tc>
        <w:tc>
          <w:tcPr>
            <w:tcW w:w="7938" w:type="dxa"/>
          </w:tcPr>
          <w:p w:rsidR="007E2844" w:rsidRPr="00496B07" w:rsidRDefault="007E2844" w:rsidP="00790B56">
            <w:pPr>
              <w:widowControl/>
              <w:adjustRightInd w:val="0"/>
              <w:snapToGrid w:val="0"/>
              <w:spacing w:beforeLines="25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申請指導員之檢</w:t>
            </w:r>
            <w:r w:rsidRPr="00496B07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定，應具備下列資格： </w:t>
            </w:r>
          </w:p>
          <w:p w:rsidR="007E2844" w:rsidRPr="00496B07" w:rsidRDefault="007E2844" w:rsidP="007E2844">
            <w:pPr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496B07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一、年滿二十歲。</w:t>
            </w:r>
          </w:p>
          <w:p w:rsidR="007E2844" w:rsidRPr="00496B07" w:rsidRDefault="007E2844" w:rsidP="007E2844">
            <w:pPr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496B07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二、初級指導員：高級中等以上學校畢業。</w:t>
            </w:r>
          </w:p>
          <w:p w:rsidR="007E2844" w:rsidRPr="00496B07" w:rsidRDefault="007E2844" w:rsidP="007E2844">
            <w:pPr>
              <w:adjustRightInd w:val="0"/>
              <w:snapToGrid w:val="0"/>
              <w:spacing w:line="288" w:lineRule="auto"/>
              <w:ind w:leftChars="25" w:left="2370" w:rightChars="25" w:right="60" w:hangingChars="825" w:hanging="231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496B07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三、中級指導員：經初級指導員檢定合格及一年以上指導經驗，或大學體育運動相關系、所畢業。</w:t>
            </w:r>
          </w:p>
          <w:p w:rsidR="007E2844" w:rsidRPr="00ED34E3" w:rsidRDefault="007E2844" w:rsidP="00790B56">
            <w:pPr>
              <w:adjustRightInd w:val="0"/>
              <w:snapToGrid w:val="0"/>
              <w:spacing w:afterLines="25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6B07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四、高級指導員：經</w:t>
            </w: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中級指導員檢定合格及三年以上指導經驗。</w:t>
            </w:r>
          </w:p>
        </w:tc>
      </w:tr>
      <w:tr w:rsidR="007E2844" w:rsidRPr="00ED34E3" w:rsidTr="00496B07">
        <w:trPr>
          <w:jc w:val="center"/>
        </w:trPr>
        <w:tc>
          <w:tcPr>
            <w:tcW w:w="1701" w:type="dxa"/>
          </w:tcPr>
          <w:p w:rsidR="007E2844" w:rsidRPr="00ED34E3" w:rsidRDefault="007E2844" w:rsidP="00790B56">
            <w:pPr>
              <w:pStyle w:val="Web"/>
              <w:snapToGrid w:val="0"/>
              <w:spacing w:beforeLines="25" w:beforeAutospacing="0" w:after="0" w:afterAutospacing="0" w:line="288" w:lineRule="auto"/>
              <w:ind w:rightChars="100" w:right="240"/>
              <w:jc w:val="distribute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第四條</w:t>
            </w:r>
          </w:p>
        </w:tc>
        <w:tc>
          <w:tcPr>
            <w:tcW w:w="7938" w:type="dxa"/>
          </w:tcPr>
          <w:p w:rsidR="007E2844" w:rsidRPr="00496B07" w:rsidRDefault="007E2844" w:rsidP="00790B56">
            <w:pPr>
              <w:pStyle w:val="Web"/>
              <w:adjustRightInd w:val="0"/>
              <w:snapToGrid w:val="0"/>
              <w:spacing w:beforeLines="25" w:beforeAutospacing="0" w:after="0" w:afterAutospacing="0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6B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有下列情形之一，且經判刑確定，或罹患精神疾病或身心狀況違常，經直轄市、縣（市）主管機關委請相關專科醫師二人以上諮詢後，認定不能執行業務者，不得申請指導員資格之檢定；已取得指導員資格者，撤銷之：</w:t>
            </w:r>
          </w:p>
          <w:p w:rsidR="007E2844" w:rsidRPr="00496B07" w:rsidRDefault="007E2844" w:rsidP="007E2844">
            <w:pPr>
              <w:pStyle w:val="Web"/>
              <w:adjustRightInd w:val="0"/>
              <w:snapToGrid w:val="0"/>
              <w:spacing w:before="0" w:beforeAutospacing="0" w:after="0" w:afterAutospacing="0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6B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一、犯傷害罪章。但其屬過失犯，不包括之。</w:t>
            </w:r>
          </w:p>
          <w:p w:rsidR="007E2844" w:rsidRPr="00496B07" w:rsidRDefault="007E2844" w:rsidP="007E2844">
            <w:pPr>
              <w:pStyle w:val="Web"/>
              <w:adjustRightInd w:val="0"/>
              <w:snapToGrid w:val="0"/>
              <w:spacing w:before="0" w:beforeAutospacing="0" w:after="0" w:afterAutospacing="0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6B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二、犯中華民國刑法第二百九十四條之遺棄罪。</w:t>
            </w:r>
          </w:p>
          <w:p w:rsidR="007E2844" w:rsidRPr="00496B07" w:rsidRDefault="007E2844" w:rsidP="007E2844">
            <w:pPr>
              <w:pStyle w:val="Web"/>
              <w:adjustRightInd w:val="0"/>
              <w:snapToGrid w:val="0"/>
              <w:spacing w:before="0" w:beforeAutospacing="0" w:after="0" w:afterAutospacing="0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6B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三、犯妨害性自主罪章、妨害風化罪章及妨害自由罪章之罪。</w:t>
            </w:r>
          </w:p>
          <w:p w:rsidR="007E2844" w:rsidRPr="00496B07" w:rsidRDefault="007E2844" w:rsidP="007E2844">
            <w:pPr>
              <w:pStyle w:val="Web"/>
              <w:adjustRightInd w:val="0"/>
              <w:snapToGrid w:val="0"/>
              <w:spacing w:before="0" w:beforeAutospacing="0" w:after="0" w:afterAutospacing="0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6B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四、犯毒品危害防制條例之罪。</w:t>
            </w:r>
          </w:p>
          <w:p w:rsidR="007E2844" w:rsidRPr="00496B07" w:rsidRDefault="007E2844" w:rsidP="00790B56">
            <w:pPr>
              <w:pStyle w:val="Web"/>
              <w:widowControl w:val="0"/>
              <w:adjustRightInd w:val="0"/>
              <w:snapToGrid w:val="0"/>
              <w:spacing w:before="0" w:beforeAutospacing="0" w:afterLines="25" w:afterAutospacing="0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96B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五、犯殺人罪。</w:t>
            </w:r>
          </w:p>
        </w:tc>
      </w:tr>
      <w:tr w:rsidR="007E2844" w:rsidRPr="00ED34E3" w:rsidTr="00496B07">
        <w:trPr>
          <w:jc w:val="center"/>
        </w:trPr>
        <w:tc>
          <w:tcPr>
            <w:tcW w:w="1701" w:type="dxa"/>
          </w:tcPr>
          <w:p w:rsidR="007E2844" w:rsidRPr="00ED34E3" w:rsidRDefault="007E2844" w:rsidP="00790B56">
            <w:pPr>
              <w:widowControl/>
              <w:snapToGrid w:val="0"/>
              <w:spacing w:beforeLines="25" w:line="288" w:lineRule="auto"/>
              <w:ind w:rightChars="100" w:right="240"/>
              <w:jc w:val="distribute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lastRenderedPageBreak/>
              <w:t>第五條</w:t>
            </w:r>
          </w:p>
        </w:tc>
        <w:tc>
          <w:tcPr>
            <w:tcW w:w="7938" w:type="dxa"/>
          </w:tcPr>
          <w:p w:rsidR="007E2844" w:rsidRPr="00496B07" w:rsidRDefault="007E2844" w:rsidP="00790B56">
            <w:pPr>
              <w:widowControl/>
              <w:adjustRightInd w:val="0"/>
              <w:snapToGrid w:val="0"/>
              <w:spacing w:beforeLines="25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496B07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申請指導員資格之檢定，應填具申請書，並檢附下列文件，向教育部體育署（以下簡稱體育署）提出：</w:t>
            </w:r>
          </w:p>
          <w:p w:rsidR="007E2844" w:rsidRPr="00496B07" w:rsidRDefault="007E2844" w:rsidP="007E2844">
            <w:pPr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496B07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一、國民身分證、護照或其他身分證明文件。</w:t>
            </w:r>
          </w:p>
          <w:p w:rsidR="007E2844" w:rsidRPr="00496B07" w:rsidRDefault="007E2844" w:rsidP="007E2844">
            <w:pPr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496B07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二、符合第三條資格規定之證明文件。</w:t>
            </w:r>
          </w:p>
          <w:p w:rsidR="007E2844" w:rsidRPr="00496B07" w:rsidRDefault="007E2844" w:rsidP="00790B56">
            <w:pPr>
              <w:adjustRightInd w:val="0"/>
              <w:snapToGrid w:val="0"/>
              <w:spacing w:afterLines="25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496B07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三、無違反前條規定之切結書及警察刑事紀錄證明。</w:t>
            </w:r>
          </w:p>
        </w:tc>
      </w:tr>
      <w:tr w:rsidR="007E2844" w:rsidRPr="00ED34E3" w:rsidTr="00496B07">
        <w:trPr>
          <w:jc w:val="center"/>
        </w:trPr>
        <w:tc>
          <w:tcPr>
            <w:tcW w:w="1701" w:type="dxa"/>
          </w:tcPr>
          <w:p w:rsidR="007E2844" w:rsidRPr="00ED34E3" w:rsidRDefault="007E2844" w:rsidP="00790B56">
            <w:pPr>
              <w:widowControl/>
              <w:tabs>
                <w:tab w:val="left" w:pos="8827"/>
              </w:tabs>
              <w:snapToGrid w:val="0"/>
              <w:spacing w:beforeLines="25" w:line="288" w:lineRule="auto"/>
              <w:ind w:rightChars="100" w:right="240"/>
              <w:jc w:val="distribute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第六條</w:t>
            </w:r>
          </w:p>
        </w:tc>
        <w:tc>
          <w:tcPr>
            <w:tcW w:w="7938" w:type="dxa"/>
          </w:tcPr>
          <w:p w:rsidR="007E2844" w:rsidRPr="00496B07" w:rsidRDefault="007E2844" w:rsidP="00790B56">
            <w:pPr>
              <w:widowControl/>
              <w:tabs>
                <w:tab w:val="left" w:pos="8827"/>
              </w:tabs>
              <w:adjustRightInd w:val="0"/>
              <w:snapToGrid w:val="0"/>
              <w:spacing w:beforeLines="25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496B07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前條申請，應依下列規定繳交費用： </w:t>
            </w:r>
          </w:p>
          <w:p w:rsidR="007E2844" w:rsidRPr="00496B07" w:rsidRDefault="007E2844" w:rsidP="007E2844">
            <w:pPr>
              <w:tabs>
                <w:tab w:val="left" w:pos="8827"/>
              </w:tabs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496B07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一、檢定費用：</w:t>
            </w:r>
          </w:p>
          <w:p w:rsidR="007E2844" w:rsidRPr="00496B07" w:rsidRDefault="007E2844" w:rsidP="007E2844">
            <w:pPr>
              <w:tabs>
                <w:tab w:val="left" w:pos="8827"/>
              </w:tabs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496B07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 （一） 初級指導員：新臺幣三千元。</w:t>
            </w:r>
          </w:p>
          <w:p w:rsidR="007E2844" w:rsidRPr="00496B07" w:rsidRDefault="007E2844" w:rsidP="007E2844">
            <w:pPr>
              <w:tabs>
                <w:tab w:val="left" w:pos="8827"/>
              </w:tabs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496B07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 （二） 中級指導員：新臺幣四千元。</w:t>
            </w:r>
          </w:p>
          <w:p w:rsidR="007E2844" w:rsidRPr="00496B07" w:rsidRDefault="007E2844" w:rsidP="007E2844">
            <w:pPr>
              <w:tabs>
                <w:tab w:val="left" w:pos="8827"/>
              </w:tabs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496B07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 （三） 高級指導員：新臺幣五千元。</w:t>
            </w:r>
          </w:p>
          <w:p w:rsidR="007E2844" w:rsidRPr="00496B07" w:rsidRDefault="007E2844" w:rsidP="007E2844">
            <w:pPr>
              <w:tabs>
                <w:tab w:val="left" w:pos="8827"/>
              </w:tabs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496B07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二、證書費用：初發、展延或換、補發者，每件新臺幣五百元。</w:t>
            </w:r>
          </w:p>
          <w:p w:rsidR="007E2844" w:rsidRPr="00496B07" w:rsidRDefault="007E2844" w:rsidP="00790B56">
            <w:pPr>
              <w:tabs>
                <w:tab w:val="left" w:pos="8827"/>
              </w:tabs>
              <w:adjustRightInd w:val="0"/>
              <w:snapToGrid w:val="0"/>
              <w:spacing w:beforeLines="50" w:afterLines="25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496B07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前項第一款檢定費用，包括每人人身保險（含死亡、傷殘及醫療給付）保險金額新臺幣三百萬元之保險費。</w:t>
            </w:r>
          </w:p>
        </w:tc>
      </w:tr>
      <w:tr w:rsidR="007E2844" w:rsidRPr="00ED34E3" w:rsidTr="00496B07">
        <w:trPr>
          <w:jc w:val="center"/>
        </w:trPr>
        <w:tc>
          <w:tcPr>
            <w:tcW w:w="1701" w:type="dxa"/>
          </w:tcPr>
          <w:p w:rsidR="007E2844" w:rsidRPr="00ED34E3" w:rsidRDefault="007E2844" w:rsidP="00790B56">
            <w:pPr>
              <w:widowControl/>
              <w:snapToGrid w:val="0"/>
              <w:spacing w:beforeLines="25" w:line="288" w:lineRule="auto"/>
              <w:ind w:rightChars="100" w:right="240"/>
              <w:jc w:val="distribute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第七條</w:t>
            </w:r>
          </w:p>
        </w:tc>
        <w:tc>
          <w:tcPr>
            <w:tcW w:w="7938" w:type="dxa"/>
          </w:tcPr>
          <w:p w:rsidR="007E2844" w:rsidRPr="00ED34E3" w:rsidRDefault="007E2844" w:rsidP="00790B56">
            <w:pPr>
              <w:widowControl/>
              <w:adjustRightInd w:val="0"/>
              <w:snapToGrid w:val="0"/>
              <w:spacing w:beforeLines="25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第五條申請經審查合格者，得參加學科及術科測驗；其測驗科目，規定如附件。</w:t>
            </w:r>
          </w:p>
          <w:p w:rsidR="007E2844" w:rsidRPr="00ED34E3" w:rsidRDefault="007E2844" w:rsidP="007E2844">
            <w:pPr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學科測驗成績以七十分為及格；術科測驗分三站方式進行，每站均達七十分為及格。</w:t>
            </w:r>
          </w:p>
          <w:p w:rsidR="007E2844" w:rsidRPr="00ED34E3" w:rsidRDefault="007E2844" w:rsidP="007E2844">
            <w:pPr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學科測驗及術科測驗均及格者，發給指導員證書。</w:t>
            </w:r>
          </w:p>
          <w:p w:rsidR="007E2844" w:rsidRPr="00ED34E3" w:rsidRDefault="007E2844" w:rsidP="00790B56">
            <w:pPr>
              <w:adjustRightInd w:val="0"/>
              <w:snapToGrid w:val="0"/>
              <w:spacing w:afterLines="25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初級及中級指導員之測驗，其學科、術科測驗成績僅通過一項者，得保留二年，並於繳交前條第一項第一款第一目或第二目檢定費用二分之一後，報考該不及格單項項目。</w:t>
            </w:r>
          </w:p>
        </w:tc>
      </w:tr>
      <w:tr w:rsidR="007E2844" w:rsidRPr="00ED34E3" w:rsidTr="00496B07">
        <w:trPr>
          <w:jc w:val="center"/>
        </w:trPr>
        <w:tc>
          <w:tcPr>
            <w:tcW w:w="1701" w:type="dxa"/>
          </w:tcPr>
          <w:p w:rsidR="007E2844" w:rsidRPr="00ED34E3" w:rsidRDefault="007E2844" w:rsidP="00790B56">
            <w:pPr>
              <w:widowControl/>
              <w:snapToGrid w:val="0"/>
              <w:spacing w:beforeLines="25" w:line="288" w:lineRule="auto"/>
              <w:ind w:rightChars="100" w:right="240"/>
              <w:jc w:val="distribute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第八條</w:t>
            </w:r>
          </w:p>
        </w:tc>
        <w:tc>
          <w:tcPr>
            <w:tcW w:w="7938" w:type="dxa"/>
          </w:tcPr>
          <w:p w:rsidR="007E2844" w:rsidRPr="00ED34E3" w:rsidRDefault="007E2844" w:rsidP="00790B56">
            <w:pPr>
              <w:widowControl/>
              <w:adjustRightInd w:val="0"/>
              <w:snapToGrid w:val="0"/>
              <w:spacing w:beforeLines="25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指導員證書有效期間為三年；期限屆滿有展延之必要者，應於屆滿三個月前，檢具專業能力證明文件，申請展延，每次展延期間為三年。</w:t>
            </w:r>
          </w:p>
          <w:p w:rsidR="007E2844" w:rsidRPr="00ED34E3" w:rsidRDefault="007E2844" w:rsidP="00790B56">
            <w:pPr>
              <w:adjustRightInd w:val="0"/>
              <w:snapToGrid w:val="0"/>
              <w:spacing w:afterLines="25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前項專業能力，按初級、中級、高級指導員，其點數各應至少具備三十點、四十點、六十點。</w:t>
            </w:r>
          </w:p>
        </w:tc>
      </w:tr>
      <w:tr w:rsidR="007E2844" w:rsidRPr="00ED34E3" w:rsidTr="00496B07">
        <w:trPr>
          <w:jc w:val="center"/>
        </w:trPr>
        <w:tc>
          <w:tcPr>
            <w:tcW w:w="1701" w:type="dxa"/>
          </w:tcPr>
          <w:p w:rsidR="007E2844" w:rsidRPr="00ED34E3" w:rsidRDefault="007E2844" w:rsidP="00790B56">
            <w:pPr>
              <w:widowControl/>
              <w:snapToGrid w:val="0"/>
              <w:spacing w:beforeLines="25" w:line="288" w:lineRule="auto"/>
              <w:ind w:rightChars="100" w:right="240"/>
              <w:jc w:val="distribute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lastRenderedPageBreak/>
              <w:t>第九條</w:t>
            </w:r>
          </w:p>
        </w:tc>
        <w:tc>
          <w:tcPr>
            <w:tcW w:w="7938" w:type="dxa"/>
          </w:tcPr>
          <w:p w:rsidR="007E2844" w:rsidRPr="00ED34E3" w:rsidRDefault="007E2844" w:rsidP="00790B56">
            <w:pPr>
              <w:widowControl/>
              <w:adjustRightInd w:val="0"/>
              <w:snapToGrid w:val="0"/>
              <w:spacing w:beforeLines="25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前條第二項專業能力之項目及其點數之計算基準如下：</w:t>
            </w:r>
          </w:p>
          <w:p w:rsidR="007E2844" w:rsidRPr="00ED34E3" w:rsidRDefault="007E2844" w:rsidP="007E2844">
            <w:pPr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一、執行業務：</w:t>
            </w:r>
          </w:p>
          <w:p w:rsidR="007E2844" w:rsidRPr="00ED34E3" w:rsidRDefault="007E2844" w:rsidP="007E2844">
            <w:pPr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（一）各級指導員均應至少具備二十點。</w:t>
            </w:r>
          </w:p>
          <w:p w:rsidR="007E2844" w:rsidRPr="00ED34E3" w:rsidRDefault="007E2844" w:rsidP="007E2844">
            <w:pPr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（二）依累積時數計點，每小時○．一點。</w:t>
            </w:r>
          </w:p>
          <w:p w:rsidR="007E2844" w:rsidRPr="00ED34E3" w:rsidRDefault="007E2844" w:rsidP="007E2844">
            <w:pPr>
              <w:adjustRightInd w:val="0"/>
              <w:snapToGrid w:val="0"/>
              <w:spacing w:line="288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（三）累積點數上限，按初級、中級、高級指導員，各為二十五點、三十點、三十五點。</w:t>
            </w:r>
          </w:p>
          <w:p w:rsidR="007E2844" w:rsidRPr="00ED34E3" w:rsidRDefault="007E2844" w:rsidP="007E2844">
            <w:pPr>
              <w:adjustRightInd w:val="0"/>
              <w:snapToGrid w:val="0"/>
              <w:spacing w:line="288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二、參加體育署舉辦之專業知能講習：依累積時數計點，每小時○．五點。</w:t>
            </w:r>
          </w:p>
          <w:p w:rsidR="007E2844" w:rsidRPr="00ED34E3" w:rsidRDefault="007E2844" w:rsidP="007E2844">
            <w:pPr>
              <w:adjustRightInd w:val="0"/>
              <w:snapToGrid w:val="0"/>
              <w:spacing w:line="288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三、參加體育署認可之學校或學術機構、團體辦理之進修課程：依累積時數計點，每小時○．一點；其累積點數上限為十五點。</w:t>
            </w:r>
          </w:p>
          <w:p w:rsidR="007E2844" w:rsidRPr="00ED34E3" w:rsidRDefault="007E2844" w:rsidP="007E2844">
            <w:pPr>
              <w:adjustRightInd w:val="0"/>
              <w:snapToGrid w:val="0"/>
              <w:spacing w:line="288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四、在學術期刊發表論文或論述性文章：論文每篇三點，論述性文章每篇一點。</w:t>
            </w:r>
          </w:p>
          <w:p w:rsidR="007E2844" w:rsidRPr="00ED34E3" w:rsidRDefault="007E2844" w:rsidP="007E2844">
            <w:pPr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五、在國內、外學術研討會演講：每小時一點。</w:t>
            </w:r>
          </w:p>
          <w:p w:rsidR="007E2844" w:rsidRPr="00ED34E3" w:rsidRDefault="007E2844" w:rsidP="00790B56">
            <w:pPr>
              <w:adjustRightInd w:val="0"/>
              <w:snapToGrid w:val="0"/>
              <w:spacing w:beforeLines="50" w:afterLines="25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前項第一款為必備之項目，第二款至第五款為各級指導員自行選擇之項目；其各款項目內容之認定基準及程序，由體育署公告之。</w:t>
            </w:r>
          </w:p>
        </w:tc>
      </w:tr>
      <w:tr w:rsidR="007E2844" w:rsidRPr="00ED34E3" w:rsidTr="00496B07">
        <w:trPr>
          <w:jc w:val="center"/>
        </w:trPr>
        <w:tc>
          <w:tcPr>
            <w:tcW w:w="1701" w:type="dxa"/>
          </w:tcPr>
          <w:p w:rsidR="007E2844" w:rsidRPr="00ED34E3" w:rsidRDefault="007E2844" w:rsidP="00790B56">
            <w:pPr>
              <w:widowControl/>
              <w:snapToGrid w:val="0"/>
              <w:spacing w:beforeLines="25" w:line="288" w:lineRule="auto"/>
              <w:ind w:rightChars="100" w:right="240"/>
              <w:jc w:val="distribute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第十條</w:t>
            </w:r>
          </w:p>
        </w:tc>
        <w:tc>
          <w:tcPr>
            <w:tcW w:w="7938" w:type="dxa"/>
          </w:tcPr>
          <w:p w:rsidR="007E2844" w:rsidRPr="00ED34E3" w:rsidRDefault="007E2844" w:rsidP="00790B56">
            <w:pPr>
              <w:widowControl/>
              <w:adjustRightInd w:val="0"/>
              <w:snapToGrid w:val="0"/>
              <w:spacing w:beforeLines="25" w:afterLines="25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指導員證書毀損或遺失時，應填具申請書，向體育署申請換發或補發。</w:t>
            </w:r>
          </w:p>
        </w:tc>
      </w:tr>
      <w:tr w:rsidR="007E2844" w:rsidRPr="00ED34E3" w:rsidTr="00496B07">
        <w:trPr>
          <w:jc w:val="center"/>
        </w:trPr>
        <w:tc>
          <w:tcPr>
            <w:tcW w:w="1701" w:type="dxa"/>
          </w:tcPr>
          <w:p w:rsidR="007E2844" w:rsidRPr="00ED34E3" w:rsidRDefault="007E2844" w:rsidP="00790B56">
            <w:pPr>
              <w:widowControl/>
              <w:snapToGrid w:val="0"/>
              <w:spacing w:beforeLines="25" w:line="288" w:lineRule="auto"/>
              <w:ind w:rightChars="100" w:right="240"/>
              <w:jc w:val="distribute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第十一條</w:t>
            </w:r>
          </w:p>
        </w:tc>
        <w:tc>
          <w:tcPr>
            <w:tcW w:w="7938" w:type="dxa"/>
          </w:tcPr>
          <w:p w:rsidR="007E2844" w:rsidRPr="00ED34E3" w:rsidRDefault="007E2844" w:rsidP="00790B56">
            <w:pPr>
              <w:widowControl/>
              <w:adjustRightInd w:val="0"/>
              <w:snapToGrid w:val="0"/>
              <w:spacing w:beforeLines="25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指導員應遵守下列事項：</w:t>
            </w:r>
          </w:p>
          <w:p w:rsidR="007E2844" w:rsidRPr="00ED34E3" w:rsidRDefault="007E2844" w:rsidP="007E2844">
            <w:pPr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一、工作倫理規範：</w:t>
            </w:r>
          </w:p>
          <w:p w:rsidR="007E2844" w:rsidRPr="00ED34E3" w:rsidRDefault="007E2844" w:rsidP="007E2844">
            <w:pPr>
              <w:adjustRightInd w:val="0"/>
              <w:snapToGrid w:val="0"/>
              <w:spacing w:line="288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（一）於執行指導員工作時段，應專職執行體適能指導工作，不得於同時間有執行其他工作情形。</w:t>
            </w:r>
          </w:p>
          <w:p w:rsidR="007E2844" w:rsidRPr="00ED34E3" w:rsidRDefault="007E2844" w:rsidP="007E2844">
            <w:pPr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（二）應隨時觀察受指導者身心狀況及情緒反應，作妥適處理。</w:t>
            </w:r>
          </w:p>
          <w:p w:rsidR="007E2844" w:rsidRPr="00ED34E3" w:rsidRDefault="007E2844" w:rsidP="007E2844">
            <w:pPr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（三）應定期參加相關專業講習活動。</w:t>
            </w:r>
          </w:p>
          <w:p w:rsidR="007E2844" w:rsidRPr="00ED34E3" w:rsidRDefault="007E2844" w:rsidP="007E2844">
            <w:pPr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（四）對受指導者不得有性騷擾疑慮之行為。</w:t>
            </w:r>
          </w:p>
          <w:p w:rsidR="007E2844" w:rsidRPr="00ED34E3" w:rsidRDefault="007E2844" w:rsidP="00790B56">
            <w:pPr>
              <w:adjustRightInd w:val="0"/>
              <w:snapToGrid w:val="0"/>
              <w:spacing w:afterLines="25" w:line="288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二、受指導者發生重傷、失蹤或死亡事故者，應立即為必要之處理，並於事故發生時起三小時內通報事故發生地之直轄市、縣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</w:t>
            </w: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市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）</w:t>
            </w: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政府。</w:t>
            </w:r>
          </w:p>
        </w:tc>
      </w:tr>
      <w:tr w:rsidR="007E2844" w:rsidRPr="00ED34E3" w:rsidTr="00496B07">
        <w:trPr>
          <w:jc w:val="center"/>
        </w:trPr>
        <w:tc>
          <w:tcPr>
            <w:tcW w:w="1701" w:type="dxa"/>
          </w:tcPr>
          <w:p w:rsidR="007E2844" w:rsidRPr="00ED34E3" w:rsidRDefault="007E2844" w:rsidP="00790B56">
            <w:pPr>
              <w:widowControl/>
              <w:snapToGrid w:val="0"/>
              <w:spacing w:beforeLines="25" w:line="288" w:lineRule="auto"/>
              <w:ind w:rightChars="100" w:right="240"/>
              <w:jc w:val="distribute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第十二條</w:t>
            </w:r>
          </w:p>
        </w:tc>
        <w:tc>
          <w:tcPr>
            <w:tcW w:w="7938" w:type="dxa"/>
          </w:tcPr>
          <w:p w:rsidR="007E2844" w:rsidRPr="00ED34E3" w:rsidRDefault="007E2844" w:rsidP="00790B56">
            <w:pPr>
              <w:widowControl/>
              <w:adjustRightInd w:val="0"/>
              <w:snapToGrid w:val="0"/>
              <w:spacing w:beforeLines="25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指導員有下列情形之一者，廢止其資格：</w:t>
            </w:r>
          </w:p>
          <w:p w:rsidR="007E2844" w:rsidRPr="00ED34E3" w:rsidRDefault="007E2844" w:rsidP="007E2844">
            <w:pPr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一、合法取得指導員資格後，有第四條規定情形之一。</w:t>
            </w:r>
          </w:p>
          <w:p w:rsidR="007E2844" w:rsidRPr="00ED34E3" w:rsidRDefault="007E2844" w:rsidP="007E2844">
            <w:pPr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二、擔任指導員，怠忽職守致學員失蹤或死亡。</w:t>
            </w:r>
          </w:p>
          <w:p w:rsidR="007E2844" w:rsidRPr="00ED34E3" w:rsidRDefault="007E2844" w:rsidP="007E2844">
            <w:pPr>
              <w:adjustRightInd w:val="0"/>
              <w:snapToGrid w:val="0"/>
              <w:spacing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三、違反前條規定，情節重大。</w:t>
            </w:r>
          </w:p>
          <w:p w:rsidR="007E2844" w:rsidRPr="00ED34E3" w:rsidRDefault="007E2844" w:rsidP="00790B56">
            <w:pPr>
              <w:adjustRightInd w:val="0"/>
              <w:snapToGrid w:val="0"/>
              <w:spacing w:afterLines="25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四、轉讓、出借或出租指導員證書予他人使用。</w:t>
            </w:r>
          </w:p>
        </w:tc>
      </w:tr>
      <w:tr w:rsidR="007E2844" w:rsidRPr="00ED34E3" w:rsidTr="00496B07">
        <w:trPr>
          <w:jc w:val="center"/>
        </w:trPr>
        <w:tc>
          <w:tcPr>
            <w:tcW w:w="1701" w:type="dxa"/>
          </w:tcPr>
          <w:p w:rsidR="007E2844" w:rsidRPr="00ED34E3" w:rsidRDefault="007E2844" w:rsidP="00790B56">
            <w:pPr>
              <w:widowControl/>
              <w:snapToGrid w:val="0"/>
              <w:spacing w:beforeLines="25" w:line="288" w:lineRule="auto"/>
              <w:ind w:rightChars="100" w:right="240"/>
              <w:jc w:val="distribute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lastRenderedPageBreak/>
              <w:t>第十三條</w:t>
            </w:r>
          </w:p>
        </w:tc>
        <w:tc>
          <w:tcPr>
            <w:tcW w:w="7938" w:type="dxa"/>
          </w:tcPr>
          <w:p w:rsidR="007E2844" w:rsidRPr="00ED34E3" w:rsidRDefault="007E2844" w:rsidP="00790B56">
            <w:pPr>
              <w:widowControl/>
              <w:adjustRightInd w:val="0"/>
              <w:snapToGrid w:val="0"/>
              <w:spacing w:beforeLines="25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指導員資格經撤銷或廢止者，體育署應通知其限期繳回指導員證書；屆期未繳回者，註銷之。</w:t>
            </w:r>
          </w:p>
          <w:p w:rsidR="007E2844" w:rsidRPr="00ED34E3" w:rsidRDefault="007E2844" w:rsidP="00790B56">
            <w:pPr>
              <w:adjustRightInd w:val="0"/>
              <w:snapToGrid w:val="0"/>
              <w:spacing w:afterLines="25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指導員經依前條第二款至第四款規定廢止資格者，自廢止之日起三年後，或已無罹患精神疾病或身心狀況違常之情事，經直轄市、縣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</w:t>
            </w: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市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）</w:t>
            </w: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主管機關委請相關專科醫師二人以上諮詢後，認定得執行指導員工作者，得依本辦法規定申請資格之檢定。</w:t>
            </w:r>
          </w:p>
        </w:tc>
      </w:tr>
      <w:tr w:rsidR="007E2844" w:rsidRPr="00ED34E3" w:rsidTr="00496B07">
        <w:trPr>
          <w:jc w:val="center"/>
        </w:trPr>
        <w:tc>
          <w:tcPr>
            <w:tcW w:w="1701" w:type="dxa"/>
          </w:tcPr>
          <w:p w:rsidR="007E2844" w:rsidRPr="00ED34E3" w:rsidRDefault="007E2844" w:rsidP="00790B56">
            <w:pPr>
              <w:widowControl/>
              <w:snapToGrid w:val="0"/>
              <w:spacing w:beforeLines="25" w:line="288" w:lineRule="auto"/>
              <w:ind w:rightChars="100" w:right="240"/>
              <w:jc w:val="distribute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第十四條</w:t>
            </w:r>
          </w:p>
        </w:tc>
        <w:tc>
          <w:tcPr>
            <w:tcW w:w="7938" w:type="dxa"/>
          </w:tcPr>
          <w:p w:rsidR="007E2844" w:rsidRPr="00ED34E3" w:rsidRDefault="007E2844" w:rsidP="00790B56">
            <w:pPr>
              <w:widowControl/>
              <w:adjustRightInd w:val="0"/>
              <w:snapToGrid w:val="0"/>
              <w:spacing w:beforeLines="25" w:afterLines="25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本辦法施行前已取得國內相關專業證照者，得檢具相關文件資料，向體育署申請審查；經審查通過者，予以換發指導員證書。</w:t>
            </w:r>
          </w:p>
        </w:tc>
      </w:tr>
      <w:tr w:rsidR="007E2844" w:rsidRPr="00ED34E3" w:rsidTr="00496B07">
        <w:trPr>
          <w:jc w:val="center"/>
        </w:trPr>
        <w:tc>
          <w:tcPr>
            <w:tcW w:w="1701" w:type="dxa"/>
          </w:tcPr>
          <w:p w:rsidR="007E2844" w:rsidRPr="00ED34E3" w:rsidRDefault="007E2844" w:rsidP="00790B56">
            <w:pPr>
              <w:widowControl/>
              <w:snapToGrid w:val="0"/>
              <w:spacing w:beforeLines="25" w:line="288" w:lineRule="auto"/>
              <w:ind w:rightChars="100" w:right="240"/>
              <w:jc w:val="distribute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第十五條</w:t>
            </w:r>
          </w:p>
        </w:tc>
        <w:tc>
          <w:tcPr>
            <w:tcW w:w="7938" w:type="dxa"/>
          </w:tcPr>
          <w:p w:rsidR="007E2844" w:rsidRPr="00ED34E3" w:rsidRDefault="007E2844" w:rsidP="00790B56">
            <w:pPr>
              <w:widowControl/>
              <w:adjustRightInd w:val="0"/>
              <w:snapToGrid w:val="0"/>
              <w:spacing w:beforeLines="25" w:afterLines="25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取得國外專業機構所核發等同同級國民體適能指導員證照者，得檢具相關證明文件資料，向體育署申請審查；經審查通過者，予以換發指導員證書。</w:t>
            </w:r>
          </w:p>
        </w:tc>
      </w:tr>
      <w:tr w:rsidR="007E2844" w:rsidRPr="00ED34E3" w:rsidTr="00496B07">
        <w:trPr>
          <w:jc w:val="center"/>
        </w:trPr>
        <w:tc>
          <w:tcPr>
            <w:tcW w:w="1701" w:type="dxa"/>
          </w:tcPr>
          <w:p w:rsidR="007E2844" w:rsidRPr="00ED34E3" w:rsidRDefault="007E2844" w:rsidP="00790B56">
            <w:pPr>
              <w:widowControl/>
              <w:snapToGrid w:val="0"/>
              <w:spacing w:beforeLines="25" w:line="288" w:lineRule="auto"/>
              <w:ind w:rightChars="100" w:right="240"/>
              <w:jc w:val="distribute"/>
              <w:rPr>
                <w:rFonts w:ascii="標楷體" w:eastAsia="標楷體" w:hAnsi="標楷體"/>
                <w:b/>
                <w:color w:val="000000"/>
                <w:kern w:val="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b/>
                <w:color w:val="000000"/>
                <w:kern w:val="0"/>
                <w:sz w:val="28"/>
                <w:szCs w:val="28"/>
              </w:rPr>
              <w:t>第十六條</w:t>
            </w:r>
          </w:p>
        </w:tc>
        <w:tc>
          <w:tcPr>
            <w:tcW w:w="7938" w:type="dxa"/>
          </w:tcPr>
          <w:p w:rsidR="007E2844" w:rsidRPr="00ED34E3" w:rsidRDefault="007E2844" w:rsidP="00790B56">
            <w:pPr>
              <w:widowControl/>
              <w:adjustRightInd w:val="0"/>
              <w:snapToGrid w:val="0"/>
              <w:spacing w:beforeLines="25" w:afterLines="25" w:line="288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本辦法自發布日施行。</w:t>
            </w:r>
          </w:p>
        </w:tc>
      </w:tr>
    </w:tbl>
    <w:p w:rsidR="007E2844" w:rsidRDefault="007E2844" w:rsidP="007E2844">
      <w:pPr>
        <w:snapToGrid w:val="0"/>
        <w:spacing w:line="300" w:lineRule="auto"/>
        <w:ind w:left="724" w:hangingChars="201" w:hanging="724"/>
        <w:jc w:val="both"/>
        <w:rPr>
          <w:rFonts w:ascii="標楷體" w:eastAsia="標楷體" w:hAnsi="標楷體"/>
          <w:b/>
          <w:bCs/>
          <w:sz w:val="36"/>
          <w:szCs w:val="36"/>
        </w:rPr>
      </w:pPr>
    </w:p>
    <w:p w:rsidR="007E2844" w:rsidRDefault="007E2844" w:rsidP="007E2844">
      <w:pPr>
        <w:widowControl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/>
          <w:b/>
          <w:bCs/>
          <w:sz w:val="36"/>
          <w:szCs w:val="36"/>
        </w:rPr>
        <w:br w:type="page"/>
      </w:r>
    </w:p>
    <w:p w:rsidR="002C5EC4" w:rsidRPr="00DF75FA" w:rsidRDefault="007E2844" w:rsidP="00DF75FA">
      <w:pPr>
        <w:snapToGrid w:val="0"/>
        <w:spacing w:line="300" w:lineRule="auto"/>
        <w:ind w:left="644" w:hangingChars="201" w:hanging="644"/>
        <w:jc w:val="both"/>
        <w:rPr>
          <w:rFonts w:ascii="標楷體" w:eastAsia="標楷體" w:hAnsi="標楷體"/>
          <w:b/>
          <w:bCs/>
          <w:sz w:val="32"/>
          <w:szCs w:val="32"/>
        </w:rPr>
      </w:pPr>
      <w:r w:rsidRPr="00DF75FA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附</w:t>
      </w:r>
      <w:r w:rsidR="002C5EC4" w:rsidRPr="00DF75FA">
        <w:rPr>
          <w:rFonts w:ascii="標楷體" w:eastAsia="標楷體" w:hAnsi="標楷體" w:hint="eastAsia"/>
          <w:b/>
          <w:bCs/>
          <w:sz w:val="32"/>
          <w:szCs w:val="32"/>
        </w:rPr>
        <w:t>件二</w:t>
      </w:r>
    </w:p>
    <w:p w:rsidR="007E2844" w:rsidRPr="002C5EC4" w:rsidRDefault="007E2844" w:rsidP="00790B56">
      <w:pPr>
        <w:snapToGrid w:val="0"/>
        <w:spacing w:afterLines="50" w:line="300" w:lineRule="auto"/>
        <w:ind w:left="805" w:hangingChars="201" w:hanging="805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2C5EC4">
        <w:rPr>
          <w:rFonts w:ascii="標楷體" w:eastAsia="標楷體" w:hAnsi="標楷體" w:hint="eastAsia"/>
          <w:b/>
          <w:bCs/>
          <w:sz w:val="40"/>
          <w:szCs w:val="40"/>
        </w:rPr>
        <w:t>國民體適能指導員測驗科目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119"/>
        <w:gridCol w:w="3969"/>
        <w:gridCol w:w="3402"/>
      </w:tblGrid>
      <w:tr w:rsidR="007E2844" w:rsidRPr="00CC30E5" w:rsidTr="00F138F0">
        <w:trPr>
          <w:trHeight w:val="567"/>
          <w:jc w:val="center"/>
        </w:trPr>
        <w:tc>
          <w:tcPr>
            <w:tcW w:w="3119" w:type="dxa"/>
            <w:vAlign w:val="center"/>
          </w:tcPr>
          <w:p w:rsidR="007E2844" w:rsidRPr="00CC30E5" w:rsidRDefault="007E2844" w:rsidP="00F138F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b/>
                <w:sz w:val="28"/>
                <w:szCs w:val="28"/>
              </w:rPr>
              <w:t>等級名稱</w:t>
            </w:r>
          </w:p>
        </w:tc>
        <w:tc>
          <w:tcPr>
            <w:tcW w:w="3969" w:type="dxa"/>
            <w:vAlign w:val="center"/>
          </w:tcPr>
          <w:p w:rsidR="007E2844" w:rsidRPr="00CC30E5" w:rsidRDefault="007E2844" w:rsidP="00F138F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b/>
                <w:sz w:val="28"/>
                <w:szCs w:val="28"/>
              </w:rPr>
              <w:t>學科範圍</w:t>
            </w:r>
          </w:p>
        </w:tc>
        <w:tc>
          <w:tcPr>
            <w:tcW w:w="3402" w:type="dxa"/>
            <w:vAlign w:val="center"/>
          </w:tcPr>
          <w:p w:rsidR="007E2844" w:rsidRPr="00CC30E5" w:rsidRDefault="007E2844" w:rsidP="00F138F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b/>
                <w:sz w:val="28"/>
                <w:szCs w:val="28"/>
              </w:rPr>
              <w:t>術科項目</w:t>
            </w:r>
          </w:p>
        </w:tc>
      </w:tr>
      <w:tr w:rsidR="007E2844" w:rsidRPr="00CC30E5" w:rsidTr="00F138F0">
        <w:trPr>
          <w:trHeight w:val="567"/>
          <w:jc w:val="center"/>
        </w:trPr>
        <w:tc>
          <w:tcPr>
            <w:tcW w:w="3119" w:type="dxa"/>
          </w:tcPr>
          <w:p w:rsidR="007E2844" w:rsidRPr="00CC30E5" w:rsidRDefault="007E2844" w:rsidP="00790B56">
            <w:pPr>
              <w:snapToGrid w:val="0"/>
              <w:spacing w:beforeLines="25"/>
              <w:ind w:leftChars="25" w:left="60" w:rightChars="25" w:right="6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b/>
                <w:sz w:val="28"/>
                <w:szCs w:val="28"/>
              </w:rPr>
              <w:t>初級國民體適能指導員</w:t>
            </w:r>
          </w:p>
        </w:tc>
        <w:tc>
          <w:tcPr>
            <w:tcW w:w="3969" w:type="dxa"/>
          </w:tcPr>
          <w:p w:rsidR="007E2844" w:rsidRPr="00CC30E5" w:rsidRDefault="007E2844" w:rsidP="00790B56">
            <w:pPr>
              <w:snapToGrid w:val="0"/>
              <w:spacing w:beforeLines="25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一、運動生理學概論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二、人類發展及老化概論</w:t>
            </w:r>
          </w:p>
          <w:p w:rsidR="007E2844" w:rsidRPr="00CC30E5" w:rsidRDefault="007E2844" w:rsidP="00F138F0">
            <w:pPr>
              <w:snapToGrid w:val="0"/>
              <w:ind w:leftChars="50" w:left="708" w:rightChars="150" w:right="360" w:hangingChars="210" w:hanging="588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三、病理生理學及危險因子概論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四、人類行為心理學概論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五、緊急事件處理及安全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六、營養及體重控制概論</w:t>
            </w:r>
          </w:p>
          <w:p w:rsidR="007E2844" w:rsidRPr="00CC30E5" w:rsidRDefault="007E2844" w:rsidP="00790B56">
            <w:pPr>
              <w:snapToGrid w:val="0"/>
              <w:spacing w:afterLines="5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七、運動處方規劃</w:t>
            </w:r>
          </w:p>
        </w:tc>
        <w:tc>
          <w:tcPr>
            <w:tcW w:w="3402" w:type="dxa"/>
          </w:tcPr>
          <w:p w:rsidR="007E2844" w:rsidRPr="00CC30E5" w:rsidRDefault="007E2844" w:rsidP="00790B56">
            <w:pPr>
              <w:snapToGrid w:val="0"/>
              <w:spacing w:beforeLines="25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一、心肺復甦術</w:t>
            </w:r>
          </w:p>
          <w:p w:rsidR="007E2844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二、團體領導能力：暖身</w:t>
            </w:r>
          </w:p>
          <w:p w:rsidR="007E2844" w:rsidRPr="00CC30E5" w:rsidRDefault="007E2844" w:rsidP="00F138F0">
            <w:pPr>
              <w:snapToGrid w:val="0"/>
              <w:ind w:leftChars="50" w:left="120" w:rightChars="50" w:right="120"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、心肺訓練、緩和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三、肌力訓練及動作修正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四、柔軟度訓練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五、國民體適能檢測實務</w:t>
            </w:r>
          </w:p>
        </w:tc>
      </w:tr>
      <w:tr w:rsidR="007E2844" w:rsidRPr="00CC30E5" w:rsidTr="00F138F0">
        <w:trPr>
          <w:trHeight w:val="567"/>
          <w:jc w:val="center"/>
        </w:trPr>
        <w:tc>
          <w:tcPr>
            <w:tcW w:w="3119" w:type="dxa"/>
          </w:tcPr>
          <w:p w:rsidR="007E2844" w:rsidRPr="00CC30E5" w:rsidRDefault="007E2844" w:rsidP="00790B56">
            <w:pPr>
              <w:snapToGrid w:val="0"/>
              <w:spacing w:beforeLines="25"/>
              <w:ind w:leftChars="25" w:left="60" w:rightChars="25" w:right="6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b/>
                <w:sz w:val="28"/>
                <w:szCs w:val="28"/>
              </w:rPr>
              <w:t>中級國民體適能指導員</w:t>
            </w:r>
          </w:p>
        </w:tc>
        <w:tc>
          <w:tcPr>
            <w:tcW w:w="3969" w:type="dxa"/>
          </w:tcPr>
          <w:p w:rsidR="007E2844" w:rsidRPr="00CC30E5" w:rsidRDefault="007E2844" w:rsidP="00790B56">
            <w:pPr>
              <w:snapToGrid w:val="0"/>
              <w:spacing w:beforeLines="25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一、功能解剖學及生物力學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二、運動生理學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三、人類發展及老化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四、病理生理學及危險因子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五、人類行為心理學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六、緊急事件處理及安全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七、營養與體重控制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八、健康評估及體適能測試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九、運動計畫設計與管理</w:t>
            </w:r>
          </w:p>
          <w:p w:rsidR="007E2844" w:rsidRPr="00CC30E5" w:rsidRDefault="007E2844" w:rsidP="00790B56">
            <w:pPr>
              <w:snapToGrid w:val="0"/>
              <w:spacing w:afterLines="5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十、特殊族群運動指導</w:t>
            </w:r>
          </w:p>
        </w:tc>
        <w:tc>
          <w:tcPr>
            <w:tcW w:w="3402" w:type="dxa"/>
          </w:tcPr>
          <w:p w:rsidR="007E2844" w:rsidRPr="00CC30E5" w:rsidRDefault="007E2844" w:rsidP="00790B56">
            <w:pPr>
              <w:snapToGrid w:val="0"/>
              <w:spacing w:beforeLines="25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一、心肺復甦術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二、血壓、脈搏、皮脂厚及體圍測量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三、一般及特殊族群之柔軟度、肌力測驗指導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四、運動處方設計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五、個案分析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六、健身器材操作</w:t>
            </w:r>
          </w:p>
        </w:tc>
      </w:tr>
      <w:tr w:rsidR="007E2844" w:rsidRPr="00CC30E5" w:rsidTr="00F138F0">
        <w:trPr>
          <w:trHeight w:val="567"/>
          <w:jc w:val="center"/>
        </w:trPr>
        <w:tc>
          <w:tcPr>
            <w:tcW w:w="3119" w:type="dxa"/>
          </w:tcPr>
          <w:p w:rsidR="007E2844" w:rsidRPr="00CC30E5" w:rsidRDefault="007E2844" w:rsidP="00790B56">
            <w:pPr>
              <w:snapToGrid w:val="0"/>
              <w:spacing w:beforeLines="25"/>
              <w:ind w:leftChars="25" w:left="60" w:rightChars="25" w:right="6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b/>
                <w:sz w:val="28"/>
                <w:szCs w:val="28"/>
              </w:rPr>
              <w:t>高級國民體適能指導員</w:t>
            </w:r>
          </w:p>
        </w:tc>
        <w:tc>
          <w:tcPr>
            <w:tcW w:w="3969" w:type="dxa"/>
          </w:tcPr>
          <w:p w:rsidR="007E2844" w:rsidRPr="00CC30E5" w:rsidRDefault="007E2844" w:rsidP="00790B56">
            <w:pPr>
              <w:snapToGrid w:val="0"/>
              <w:spacing w:beforeLines="25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一、人類行為心理學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二、緊急事件處理及安全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三、營養及體重控制個案分析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四、健康評估及體適能測試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五、設施規劃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六、運動計畫設計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七、運動計畫管理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八、行銷、業務及營運管理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九、財務及人事管理</w:t>
            </w:r>
          </w:p>
          <w:p w:rsidR="007E2844" w:rsidRPr="00CC30E5" w:rsidRDefault="007E2844" w:rsidP="00790B56">
            <w:pPr>
              <w:snapToGrid w:val="0"/>
              <w:spacing w:afterLines="5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十、會員溝通服務</w:t>
            </w:r>
          </w:p>
        </w:tc>
        <w:tc>
          <w:tcPr>
            <w:tcW w:w="3402" w:type="dxa"/>
          </w:tcPr>
          <w:p w:rsidR="007E2844" w:rsidRPr="00CC30E5" w:rsidRDefault="007E2844" w:rsidP="00790B56">
            <w:pPr>
              <w:snapToGrid w:val="0"/>
              <w:spacing w:beforeLines="25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一、心肺復甦術</w:t>
            </w:r>
          </w:p>
          <w:p w:rsidR="007E2844" w:rsidRPr="00CC30E5" w:rsidRDefault="007E2844" w:rsidP="00F138F0">
            <w:pPr>
              <w:snapToGrid w:val="0"/>
              <w:ind w:leftChars="50" w:left="680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C30E5">
              <w:rPr>
                <w:rFonts w:ascii="標楷體" w:eastAsia="標楷體" w:hAnsi="標楷體" w:hint="eastAsia"/>
                <w:sz w:val="28"/>
                <w:szCs w:val="28"/>
              </w:rPr>
              <w:t>二、以口試方式就設施規劃、管理、行銷、財務、人事（會員溝通）、緊急事件處理等項目進行測驗</w:t>
            </w:r>
          </w:p>
        </w:tc>
      </w:tr>
    </w:tbl>
    <w:p w:rsidR="00C870FD" w:rsidRPr="00DF75FA" w:rsidRDefault="00C870FD" w:rsidP="00C870FD">
      <w:pPr>
        <w:widowControl/>
        <w:snapToGrid w:val="0"/>
        <w:spacing w:line="240" w:lineRule="auto"/>
        <w:rPr>
          <w:rFonts w:ascii="標楷體" w:eastAsia="標楷體" w:hAnsi="標楷體"/>
          <w:b/>
          <w:sz w:val="20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:rsidR="00721AF7" w:rsidRPr="00DF75FA" w:rsidRDefault="00721AF7" w:rsidP="00721AF7">
      <w:pPr>
        <w:snapToGrid w:val="0"/>
        <w:spacing w:line="300" w:lineRule="auto"/>
        <w:jc w:val="both"/>
        <w:rPr>
          <w:rFonts w:ascii="標楷體" w:eastAsia="標楷體" w:hAnsi="標楷體"/>
          <w:b/>
          <w:sz w:val="32"/>
          <w:szCs w:val="32"/>
        </w:rPr>
      </w:pPr>
      <w:r w:rsidRPr="00DF75FA">
        <w:rPr>
          <w:rFonts w:ascii="標楷體" w:eastAsia="標楷體" w:hAnsi="標楷體"/>
          <w:b/>
          <w:sz w:val="32"/>
          <w:szCs w:val="32"/>
        </w:rPr>
        <w:lastRenderedPageBreak/>
        <w:t>附件</w:t>
      </w:r>
      <w:r w:rsidRPr="00DF75FA">
        <w:rPr>
          <w:rFonts w:ascii="標楷體" w:eastAsia="標楷體" w:hAnsi="標楷體" w:hint="eastAsia"/>
          <w:b/>
          <w:sz w:val="32"/>
          <w:szCs w:val="32"/>
        </w:rPr>
        <w:t>三</w:t>
      </w:r>
    </w:p>
    <w:p w:rsidR="00721AF7" w:rsidRPr="004E3F22" w:rsidRDefault="009634F7" w:rsidP="00790B56">
      <w:pPr>
        <w:snapToGrid w:val="0"/>
        <w:spacing w:afterLines="75" w:line="300" w:lineRule="auto"/>
        <w:jc w:val="center"/>
        <w:rPr>
          <w:rFonts w:ascii="標楷體" w:eastAsia="標楷體" w:hAnsi="標楷體"/>
          <w:b/>
          <w:sz w:val="40"/>
          <w:szCs w:val="40"/>
        </w:rPr>
      </w:pPr>
      <w:r w:rsidRPr="004E3F22">
        <w:rPr>
          <w:rFonts w:ascii="標楷體" w:eastAsia="標楷體" w:hAnsi="標楷體" w:hint="eastAsia"/>
          <w:b/>
          <w:sz w:val="40"/>
          <w:szCs w:val="40"/>
        </w:rPr>
        <w:t>國民體適能檢測實施辦法</w:t>
      </w:r>
    </w:p>
    <w:p w:rsidR="009634F7" w:rsidRPr="00843E47" w:rsidRDefault="004E3F22" w:rsidP="00790B56">
      <w:pPr>
        <w:snapToGrid w:val="0"/>
        <w:spacing w:afterLines="50" w:line="300" w:lineRule="auto"/>
        <w:jc w:val="right"/>
        <w:rPr>
          <w:rFonts w:ascii="華康正顏楷體 Std W5" w:eastAsia="華康正顏楷體 Std W5" w:hAnsi="華康正顏楷體 Std W5"/>
          <w:sz w:val="28"/>
          <w:szCs w:val="28"/>
        </w:rPr>
      </w:pPr>
      <w:r w:rsidRPr="00843E47">
        <w:rPr>
          <w:rFonts w:ascii="華康正顏楷體 Std W5" w:eastAsia="華康正顏楷體 Std W5" w:hAnsi="華康正顏楷體 Std W5"/>
          <w:szCs w:val="24"/>
        </w:rPr>
        <w:t>中華民國103年05月28日臺教授體部字第</w:t>
      </w:r>
      <w:r w:rsidR="00843E47" w:rsidRPr="00843E47">
        <w:rPr>
          <w:rFonts w:ascii="華康正顏楷體 Std W5" w:eastAsia="華康正顏楷體 Std W5" w:hAnsi="華康正顏楷體 Std W5"/>
        </w:rPr>
        <w:t>1030015171B</w:t>
      </w:r>
      <w:r w:rsidRPr="00843E47">
        <w:rPr>
          <w:rFonts w:ascii="華康正顏楷體 Std W5" w:eastAsia="華康正顏楷體 Std W5" w:hAnsi="華康正顏楷體 Std W5"/>
          <w:szCs w:val="24"/>
        </w:rPr>
        <w:t>號令</w:t>
      </w: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701"/>
        <w:gridCol w:w="7655"/>
      </w:tblGrid>
      <w:tr w:rsidR="009634F7" w:rsidRPr="00ED34E3" w:rsidTr="009634F7">
        <w:trPr>
          <w:trHeight w:val="422"/>
          <w:jc w:val="center"/>
        </w:trPr>
        <w:tc>
          <w:tcPr>
            <w:tcW w:w="1701" w:type="dxa"/>
          </w:tcPr>
          <w:p w:rsidR="009634F7" w:rsidRPr="00ED34E3" w:rsidRDefault="009634F7" w:rsidP="00790B56">
            <w:pPr>
              <w:pStyle w:val="0221"/>
              <w:snapToGrid w:val="0"/>
              <w:spacing w:beforeLines="25" w:beforeAutospacing="0" w:afterLines="25" w:afterAutospacing="0" w:line="288" w:lineRule="auto"/>
              <w:ind w:rightChars="100" w:right="240"/>
              <w:jc w:val="distribute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第一條</w:t>
            </w:r>
          </w:p>
        </w:tc>
        <w:tc>
          <w:tcPr>
            <w:tcW w:w="7655" w:type="dxa"/>
          </w:tcPr>
          <w:p w:rsidR="009634F7" w:rsidRPr="00ED34E3" w:rsidRDefault="009634F7" w:rsidP="00790B56">
            <w:pPr>
              <w:pStyle w:val="0221"/>
              <w:snapToGrid w:val="0"/>
              <w:spacing w:beforeLines="25" w:beforeAutospacing="0" w:afterLines="25" w:afterAutospacing="0" w:line="300" w:lineRule="auto"/>
              <w:ind w:leftChars="25" w:left="60" w:rightChars="25" w:right="60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本辦法依國民體育法第二十條規定訂定之。</w:t>
            </w:r>
          </w:p>
        </w:tc>
      </w:tr>
      <w:tr w:rsidR="009634F7" w:rsidRPr="00ED34E3" w:rsidTr="009634F7">
        <w:trPr>
          <w:jc w:val="center"/>
        </w:trPr>
        <w:tc>
          <w:tcPr>
            <w:tcW w:w="1701" w:type="dxa"/>
          </w:tcPr>
          <w:p w:rsidR="009634F7" w:rsidRPr="00ED34E3" w:rsidRDefault="009634F7" w:rsidP="00790B56">
            <w:pPr>
              <w:pStyle w:val="0221"/>
              <w:snapToGrid w:val="0"/>
              <w:spacing w:beforeLines="25" w:beforeAutospacing="0" w:after="0" w:afterAutospacing="0" w:line="288" w:lineRule="auto"/>
              <w:ind w:rightChars="100" w:right="240"/>
              <w:jc w:val="distribute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第二條</w:t>
            </w:r>
          </w:p>
        </w:tc>
        <w:tc>
          <w:tcPr>
            <w:tcW w:w="7655" w:type="dxa"/>
          </w:tcPr>
          <w:p w:rsidR="009634F7" w:rsidRDefault="009634F7" w:rsidP="00790B56">
            <w:pPr>
              <w:pStyle w:val="0221"/>
              <w:widowControl w:val="0"/>
              <w:adjustRightInd w:val="0"/>
              <w:snapToGrid w:val="0"/>
              <w:spacing w:beforeLines="25" w:beforeAutospacing="0" w:after="0" w:afterAutospacing="0"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國民體適能檢測之年齡及項目如下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一、十歲以上未滿二十三歲者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9634F7" w:rsidRPr="009634F7" w:rsidRDefault="004E3F22" w:rsidP="00C570FB">
            <w:pPr>
              <w:snapToGrid w:val="0"/>
              <w:spacing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身體組成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身體質量指數及腰臀圍比。</w:t>
            </w:r>
          </w:p>
          <w:p w:rsidR="009634F7" w:rsidRPr="009634F7" w:rsidRDefault="004E3F22" w:rsidP="00C570FB">
            <w:pPr>
              <w:snapToGrid w:val="0"/>
              <w:spacing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肌力及肌耐力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屈膝仰臥起坐。</w:t>
            </w:r>
          </w:p>
          <w:p w:rsidR="009634F7" w:rsidRPr="009634F7" w:rsidRDefault="004E3F22" w:rsidP="00C570FB">
            <w:pPr>
              <w:snapToGrid w:val="0"/>
              <w:spacing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柔軟度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坐姿體前彎。</w:t>
            </w:r>
          </w:p>
          <w:p w:rsidR="009634F7" w:rsidRPr="009634F7" w:rsidRDefault="004E3F22" w:rsidP="00C570FB">
            <w:pPr>
              <w:snapToGrid w:val="0"/>
              <w:spacing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瞬發力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立定跳遠。</w:t>
            </w:r>
          </w:p>
          <w:p w:rsidR="009634F7" w:rsidRPr="009634F7" w:rsidRDefault="004E3F22" w:rsidP="00C570FB">
            <w:pPr>
              <w:snapToGrid w:val="0"/>
              <w:spacing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心肺耐力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跑走。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二、二十三歲以上未滿六十五歲者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9634F7" w:rsidRPr="009634F7" w:rsidRDefault="004E3F22" w:rsidP="00C570FB">
            <w:pPr>
              <w:snapToGrid w:val="0"/>
              <w:spacing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身體組成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身體質量指數及腰臀圍比。</w:t>
            </w:r>
          </w:p>
          <w:p w:rsidR="009634F7" w:rsidRPr="009634F7" w:rsidRDefault="004E3F22" w:rsidP="00C570FB">
            <w:pPr>
              <w:snapToGrid w:val="0"/>
              <w:spacing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肌力及肌耐力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屈膝仰臥起坐。</w:t>
            </w:r>
          </w:p>
          <w:p w:rsidR="009634F7" w:rsidRPr="009634F7" w:rsidRDefault="004E3F22" w:rsidP="00C570FB">
            <w:pPr>
              <w:snapToGrid w:val="0"/>
              <w:spacing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柔軟度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坐姿體前彎。</w:t>
            </w:r>
          </w:p>
          <w:p w:rsidR="009634F7" w:rsidRPr="009634F7" w:rsidRDefault="004E3F22" w:rsidP="00C570FB">
            <w:pPr>
              <w:snapToGrid w:val="0"/>
              <w:spacing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心肺耐力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登階。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三、六十五歲以上者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9634F7" w:rsidRPr="009634F7" w:rsidRDefault="004E3F22" w:rsidP="00C570FB">
            <w:pPr>
              <w:snapToGrid w:val="0"/>
              <w:spacing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身體組成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身體質量指數及腰臀圍比。</w:t>
            </w:r>
          </w:p>
          <w:p w:rsidR="009634F7" w:rsidRPr="009634F7" w:rsidRDefault="004E3F22" w:rsidP="00C570FB">
            <w:pPr>
              <w:snapToGrid w:val="0"/>
              <w:spacing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肌力及肌耐力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肱二頭肌手臂屈舉及椅子坐立。</w:t>
            </w:r>
          </w:p>
          <w:p w:rsidR="009634F7" w:rsidRPr="009634F7" w:rsidRDefault="004E3F22" w:rsidP="00C570FB">
            <w:pPr>
              <w:snapToGrid w:val="0"/>
              <w:spacing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柔軟度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抓背及椅子坐姿體前彎。</w:t>
            </w:r>
          </w:p>
          <w:p w:rsidR="009634F7" w:rsidRPr="009634F7" w:rsidRDefault="004E3F22" w:rsidP="00C570FB">
            <w:pPr>
              <w:snapToGrid w:val="0"/>
              <w:spacing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心肺耐力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原地站立抬膝。</w:t>
            </w:r>
          </w:p>
          <w:p w:rsidR="009634F7" w:rsidRPr="00ED34E3" w:rsidRDefault="004E3F22" w:rsidP="00790B56">
            <w:pPr>
              <w:pStyle w:val="0221"/>
              <w:widowControl w:val="0"/>
              <w:snapToGrid w:val="0"/>
              <w:spacing w:before="0" w:beforeAutospacing="0" w:afterLines="25" w:afterAutospacing="0" w:line="300" w:lineRule="auto"/>
              <w:ind w:leftChars="25" w:left="60" w:rightChars="25" w:right="60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平衡能力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椅子坐立繞物及開眼單足立。</w:t>
            </w:r>
          </w:p>
        </w:tc>
      </w:tr>
      <w:tr w:rsidR="009634F7" w:rsidRPr="00ED34E3" w:rsidTr="009634F7">
        <w:trPr>
          <w:jc w:val="center"/>
        </w:trPr>
        <w:tc>
          <w:tcPr>
            <w:tcW w:w="1701" w:type="dxa"/>
          </w:tcPr>
          <w:p w:rsidR="009634F7" w:rsidRPr="00ED34E3" w:rsidRDefault="009634F7" w:rsidP="00790B56">
            <w:pPr>
              <w:widowControl/>
              <w:snapToGrid w:val="0"/>
              <w:spacing w:beforeLines="25" w:line="288" w:lineRule="auto"/>
              <w:ind w:rightChars="100" w:right="240"/>
              <w:jc w:val="distribute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第三條</w:t>
            </w:r>
          </w:p>
        </w:tc>
        <w:tc>
          <w:tcPr>
            <w:tcW w:w="7655" w:type="dxa"/>
          </w:tcPr>
          <w:p w:rsidR="009634F7" w:rsidRPr="009634F7" w:rsidRDefault="009634F7" w:rsidP="00790B56">
            <w:pPr>
              <w:adjustRightInd w:val="0"/>
              <w:snapToGrid w:val="0"/>
              <w:spacing w:beforeLines="25"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國民體適能檢測之實施方法如下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一、身體質量指數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以身高器及體重器分別測量身高及體重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並以體重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公斤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除以身高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公尺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之平方計算。</w:t>
            </w:r>
          </w:p>
          <w:p w:rsidR="009634F7" w:rsidRPr="009634F7" w:rsidRDefault="009634F7" w:rsidP="009D2207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二、腰臀圍比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以皮尺分別測量腰圍及臀圍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並以腰圍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公分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除以臀圍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公分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計算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至少測量二次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取平均值。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三、屈膝仰臥起坐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受測者平躺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屈膝成九十度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足部平貼地面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雙手交叉於胸前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雙掌輕貼於肩部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施測者輕壓其腳背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協助穩定。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利用腹肌收縮起身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雙手肘輕觸大腿後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始恢復成預備動作。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計時一分鐘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統計完成次數。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四、坐姿體前彎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受測者平坐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雙腳分開成三十公分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膝關節貼地伸直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腳尖朝上。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受測者雙腳足跟底部與量尺之二十五公分記號平齊。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雙手上下重疊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中指對齊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上身緩慢往前伸展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當中指觸及量尺時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應暫停一秒至二秒。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依前三目規定測驗二次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以最佳值為評估依據。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五、立定跳遠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受測者立於起跳線後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雙腳打開與肩同寬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雙腳半蹲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膝關節彎曲。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雙臂置於身體雙側後方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雙臂自然前擺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雙腳同時躍起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同時落地。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成績丈量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由起跳線內緣至最近之落地點為準。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依前三目規定測驗二次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以最佳值為評估依據。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六、跑走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受測者於起步即開始計時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施測者應鼓勵受測者盡力以跑步完成測驗;其未能以跑步完成者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得以走步代替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抵終點線時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記錄時間</w:t>
            </w:r>
            <w:r w:rsidR="009634F7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為利辨識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受測者得穿戴號碼衣。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以碼錶並依下列規定記錄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9634F7" w:rsidRPr="009634F7" w:rsidRDefault="009634F7" w:rsidP="009D2207">
            <w:pPr>
              <w:snapToGrid w:val="0"/>
              <w:spacing w:line="300" w:lineRule="auto"/>
              <w:ind w:leftChars="270" w:left="928" w:rightChars="25" w:right="60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1.國民小學學生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八百公尺。</w:t>
            </w:r>
          </w:p>
          <w:p w:rsidR="009634F7" w:rsidRPr="009634F7" w:rsidRDefault="009634F7" w:rsidP="009D2207">
            <w:pPr>
              <w:snapToGrid w:val="0"/>
              <w:spacing w:line="300" w:lineRule="auto"/>
              <w:ind w:leftChars="270" w:left="928" w:rightChars="25" w:right="60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2.國民中學以上學生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男學生一千六百公尺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女學生八百公尺。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七、登階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受測者站立於臺階前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配合節拍器節奏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以每分鐘九十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六拍之速度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每四拍上下臺階一次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持續三分鐘。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完成登階測驗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並休息一分鐘後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立即測量一分鐘至一分鐘三十秒;休息三十秒後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立即測量二分鐘至二分鐘三十秒;再休息三十秒後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立即測量三分鐘至三分鐘三十秒三次脈搏數。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將前目三次測得之脈搏數代入第四目公式中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計算心肺耐力指數。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心肺耐力指數=運動持續時間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一百八十秒×一百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三次脈搏總和×二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八、肱二頭肌手臂屈舉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受試者坐於椅子中間背挺直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雙腳平貼於地面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慣用手實握啞鈴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自然伸直。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女性用五磅啞鈴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男性用八磅啞鈴進行測驗。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測驗時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受試者反覆從事屈臂動作;屈臂時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手要完全屈曲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於三十秒內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鼓勵受試者完成最多次數。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依前三目規定測驗一次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以舉啞鈴之次數為記錄單位。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九、椅子坐立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受試者坐於椅子中間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背挺直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雙腳平貼於地面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雙手交叉於胸前。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受試者反覆起立坐下動作;起立時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雙腿要完全伸直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於三十秒內鼓勵受試者完成最多次數。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依前二目規定測驗一次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以完成一次之坐立次數為記錄單位。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十、抓背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一手過肩向下方伸展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另一手在腰部向後上方伸展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測量雙手中指間之距離。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依前目規定測驗二次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以最佳值為評估依據。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十一、椅子坐姿體前彎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坐姿在椅子前方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一腳向前伸展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腳勾起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雙手上下重疊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中指對齊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向前伸展摸腳趾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測量手掌中指與腳間之距離。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依前目規定測驗二次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以最佳值為評估依據。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十二、原地站立抬膝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受試者先以髂前上棘與膝蓋骨連線中點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決定測驗時大腿抬起高度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在牆上貼上膠布作為註記。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測驗時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受試者應於二分鐘內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以最快速度進行左右踏步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計算右腳抬起次數。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左右抬腿各練習一次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依前二目規定測驗二分鐘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以完成一次左右踏步之次數為記錄單位。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十三、椅子坐起繞物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受試者坐直於椅子上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待施測者下令開始後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以最快速度站起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並快走繞行二‧四四公尺外座椅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再走回原位坐下。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量測從起身至坐下所費時間二次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並取時間最短值。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760" w:rightChars="25" w:right="60" w:hangingChars="250" w:hanging="7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十四、開眼單足立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受測者雙手叉腰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一腳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慣用腳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以全腳掌穩固著地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另一腳屈膝抬離於地面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貼於支撐腳內側。</w:t>
            </w:r>
          </w:p>
          <w:p w:rsidR="009634F7" w:rsidRPr="009634F7" w:rsidRDefault="004E3F22" w:rsidP="009D2207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一腳觸地、另一支撐腳移動或叉腰手離開腰部時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即停錶。</w:t>
            </w:r>
          </w:p>
          <w:p w:rsidR="009634F7" w:rsidRPr="009634F7" w:rsidRDefault="004E3F22" w:rsidP="00790B56">
            <w:pPr>
              <w:snapToGrid w:val="0"/>
              <w:spacing w:afterLines="25"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依前二目規定測驗二次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634F7" w:rsidRPr="009634F7">
              <w:rPr>
                <w:rFonts w:ascii="標楷體" w:eastAsia="標楷體" w:hAnsi="標楷體" w:hint="eastAsia"/>
                <w:sz w:val="28"/>
                <w:szCs w:val="28"/>
              </w:rPr>
              <w:t>以時間最長值為評估依據。</w:t>
            </w:r>
          </w:p>
        </w:tc>
      </w:tr>
      <w:tr w:rsidR="009634F7" w:rsidRPr="00ED34E3" w:rsidTr="009634F7">
        <w:trPr>
          <w:jc w:val="center"/>
        </w:trPr>
        <w:tc>
          <w:tcPr>
            <w:tcW w:w="1701" w:type="dxa"/>
          </w:tcPr>
          <w:p w:rsidR="009634F7" w:rsidRPr="00ED34E3" w:rsidRDefault="009634F7" w:rsidP="00790B56">
            <w:pPr>
              <w:pStyle w:val="Web"/>
              <w:snapToGrid w:val="0"/>
              <w:spacing w:beforeLines="25" w:beforeAutospacing="0" w:after="0" w:afterAutospacing="0" w:line="288" w:lineRule="auto"/>
              <w:ind w:rightChars="100" w:right="240"/>
              <w:jc w:val="distribute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lastRenderedPageBreak/>
              <w:t>第四條</w:t>
            </w:r>
          </w:p>
        </w:tc>
        <w:tc>
          <w:tcPr>
            <w:tcW w:w="7655" w:type="dxa"/>
          </w:tcPr>
          <w:p w:rsidR="009634F7" w:rsidRPr="009634F7" w:rsidRDefault="009634F7" w:rsidP="00790B56">
            <w:pPr>
              <w:adjustRightInd w:val="0"/>
              <w:snapToGrid w:val="0"/>
              <w:spacing w:beforeLines="25"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國民體適能檢測器材如下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一、身體質量指數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身高器、體重器。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二、腰臀圍比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皮尺。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三、屈膝仰臥起坐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碼錶及軟墊。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四、坐姿體前彎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量尺及軟墊。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五、立定跳遠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立定跳遠墊及捲尺。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六、跑走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碼錶及發令器。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七、登階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碼錶、節拍器及三十五公分立體臺階。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八、肱二頭肌手臂屈舉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碼錶、直背椅或折疊椅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高度約四十三公分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及啞鈴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女生五磅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男生八磅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九、椅子坐立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碼錶及直背椅或折疊椅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高度約四十三公分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十、抓背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十八吋硬尺。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620" w:rightChars="25" w:right="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十一、椅子坐姿體前彎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直背椅或折疊椅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高度約四十三公分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及十八吋硬尺。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十二、原地站立抬膝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碼錶、軟尺、有色膠帶及計數器。</w:t>
            </w:r>
          </w:p>
          <w:p w:rsidR="009634F7" w:rsidRPr="009634F7" w:rsidRDefault="009634F7" w:rsidP="00C570FB">
            <w:pPr>
              <w:snapToGrid w:val="0"/>
              <w:spacing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十三、椅子坐起繞物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碼錶、皮尺、障礙錐及直背椅或折疊椅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高度約四十三公分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9634F7" w:rsidRPr="00ED34E3" w:rsidRDefault="009634F7" w:rsidP="00790B56">
            <w:pPr>
              <w:pStyle w:val="Web"/>
              <w:widowControl w:val="0"/>
              <w:snapToGrid w:val="0"/>
              <w:spacing w:before="0" w:beforeAutospacing="0" w:afterLines="25" w:afterAutospacing="0" w:line="300" w:lineRule="auto"/>
              <w:ind w:leftChars="25" w:left="900" w:rightChars="25" w:right="60" w:hangingChars="300" w:hanging="84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十四、開眼單足立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碼錶。</w:t>
            </w:r>
          </w:p>
        </w:tc>
      </w:tr>
      <w:tr w:rsidR="009634F7" w:rsidRPr="00ED34E3" w:rsidTr="009634F7">
        <w:trPr>
          <w:jc w:val="center"/>
        </w:trPr>
        <w:tc>
          <w:tcPr>
            <w:tcW w:w="1701" w:type="dxa"/>
          </w:tcPr>
          <w:p w:rsidR="009634F7" w:rsidRPr="00ED34E3" w:rsidRDefault="009634F7" w:rsidP="00790B56">
            <w:pPr>
              <w:widowControl/>
              <w:snapToGrid w:val="0"/>
              <w:spacing w:beforeLines="25" w:line="288" w:lineRule="auto"/>
              <w:ind w:rightChars="100" w:right="240"/>
              <w:jc w:val="distribute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lastRenderedPageBreak/>
              <w:t>第五條</w:t>
            </w:r>
          </w:p>
        </w:tc>
        <w:tc>
          <w:tcPr>
            <w:tcW w:w="7655" w:type="dxa"/>
          </w:tcPr>
          <w:p w:rsidR="009634F7" w:rsidRPr="009634F7" w:rsidRDefault="009634F7" w:rsidP="00790B56">
            <w:pPr>
              <w:adjustRightInd w:val="0"/>
              <w:snapToGrid w:val="0"/>
              <w:spacing w:beforeLines="25"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教育部體育署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以下簡稱體育署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應定期公告國民體適能現況及學生體適能常模。</w:t>
            </w:r>
          </w:p>
          <w:p w:rsidR="009634F7" w:rsidRPr="009634F7" w:rsidRDefault="009634F7" w:rsidP="00790B56">
            <w:pPr>
              <w:widowControl/>
              <w:snapToGrid w:val="0"/>
              <w:spacing w:beforeLines="25" w:afterLines="25"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直轄市、縣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市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主管機關及其所主管之學校應辦理國民體適能檢測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鼓勵直轄市、縣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市</w:t>
            </w:r>
            <w:r w:rsidR="004E3F22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民及學生參加檢測。</w:t>
            </w:r>
          </w:p>
          <w:p w:rsidR="009634F7" w:rsidRPr="00ED34E3" w:rsidRDefault="009634F7" w:rsidP="00790B56">
            <w:pPr>
              <w:widowControl/>
              <w:snapToGrid w:val="0"/>
              <w:spacing w:beforeLines="25" w:afterLines="25"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各機關、學校或受各機關委託之機構、團體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應將其實施國民體適能、學生體適能檢測之結果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彙送體育署</w:t>
            </w:r>
            <w:r w:rsidR="00C570F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作為第一項公告之參據。</w:t>
            </w:r>
          </w:p>
        </w:tc>
      </w:tr>
      <w:tr w:rsidR="009634F7" w:rsidRPr="00ED34E3" w:rsidTr="009634F7">
        <w:trPr>
          <w:jc w:val="center"/>
        </w:trPr>
        <w:tc>
          <w:tcPr>
            <w:tcW w:w="1701" w:type="dxa"/>
          </w:tcPr>
          <w:p w:rsidR="009634F7" w:rsidRPr="00ED34E3" w:rsidRDefault="009634F7" w:rsidP="00790B56">
            <w:pPr>
              <w:widowControl/>
              <w:tabs>
                <w:tab w:val="left" w:pos="8827"/>
              </w:tabs>
              <w:snapToGrid w:val="0"/>
              <w:spacing w:beforeLines="25" w:afterLines="25" w:line="288" w:lineRule="auto"/>
              <w:ind w:rightChars="100" w:right="240"/>
              <w:jc w:val="distribute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D34E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第六條</w:t>
            </w:r>
          </w:p>
        </w:tc>
        <w:tc>
          <w:tcPr>
            <w:tcW w:w="7655" w:type="dxa"/>
          </w:tcPr>
          <w:p w:rsidR="009634F7" w:rsidRPr="00ED34E3" w:rsidRDefault="009634F7" w:rsidP="00790B56">
            <w:pPr>
              <w:widowControl/>
              <w:tabs>
                <w:tab w:val="left" w:pos="8827"/>
              </w:tabs>
              <w:snapToGrid w:val="0"/>
              <w:spacing w:beforeLines="25" w:afterLines="25" w:line="300" w:lineRule="auto"/>
              <w:ind w:leftChars="25" w:left="60" w:rightChars="25" w:right="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634F7">
              <w:rPr>
                <w:rFonts w:ascii="標楷體" w:eastAsia="標楷體" w:hAnsi="標楷體" w:hint="eastAsia"/>
                <w:sz w:val="28"/>
                <w:szCs w:val="28"/>
              </w:rPr>
              <w:t>本辦法自發布日施行。</w:t>
            </w:r>
          </w:p>
        </w:tc>
      </w:tr>
    </w:tbl>
    <w:p w:rsidR="009634F7" w:rsidRDefault="009634F7" w:rsidP="005C32C0">
      <w:pPr>
        <w:snapToGrid w:val="0"/>
        <w:spacing w:line="300" w:lineRule="auto"/>
        <w:jc w:val="both"/>
        <w:rPr>
          <w:rFonts w:ascii="標楷體" w:eastAsia="標楷體" w:hAnsi="標楷體"/>
          <w:b/>
          <w:sz w:val="28"/>
          <w:szCs w:val="28"/>
        </w:rPr>
      </w:pPr>
    </w:p>
    <w:p w:rsidR="009634F7" w:rsidRDefault="009634F7">
      <w:pPr>
        <w:widowControl/>
        <w:spacing w:line="240" w:lineRule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:rsidR="00DF2C9F" w:rsidRPr="00DF75FA" w:rsidRDefault="00DF2C9F" w:rsidP="005C32C0">
      <w:pPr>
        <w:snapToGrid w:val="0"/>
        <w:spacing w:line="300" w:lineRule="auto"/>
        <w:jc w:val="both"/>
        <w:rPr>
          <w:rFonts w:ascii="標楷體" w:eastAsia="標楷體" w:hAnsi="標楷體"/>
          <w:b/>
          <w:sz w:val="32"/>
          <w:szCs w:val="32"/>
        </w:rPr>
      </w:pPr>
      <w:r w:rsidRPr="00DF75FA">
        <w:rPr>
          <w:rFonts w:ascii="標楷體" w:eastAsia="標楷體" w:hAnsi="標楷體"/>
          <w:b/>
          <w:sz w:val="32"/>
          <w:szCs w:val="32"/>
        </w:rPr>
        <w:lastRenderedPageBreak/>
        <w:t>附件</w:t>
      </w:r>
      <w:r w:rsidR="00721AF7" w:rsidRPr="00DF75FA">
        <w:rPr>
          <w:rFonts w:ascii="標楷體" w:eastAsia="標楷體" w:hAnsi="標楷體" w:hint="eastAsia"/>
          <w:b/>
          <w:sz w:val="32"/>
          <w:szCs w:val="32"/>
        </w:rPr>
        <w:t>四</w:t>
      </w:r>
    </w:p>
    <w:p w:rsidR="00DF2C9F" w:rsidRPr="00DF2C9F" w:rsidRDefault="00DF2C9F" w:rsidP="00790B56">
      <w:pPr>
        <w:snapToGrid w:val="0"/>
        <w:spacing w:afterLines="100" w:line="300" w:lineRule="auto"/>
        <w:jc w:val="center"/>
        <w:rPr>
          <w:rFonts w:ascii="標楷體" w:eastAsia="標楷體" w:hAnsi="標楷體"/>
          <w:b/>
          <w:sz w:val="40"/>
          <w:szCs w:val="40"/>
        </w:rPr>
      </w:pPr>
      <w:r w:rsidRPr="00DF2C9F">
        <w:rPr>
          <w:rFonts w:ascii="標楷體" w:eastAsia="標楷體" w:hAnsi="標楷體"/>
          <w:b/>
          <w:sz w:val="40"/>
          <w:szCs w:val="40"/>
        </w:rPr>
        <w:t>身體</w:t>
      </w:r>
      <w:r w:rsidRPr="00DF2C9F">
        <w:rPr>
          <w:rFonts w:ascii="標楷體" w:eastAsia="標楷體" w:hAnsi="標楷體" w:hint="eastAsia"/>
          <w:b/>
          <w:sz w:val="40"/>
          <w:szCs w:val="40"/>
        </w:rPr>
        <w:t>狀況</w:t>
      </w:r>
      <w:r w:rsidRPr="00DF2C9F">
        <w:rPr>
          <w:rFonts w:ascii="標楷體" w:eastAsia="標楷體" w:hAnsi="標楷體"/>
          <w:b/>
          <w:sz w:val="40"/>
          <w:szCs w:val="40"/>
        </w:rPr>
        <w:t>調查表切結書</w:t>
      </w:r>
      <w:bookmarkEnd w:id="16"/>
    </w:p>
    <w:p w:rsidR="00DF5F62" w:rsidRPr="00DF2C9F" w:rsidRDefault="00DF5F62" w:rsidP="003F0AC7">
      <w:pPr>
        <w:snapToGrid w:val="0"/>
        <w:spacing w:line="300" w:lineRule="auto"/>
        <w:jc w:val="center"/>
        <w:rPr>
          <w:rFonts w:ascii="標楷體" w:eastAsia="標楷體" w:hAnsi="標楷體"/>
          <w:b/>
          <w:sz w:val="28"/>
          <w:szCs w:val="28"/>
        </w:rPr>
      </w:pPr>
      <w:r w:rsidRPr="00DF2C9F">
        <w:rPr>
          <w:rFonts w:ascii="標楷體" w:eastAsia="標楷體" w:hAnsi="標楷體"/>
          <w:b/>
          <w:sz w:val="28"/>
          <w:szCs w:val="28"/>
        </w:rPr>
        <w:t>身體</w:t>
      </w:r>
      <w:r w:rsidRPr="00DF2C9F">
        <w:rPr>
          <w:rFonts w:ascii="標楷體" w:eastAsia="標楷體" w:hAnsi="標楷體" w:hint="eastAsia"/>
          <w:b/>
          <w:sz w:val="28"/>
          <w:szCs w:val="28"/>
        </w:rPr>
        <w:t>狀況</w:t>
      </w:r>
      <w:r w:rsidRPr="00DF2C9F">
        <w:rPr>
          <w:rFonts w:ascii="標楷體" w:eastAsia="標楷體" w:hAnsi="標楷體"/>
          <w:b/>
          <w:sz w:val="28"/>
          <w:szCs w:val="28"/>
        </w:rPr>
        <w:t>調查表</w:t>
      </w:r>
    </w:p>
    <w:p w:rsidR="00DF5F62" w:rsidRPr="00DF2C9F" w:rsidRDefault="00DF5F62" w:rsidP="00790B56">
      <w:pPr>
        <w:snapToGrid w:val="0"/>
        <w:spacing w:afterLines="50" w:line="300" w:lineRule="auto"/>
        <w:jc w:val="center"/>
        <w:rPr>
          <w:rFonts w:ascii="標楷體" w:eastAsia="標楷體" w:hAnsi="標楷體" w:cs="Arial"/>
          <w:b/>
          <w:szCs w:val="24"/>
        </w:rPr>
      </w:pPr>
      <w:r w:rsidRPr="00DF2C9F">
        <w:rPr>
          <w:rFonts w:ascii="標楷體" w:eastAsia="標楷體" w:hAnsi="標楷體" w:cs="Arial"/>
          <w:b/>
          <w:szCs w:val="24"/>
        </w:rPr>
        <w:t>【The Physical Activity Readiness Questionnaire PAR-Q（revised 1994）】</w:t>
      </w:r>
    </w:p>
    <w:p w:rsidR="00DF5F62" w:rsidRPr="00DF2C9F" w:rsidRDefault="00DF5F62" w:rsidP="00790B56">
      <w:pPr>
        <w:snapToGrid w:val="0"/>
        <w:spacing w:afterLines="25" w:line="300" w:lineRule="auto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DF2C9F">
        <w:rPr>
          <w:rFonts w:ascii="標楷體" w:eastAsia="標楷體" w:hAnsi="標楷體" w:hint="eastAsia"/>
          <w:sz w:val="28"/>
          <w:szCs w:val="28"/>
        </w:rPr>
        <w:t>請您</w:t>
      </w:r>
      <w:r w:rsidRPr="00DF2C9F">
        <w:rPr>
          <w:rFonts w:ascii="標楷體" w:eastAsia="標楷體" w:hAnsi="標楷體"/>
          <w:sz w:val="28"/>
          <w:szCs w:val="28"/>
        </w:rPr>
        <w:t>先填寫這一份PAR-Q，這一份問卷結果可能決定您在開始從事身體活動前，是否應該先徵求醫師的意見。</w:t>
      </w:r>
    </w:p>
    <w:p w:rsidR="00DF5F62" w:rsidRPr="00DF2C9F" w:rsidRDefault="00DF5F62" w:rsidP="003F0AC7">
      <w:pPr>
        <w:snapToGrid w:val="0"/>
        <w:spacing w:line="300" w:lineRule="auto"/>
        <w:jc w:val="both"/>
        <w:rPr>
          <w:rFonts w:ascii="標楷體" w:eastAsia="標楷體" w:hAnsi="標楷體"/>
          <w:b/>
          <w:sz w:val="28"/>
          <w:szCs w:val="28"/>
        </w:rPr>
      </w:pPr>
      <w:r w:rsidRPr="00DF2C9F">
        <w:rPr>
          <w:rFonts w:ascii="標楷體" w:eastAsia="標楷體" w:hAnsi="標楷體"/>
          <w:b/>
          <w:sz w:val="28"/>
          <w:szCs w:val="28"/>
        </w:rPr>
        <w:t>請用您的常識，以謹慎、誠實的態度（勾選）下列問題：</w:t>
      </w:r>
    </w:p>
    <w:tbl>
      <w:tblPr>
        <w:tblW w:w="0" w:type="auto"/>
        <w:jc w:val="center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051"/>
        <w:gridCol w:w="567"/>
        <w:gridCol w:w="567"/>
      </w:tblGrid>
      <w:tr w:rsidR="00DF5F62" w:rsidRPr="001101E5" w:rsidTr="00206BB6">
        <w:trPr>
          <w:trHeight w:val="510"/>
          <w:jc w:val="center"/>
        </w:trPr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1101E5" w:rsidRDefault="00DF5F62" w:rsidP="00DF2C9F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101E5">
              <w:rPr>
                <w:rFonts w:ascii="標楷體" w:eastAsia="標楷體" w:hAnsi="標楷體"/>
                <w:b/>
                <w:sz w:val="28"/>
                <w:szCs w:val="28"/>
              </w:rPr>
              <w:t>內容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1101E5" w:rsidRDefault="00DF5F62" w:rsidP="00DF2C9F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101E5">
              <w:rPr>
                <w:rFonts w:ascii="標楷體" w:eastAsia="標楷體" w:hAnsi="標楷體"/>
                <w:b/>
                <w:sz w:val="28"/>
                <w:szCs w:val="28"/>
              </w:rPr>
              <w:t>是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F62" w:rsidRPr="001101E5" w:rsidRDefault="00DF5F62" w:rsidP="00DF2C9F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101E5">
              <w:rPr>
                <w:rFonts w:ascii="標楷體" w:eastAsia="標楷體" w:hAnsi="標楷體"/>
                <w:b/>
                <w:sz w:val="28"/>
                <w:szCs w:val="28"/>
              </w:rPr>
              <w:t>否</w:t>
            </w:r>
          </w:p>
        </w:tc>
      </w:tr>
      <w:tr w:rsidR="00DF5F62" w:rsidRPr="001101E5" w:rsidTr="00206BB6">
        <w:trPr>
          <w:trHeight w:val="510"/>
          <w:jc w:val="center"/>
        </w:trPr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01E5" w:rsidRPr="0004351B" w:rsidRDefault="00DF5F62" w:rsidP="0004351B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04351B">
              <w:rPr>
                <w:rFonts w:ascii="標楷體" w:eastAsia="標楷體" w:hAnsi="標楷體"/>
                <w:w w:val="90"/>
                <w:sz w:val="28"/>
                <w:szCs w:val="28"/>
              </w:rPr>
              <w:t>醫生是否曾經說過您有心臟方面的毛病，而且只能從事醫生建議的運動</w:t>
            </w:r>
            <w:r w:rsidR="001101E5" w:rsidRPr="0004351B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？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1101E5" w:rsidRDefault="00DF5F62" w:rsidP="001101E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F62" w:rsidRPr="001101E5" w:rsidRDefault="00DF5F62" w:rsidP="001101E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F5F62" w:rsidRPr="001101E5" w:rsidTr="00206BB6">
        <w:trPr>
          <w:trHeight w:val="510"/>
          <w:jc w:val="center"/>
        </w:trPr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04351B" w:rsidRDefault="00DF5F62" w:rsidP="0004351B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04351B">
              <w:rPr>
                <w:rFonts w:ascii="標楷體" w:eastAsia="標楷體" w:hAnsi="標楷體"/>
                <w:w w:val="90"/>
                <w:sz w:val="28"/>
                <w:szCs w:val="28"/>
              </w:rPr>
              <w:t>當您從事身體活動時，是否會感覺胸口疼痛</w:t>
            </w:r>
            <w:r w:rsidR="001101E5" w:rsidRPr="0004351B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？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1101E5" w:rsidRDefault="00DF5F62" w:rsidP="001101E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F62" w:rsidRPr="001101E5" w:rsidRDefault="00DF5F62" w:rsidP="001101E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F5F62" w:rsidRPr="001101E5" w:rsidTr="00206BB6">
        <w:trPr>
          <w:trHeight w:val="510"/>
          <w:jc w:val="center"/>
        </w:trPr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04351B" w:rsidRDefault="00DF5F62" w:rsidP="0004351B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04351B">
              <w:rPr>
                <w:rFonts w:ascii="標楷體" w:eastAsia="標楷體" w:hAnsi="標楷體"/>
                <w:w w:val="90"/>
                <w:sz w:val="28"/>
                <w:szCs w:val="28"/>
              </w:rPr>
              <w:t>在上幾個月裡，您是否曾在沒有從事任何身體活動時仍感覺胸口疼痛</w:t>
            </w:r>
            <w:r w:rsidR="001101E5" w:rsidRPr="0004351B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？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1101E5" w:rsidRDefault="00DF5F62" w:rsidP="001101E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F62" w:rsidRPr="001101E5" w:rsidRDefault="00DF5F62" w:rsidP="001101E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F5F62" w:rsidRPr="001101E5" w:rsidTr="00206BB6">
        <w:trPr>
          <w:trHeight w:val="510"/>
          <w:jc w:val="center"/>
        </w:trPr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04351B" w:rsidRDefault="00DF5F62" w:rsidP="0004351B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04351B">
              <w:rPr>
                <w:rFonts w:ascii="標楷體" w:eastAsia="標楷體" w:hAnsi="標楷體"/>
                <w:w w:val="90"/>
                <w:sz w:val="28"/>
                <w:szCs w:val="28"/>
              </w:rPr>
              <w:t>您是否曾昏倒或因頭暈而失去平衡過</w:t>
            </w:r>
            <w:r w:rsidR="001101E5" w:rsidRPr="0004351B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？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1101E5" w:rsidRDefault="00DF5F62" w:rsidP="001101E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F62" w:rsidRPr="001101E5" w:rsidRDefault="00DF5F62" w:rsidP="001101E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F5F62" w:rsidRPr="001101E5" w:rsidTr="00206BB6">
        <w:trPr>
          <w:trHeight w:val="510"/>
          <w:jc w:val="center"/>
        </w:trPr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04351B" w:rsidRDefault="00DF5F62" w:rsidP="0004351B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04351B">
              <w:rPr>
                <w:rFonts w:ascii="標楷體" w:eastAsia="標楷體" w:hAnsi="標楷體"/>
                <w:w w:val="90"/>
                <w:sz w:val="28"/>
                <w:szCs w:val="28"/>
              </w:rPr>
              <w:t>您是否有骨骼或關節方面的問題，會因改變身體活動而更形嚴重</w:t>
            </w:r>
            <w:r w:rsidR="001101E5" w:rsidRPr="0004351B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？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1101E5" w:rsidRDefault="00DF5F62" w:rsidP="001101E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F62" w:rsidRPr="001101E5" w:rsidRDefault="00DF5F62" w:rsidP="001101E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F5F62" w:rsidRPr="001101E5" w:rsidTr="00206BB6">
        <w:trPr>
          <w:trHeight w:val="510"/>
          <w:jc w:val="center"/>
        </w:trPr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04351B" w:rsidRDefault="00DF5F62" w:rsidP="0004351B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04351B">
              <w:rPr>
                <w:rFonts w:ascii="標楷體" w:eastAsia="標楷體" w:hAnsi="標楷體"/>
                <w:w w:val="90"/>
                <w:sz w:val="28"/>
                <w:szCs w:val="28"/>
              </w:rPr>
              <w:t>您目前是否正在服用醫生所開的血壓藥或心臟病藥物</w:t>
            </w:r>
            <w:r w:rsidR="001101E5" w:rsidRPr="0004351B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？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1101E5" w:rsidRDefault="00DF5F62" w:rsidP="001101E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F62" w:rsidRPr="001101E5" w:rsidRDefault="00DF5F62" w:rsidP="001101E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F5F62" w:rsidRPr="001101E5" w:rsidTr="00206BB6">
        <w:trPr>
          <w:trHeight w:val="510"/>
          <w:jc w:val="center"/>
        </w:trPr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04351B" w:rsidRDefault="00DF5F62" w:rsidP="0004351B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04351B">
              <w:rPr>
                <w:rFonts w:ascii="標楷體" w:eastAsia="標楷體" w:hAnsi="標楷體"/>
                <w:w w:val="90"/>
                <w:sz w:val="28"/>
                <w:szCs w:val="28"/>
              </w:rPr>
              <w:t>您是否知道自己有任何其他不能從事身體活動的原因</w:t>
            </w:r>
            <w:r w:rsidR="001101E5" w:rsidRPr="0004351B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？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1101E5" w:rsidRDefault="00DF5F62" w:rsidP="001101E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F62" w:rsidRPr="001101E5" w:rsidRDefault="00DF5F62" w:rsidP="001101E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F5F62" w:rsidRPr="001101E5" w:rsidTr="00206BB6">
        <w:trPr>
          <w:trHeight w:val="510"/>
          <w:jc w:val="center"/>
        </w:trPr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04351B" w:rsidRDefault="00DF5F62" w:rsidP="0004351B">
            <w:pPr>
              <w:snapToGrid w:val="0"/>
              <w:spacing w:line="240" w:lineRule="auto"/>
              <w:ind w:leftChars="25" w:left="60"/>
              <w:jc w:val="both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04351B">
              <w:rPr>
                <w:rFonts w:ascii="標楷體" w:eastAsia="標楷體" w:hAnsi="標楷體"/>
                <w:w w:val="90"/>
                <w:sz w:val="28"/>
                <w:szCs w:val="28"/>
              </w:rPr>
              <w:t>您是否已懷孕</w:t>
            </w:r>
            <w:r w:rsidR="001101E5" w:rsidRPr="0004351B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？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5F62" w:rsidRPr="001101E5" w:rsidRDefault="00DF5F62" w:rsidP="001101E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F62" w:rsidRPr="001101E5" w:rsidRDefault="00DF5F62" w:rsidP="001101E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DF5F62" w:rsidRPr="0004351B" w:rsidRDefault="0004351B" w:rsidP="00790B56">
      <w:pPr>
        <w:widowControl/>
        <w:suppressAutoHyphens/>
        <w:snapToGrid w:val="0"/>
        <w:spacing w:beforeLines="50" w:line="300" w:lineRule="auto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※</w:t>
      </w:r>
      <w:r w:rsidR="00DF5F62" w:rsidRPr="0004351B">
        <w:rPr>
          <w:rFonts w:ascii="標楷體" w:eastAsia="標楷體" w:hAnsi="標楷體"/>
          <w:b/>
          <w:sz w:val="28"/>
          <w:szCs w:val="28"/>
        </w:rPr>
        <w:t>如果在您的回答中，有一個或一個以上的答案為</w:t>
      </w:r>
      <w:r>
        <w:rPr>
          <w:rFonts w:ascii="標楷體" w:eastAsia="標楷體" w:hAnsi="標楷體"/>
          <w:b/>
          <w:sz w:val="28"/>
          <w:szCs w:val="28"/>
        </w:rPr>
        <w:t>「</w:t>
      </w:r>
      <w:r w:rsidR="00DF5F62" w:rsidRPr="0004351B">
        <w:rPr>
          <w:rFonts w:ascii="標楷體" w:eastAsia="標楷體" w:hAnsi="標楷體"/>
          <w:b/>
          <w:sz w:val="28"/>
          <w:szCs w:val="28"/>
        </w:rPr>
        <w:t>是</w:t>
      </w:r>
      <w:r>
        <w:rPr>
          <w:rFonts w:ascii="標楷體" w:eastAsia="標楷體" w:hAnsi="標楷體"/>
          <w:b/>
          <w:sz w:val="28"/>
          <w:szCs w:val="28"/>
        </w:rPr>
        <w:t>」</w:t>
      </w:r>
      <w:r>
        <w:rPr>
          <w:rFonts w:ascii="標楷體" w:eastAsia="標楷體" w:hAnsi="標楷體" w:hint="eastAsia"/>
          <w:b/>
          <w:sz w:val="28"/>
          <w:szCs w:val="28"/>
        </w:rPr>
        <w:t>－－</w:t>
      </w:r>
    </w:p>
    <w:p w:rsidR="00DF5F62" w:rsidRPr="0004351B" w:rsidRDefault="00DF5F62" w:rsidP="003F0AC7">
      <w:pPr>
        <w:snapToGrid w:val="0"/>
        <w:spacing w:line="300" w:lineRule="auto"/>
        <w:ind w:leftChars="165" w:left="396"/>
        <w:jc w:val="both"/>
        <w:rPr>
          <w:rFonts w:ascii="標楷體" w:eastAsia="標楷體" w:hAnsi="標楷體"/>
          <w:sz w:val="28"/>
          <w:szCs w:val="28"/>
        </w:rPr>
      </w:pPr>
      <w:r w:rsidRPr="0004351B">
        <w:rPr>
          <w:rFonts w:ascii="標楷體" w:eastAsia="標楷體" w:hAnsi="標楷體"/>
          <w:sz w:val="28"/>
          <w:szCs w:val="28"/>
        </w:rPr>
        <w:t>那麼我們建議請您：</w:t>
      </w:r>
    </w:p>
    <w:p w:rsidR="00DF5F62" w:rsidRPr="0004351B" w:rsidRDefault="00DF5F62" w:rsidP="003F0AC7">
      <w:pPr>
        <w:snapToGrid w:val="0"/>
        <w:spacing w:line="300" w:lineRule="auto"/>
        <w:ind w:leftChars="165" w:left="396"/>
        <w:jc w:val="both"/>
        <w:rPr>
          <w:rFonts w:ascii="標楷體" w:eastAsia="標楷體" w:hAnsi="標楷體"/>
          <w:sz w:val="28"/>
          <w:szCs w:val="28"/>
        </w:rPr>
      </w:pPr>
      <w:r w:rsidRPr="0004351B">
        <w:rPr>
          <w:rFonts w:ascii="標楷體" w:eastAsia="標楷體" w:hAnsi="標楷體"/>
          <w:sz w:val="28"/>
          <w:szCs w:val="28"/>
        </w:rPr>
        <w:t>在做體適能評估或增加運動量之前先徵詢醫生的意見，特別要向醫生提到本問卷中答</w:t>
      </w:r>
      <w:r w:rsidR="0004351B">
        <w:rPr>
          <w:rFonts w:ascii="標楷體" w:eastAsia="標楷體" w:hAnsi="標楷體"/>
          <w:sz w:val="28"/>
          <w:szCs w:val="28"/>
        </w:rPr>
        <w:t>「</w:t>
      </w:r>
      <w:r w:rsidRPr="0004351B">
        <w:rPr>
          <w:rFonts w:ascii="標楷體" w:eastAsia="標楷體" w:hAnsi="標楷體"/>
          <w:sz w:val="28"/>
          <w:szCs w:val="28"/>
        </w:rPr>
        <w:t>是</w:t>
      </w:r>
      <w:r w:rsidR="0004351B">
        <w:rPr>
          <w:rFonts w:ascii="標楷體" w:eastAsia="標楷體" w:hAnsi="標楷體"/>
          <w:sz w:val="28"/>
          <w:szCs w:val="28"/>
        </w:rPr>
        <w:t>」</w:t>
      </w:r>
      <w:r w:rsidRPr="0004351B">
        <w:rPr>
          <w:rFonts w:ascii="標楷體" w:eastAsia="標楷體" w:hAnsi="標楷體"/>
          <w:sz w:val="28"/>
          <w:szCs w:val="28"/>
        </w:rPr>
        <w:t>的項目。</w:t>
      </w:r>
    </w:p>
    <w:p w:rsidR="00DF5F62" w:rsidRPr="0004351B" w:rsidRDefault="0004351B" w:rsidP="003F0AC7">
      <w:pPr>
        <w:widowControl/>
        <w:suppressAutoHyphens/>
        <w:snapToGrid w:val="0"/>
        <w:spacing w:line="300" w:lineRule="auto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※</w:t>
      </w:r>
      <w:r w:rsidR="00DF5F62" w:rsidRPr="0004351B">
        <w:rPr>
          <w:rFonts w:ascii="標楷體" w:eastAsia="標楷體" w:hAnsi="標楷體"/>
          <w:b/>
          <w:sz w:val="28"/>
          <w:szCs w:val="28"/>
        </w:rPr>
        <w:t>如果您對七個問題的回答都為</w:t>
      </w:r>
      <w:r>
        <w:rPr>
          <w:rFonts w:ascii="標楷體" w:eastAsia="標楷體" w:hAnsi="標楷體"/>
          <w:b/>
          <w:sz w:val="28"/>
          <w:szCs w:val="28"/>
        </w:rPr>
        <w:t>「</w:t>
      </w:r>
      <w:r w:rsidR="00DF5F62" w:rsidRPr="0004351B">
        <w:rPr>
          <w:rFonts w:ascii="標楷體" w:eastAsia="標楷體" w:hAnsi="標楷體"/>
          <w:b/>
          <w:sz w:val="28"/>
          <w:szCs w:val="28"/>
        </w:rPr>
        <w:t>否</w:t>
      </w:r>
      <w:r>
        <w:rPr>
          <w:rFonts w:ascii="標楷體" w:eastAsia="標楷體" w:hAnsi="標楷體"/>
          <w:b/>
          <w:sz w:val="28"/>
          <w:szCs w:val="28"/>
        </w:rPr>
        <w:t>」</w:t>
      </w:r>
      <w:r>
        <w:rPr>
          <w:rFonts w:ascii="標楷體" w:eastAsia="標楷體" w:hAnsi="標楷體" w:hint="eastAsia"/>
          <w:b/>
          <w:sz w:val="28"/>
          <w:szCs w:val="28"/>
        </w:rPr>
        <w:t>－－</w:t>
      </w:r>
    </w:p>
    <w:p w:rsidR="00DF5F62" w:rsidRPr="0004351B" w:rsidRDefault="00DF5F62" w:rsidP="003F0AC7">
      <w:pPr>
        <w:snapToGrid w:val="0"/>
        <w:spacing w:line="300" w:lineRule="auto"/>
        <w:ind w:leftChars="165" w:left="396"/>
        <w:jc w:val="both"/>
        <w:rPr>
          <w:rFonts w:ascii="標楷體" w:eastAsia="標楷體" w:hAnsi="標楷體"/>
          <w:sz w:val="28"/>
          <w:szCs w:val="28"/>
        </w:rPr>
      </w:pPr>
      <w:r w:rsidRPr="0004351B">
        <w:rPr>
          <w:rFonts w:ascii="標楷體" w:eastAsia="標楷體" w:hAnsi="標楷體"/>
          <w:sz w:val="28"/>
          <w:szCs w:val="28"/>
        </w:rPr>
        <w:t>則您可以：</w:t>
      </w:r>
    </w:p>
    <w:p w:rsidR="00DF5F62" w:rsidRPr="0004351B" w:rsidRDefault="00DF5F62" w:rsidP="003F0AC7">
      <w:pPr>
        <w:snapToGrid w:val="0"/>
        <w:spacing w:line="300" w:lineRule="auto"/>
        <w:ind w:leftChars="165" w:left="396"/>
        <w:jc w:val="both"/>
        <w:rPr>
          <w:rFonts w:ascii="標楷體" w:eastAsia="標楷體" w:hAnsi="標楷體"/>
          <w:sz w:val="28"/>
          <w:szCs w:val="28"/>
        </w:rPr>
      </w:pPr>
      <w:r w:rsidRPr="0004351B">
        <w:rPr>
          <w:rFonts w:ascii="標楷體" w:eastAsia="標楷體" w:hAnsi="標楷體"/>
          <w:sz w:val="28"/>
          <w:szCs w:val="28"/>
        </w:rPr>
        <w:t>開始從事較多身體活動，從較緩和的身體活動開始，然後再逐漸增加，這是最容易又安全的方法。</w:t>
      </w:r>
    </w:p>
    <w:tbl>
      <w:tblPr>
        <w:tblW w:w="0" w:type="auto"/>
        <w:tblInd w:w="28" w:type="dxa"/>
        <w:tblLayout w:type="fixed"/>
        <w:tblCellMar>
          <w:left w:w="0" w:type="dxa"/>
          <w:right w:w="0" w:type="dxa"/>
        </w:tblCellMar>
        <w:tblLook w:val="0000"/>
      </w:tblPr>
      <w:tblGrid>
        <w:gridCol w:w="9072"/>
      </w:tblGrid>
      <w:tr w:rsidR="00DF5F62" w:rsidRPr="00126FE0" w:rsidTr="0004351B"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F5F62" w:rsidRPr="00126FE0" w:rsidRDefault="00DF5F62" w:rsidP="00790B56">
            <w:pPr>
              <w:snapToGrid w:val="0"/>
              <w:spacing w:beforeLines="50" w:afterLines="25" w:line="300" w:lineRule="auto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 w:rsidRPr="00126FE0"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  <w:t>注意：我已閱讀、瞭解並填寫完本問卷，我原有的疑問均得到滿意的解答。</w:t>
            </w:r>
          </w:p>
          <w:p w:rsidR="00DF5F62" w:rsidRPr="00126FE0" w:rsidRDefault="00DF5F62" w:rsidP="00790B56">
            <w:pPr>
              <w:snapToGrid w:val="0"/>
              <w:spacing w:afterLines="25" w:line="300" w:lineRule="auto"/>
              <w:jc w:val="both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 w:rsidRPr="00126FE0">
              <w:rPr>
                <w:rFonts w:ascii="標楷體" w:eastAsia="標楷體" w:hAnsi="標楷體"/>
                <w:color w:val="0000FF"/>
                <w:sz w:val="28"/>
                <w:szCs w:val="28"/>
              </w:rPr>
              <w:t>姓名：簽名：日期：</w:t>
            </w:r>
          </w:p>
        </w:tc>
      </w:tr>
    </w:tbl>
    <w:p w:rsidR="00DF5F62" w:rsidRPr="00155A2C" w:rsidRDefault="00DF5F62" w:rsidP="00790B56">
      <w:pPr>
        <w:snapToGrid w:val="0"/>
        <w:spacing w:beforeLines="25" w:line="240" w:lineRule="auto"/>
        <w:jc w:val="both"/>
        <w:rPr>
          <w:rFonts w:ascii="標楷體" w:eastAsia="標楷體" w:hAnsi="標楷體"/>
          <w:b/>
          <w:bCs/>
          <w:kern w:val="1"/>
          <w:szCs w:val="24"/>
        </w:rPr>
      </w:pPr>
      <w:r w:rsidRPr="0004351B">
        <w:rPr>
          <w:rFonts w:ascii="標楷體" w:eastAsia="標楷體" w:hAnsi="標楷體"/>
          <w:szCs w:val="24"/>
        </w:rPr>
        <w:t>© Canadian Society for Exercise Physiology</w:t>
      </w:r>
      <w:r w:rsidR="00C570FB">
        <w:rPr>
          <w:rFonts w:ascii="標楷體" w:eastAsia="標楷體" w:hAnsi="標楷體"/>
          <w:szCs w:val="24"/>
        </w:rPr>
        <w:t>：</w:t>
      </w:r>
      <w:r w:rsidR="00206BB6">
        <w:rPr>
          <w:rFonts w:ascii="標楷體" w:eastAsia="標楷體" w:hAnsi="標楷體"/>
          <w:szCs w:val="24"/>
        </w:rPr>
        <w:t>（</w:t>
      </w:r>
      <w:r w:rsidRPr="0004351B">
        <w:rPr>
          <w:rFonts w:ascii="標楷體" w:eastAsia="標楷體" w:hAnsi="標楷體"/>
          <w:szCs w:val="24"/>
        </w:rPr>
        <w:t>Supported by</w:t>
      </w:r>
      <w:r w:rsidR="00C570FB">
        <w:rPr>
          <w:rFonts w:ascii="標楷體" w:eastAsia="標楷體" w:hAnsi="標楷體"/>
          <w:szCs w:val="24"/>
        </w:rPr>
        <w:t>：</w:t>
      </w:r>
      <w:r w:rsidRPr="0004351B">
        <w:rPr>
          <w:rFonts w:ascii="標楷體" w:eastAsia="標楷體" w:hAnsi="標楷體"/>
          <w:szCs w:val="24"/>
        </w:rPr>
        <w:t>Health Canada</w:t>
      </w:r>
      <w:r w:rsidR="00206BB6">
        <w:rPr>
          <w:rFonts w:ascii="標楷體" w:eastAsia="標楷體" w:hAnsi="標楷體"/>
          <w:szCs w:val="24"/>
        </w:rPr>
        <w:t>）</w:t>
      </w:r>
    </w:p>
    <w:p w:rsidR="005C32C0" w:rsidRDefault="005C32C0" w:rsidP="00790B56">
      <w:pPr>
        <w:snapToGrid w:val="0"/>
        <w:spacing w:beforeLines="100" w:line="300" w:lineRule="auto"/>
        <w:jc w:val="both"/>
        <w:rPr>
          <w:rFonts w:ascii="標楷體" w:eastAsia="標楷體" w:hAnsi="標楷體"/>
          <w:b/>
          <w:bCs/>
          <w:sz w:val="32"/>
          <w:szCs w:val="32"/>
        </w:rPr>
      </w:pPr>
      <w:bookmarkStart w:id="17" w:name="_Toc281893479"/>
      <w:r w:rsidRPr="002F0F3E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附件</w:t>
      </w:r>
      <w:r w:rsidR="00F73F64">
        <w:rPr>
          <w:rFonts w:ascii="標楷體" w:eastAsia="標楷體" w:hAnsi="標楷體" w:hint="eastAsia"/>
          <w:b/>
          <w:bCs/>
          <w:sz w:val="32"/>
          <w:szCs w:val="32"/>
        </w:rPr>
        <w:t>五</w:t>
      </w:r>
    </w:p>
    <w:p w:rsidR="00C4269A" w:rsidRPr="00DF13A8" w:rsidRDefault="00C4269A" w:rsidP="00790B56">
      <w:pPr>
        <w:snapToGrid w:val="0"/>
        <w:spacing w:afterLines="100" w:line="300" w:lineRule="auto"/>
        <w:jc w:val="center"/>
        <w:rPr>
          <w:rFonts w:ascii="標楷體" w:eastAsia="標楷體" w:hAnsi="標楷體"/>
          <w:b/>
          <w:sz w:val="40"/>
          <w:szCs w:val="40"/>
        </w:rPr>
      </w:pPr>
      <w:r w:rsidRPr="00DF13A8">
        <w:rPr>
          <w:rFonts w:ascii="標楷體" w:eastAsia="標楷體" w:hAnsi="標楷體" w:hint="eastAsia"/>
          <w:b/>
          <w:sz w:val="40"/>
          <w:szCs w:val="40"/>
        </w:rPr>
        <w:t>切 結 書</w:t>
      </w:r>
    </w:p>
    <w:p w:rsidR="00C4269A" w:rsidRPr="00DF13A8" w:rsidRDefault="00C4269A" w:rsidP="00790B56">
      <w:pPr>
        <w:snapToGrid w:val="0"/>
        <w:spacing w:afterLines="50" w:line="360" w:lineRule="auto"/>
        <w:ind w:firstLine="505"/>
        <w:jc w:val="both"/>
        <w:rPr>
          <w:rFonts w:ascii="標楷體" w:eastAsia="標楷體" w:hAnsi="標楷體"/>
          <w:sz w:val="28"/>
          <w:szCs w:val="28"/>
        </w:rPr>
      </w:pPr>
      <w:r w:rsidRPr="00DF13A8">
        <w:rPr>
          <w:rFonts w:ascii="標楷體" w:eastAsia="標楷體" w:hAnsi="標楷體" w:hint="eastAsia"/>
          <w:sz w:val="28"/>
          <w:szCs w:val="28"/>
        </w:rPr>
        <w:t>立切結書人（以下簡稱本人）</w:t>
      </w:r>
    </w:p>
    <w:p w:rsidR="00C4269A" w:rsidRPr="00DF13A8" w:rsidRDefault="00C4269A" w:rsidP="00790B56">
      <w:pPr>
        <w:snapToGrid w:val="0"/>
        <w:spacing w:afterLines="50" w:line="360" w:lineRule="auto"/>
        <w:ind w:firstLine="505"/>
        <w:jc w:val="both"/>
        <w:rPr>
          <w:rFonts w:ascii="標楷體" w:eastAsia="標楷體" w:hAnsi="標楷體"/>
          <w:sz w:val="28"/>
          <w:szCs w:val="28"/>
        </w:rPr>
      </w:pPr>
      <w:r w:rsidRPr="00DF13A8">
        <w:rPr>
          <w:rFonts w:ascii="標楷體" w:eastAsia="標楷體" w:hAnsi="標楷體" w:hint="eastAsia"/>
          <w:sz w:val="28"/>
          <w:szCs w:val="28"/>
        </w:rPr>
        <w:t>為</w:t>
      </w:r>
      <w:r w:rsidRPr="00DF13A8">
        <w:rPr>
          <w:rFonts w:ascii="標楷體" w:eastAsia="標楷體" w:hAnsi="標楷體" w:hint="eastAsia"/>
          <w:sz w:val="28"/>
          <w:szCs w:val="28"/>
          <w:u w:val="single"/>
        </w:rPr>
        <w:t>配合「教育部體育署103年國民體適能指導員資格檢定辦法」，報考□初級/□中級體適能指導員檢定</w:t>
      </w:r>
      <w:r w:rsidRPr="00DF13A8">
        <w:rPr>
          <w:rFonts w:ascii="標楷體" w:eastAsia="標楷體" w:hAnsi="標楷體"/>
          <w:sz w:val="28"/>
          <w:szCs w:val="28"/>
        </w:rPr>
        <w:t>，</w:t>
      </w:r>
      <w:r w:rsidRPr="00DF13A8">
        <w:rPr>
          <w:rFonts w:ascii="標楷體" w:eastAsia="標楷體" w:hAnsi="標楷體" w:hint="eastAsia"/>
          <w:sz w:val="28"/>
          <w:szCs w:val="28"/>
        </w:rPr>
        <w:t>特立本切結書，約定事項如下：</w:t>
      </w:r>
    </w:p>
    <w:p w:rsidR="00C4269A" w:rsidRPr="00DF13A8" w:rsidRDefault="00C4269A" w:rsidP="00790B56">
      <w:pPr>
        <w:snapToGrid w:val="0"/>
        <w:spacing w:afterLines="50" w:line="360" w:lineRule="auto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DF13A8">
        <w:rPr>
          <w:rFonts w:ascii="標楷體" w:eastAsia="標楷體" w:hAnsi="標楷體" w:hint="eastAsia"/>
          <w:sz w:val="28"/>
          <w:szCs w:val="28"/>
        </w:rPr>
        <w:t>一、本人</w:t>
      </w:r>
      <w:r w:rsidRPr="00DF13A8">
        <w:rPr>
          <w:rFonts w:ascii="標楷體" w:eastAsia="標楷體" w:hAnsi="標楷體" w:hint="eastAsia"/>
          <w:color w:val="000000"/>
          <w:sz w:val="28"/>
          <w:szCs w:val="28"/>
        </w:rPr>
        <w:t>確定無判刑紀錄，或罹患精神疾病或身心狀況違常</w:t>
      </w:r>
      <w:r w:rsidRPr="00DF13A8">
        <w:rPr>
          <w:rFonts w:ascii="標楷體" w:eastAsia="標楷體" w:hAnsi="標楷體" w:hint="eastAsia"/>
          <w:sz w:val="28"/>
          <w:szCs w:val="28"/>
        </w:rPr>
        <w:t>。</w:t>
      </w:r>
    </w:p>
    <w:p w:rsidR="00C4269A" w:rsidRPr="00DF13A8" w:rsidRDefault="00C4269A" w:rsidP="00790B56">
      <w:pPr>
        <w:snapToGrid w:val="0"/>
        <w:spacing w:afterLines="50" w:line="360" w:lineRule="auto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DF13A8">
        <w:rPr>
          <w:rFonts w:ascii="標楷體" w:eastAsia="標楷體" w:hAnsi="標楷體" w:hint="eastAsia"/>
          <w:sz w:val="28"/>
          <w:szCs w:val="28"/>
        </w:rPr>
        <w:t>二、本人確定無</w:t>
      </w:r>
      <w:r w:rsidRPr="00DF13A8">
        <w:rPr>
          <w:rFonts w:ascii="標楷體" w:eastAsia="標楷體" w:hAnsi="標楷體" w:hint="eastAsia"/>
          <w:color w:val="000000"/>
          <w:sz w:val="28"/>
          <w:szCs w:val="28"/>
        </w:rPr>
        <w:t>犯傷害罪章。但其屬過失犯，不包括之。</w:t>
      </w:r>
      <w:r w:rsidRPr="00DF13A8">
        <w:rPr>
          <w:rFonts w:ascii="標楷體" w:eastAsia="標楷體" w:hAnsi="標楷體" w:hint="eastAsia"/>
          <w:sz w:val="28"/>
          <w:szCs w:val="28"/>
        </w:rPr>
        <w:t>。</w:t>
      </w:r>
    </w:p>
    <w:p w:rsidR="00C4269A" w:rsidRPr="00DF13A8" w:rsidRDefault="00C4269A" w:rsidP="00790B56">
      <w:pPr>
        <w:snapToGrid w:val="0"/>
        <w:spacing w:afterLines="50" w:line="360" w:lineRule="auto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DF13A8">
        <w:rPr>
          <w:rFonts w:ascii="標楷體" w:eastAsia="標楷體" w:hAnsi="標楷體" w:hint="eastAsia"/>
          <w:sz w:val="28"/>
          <w:szCs w:val="28"/>
        </w:rPr>
        <w:t>三、本人確定無</w:t>
      </w:r>
      <w:r w:rsidRPr="00DF13A8">
        <w:rPr>
          <w:rFonts w:ascii="標楷體" w:eastAsia="標楷體" w:hAnsi="標楷體" w:hint="eastAsia"/>
          <w:color w:val="000000"/>
          <w:sz w:val="28"/>
          <w:szCs w:val="28"/>
        </w:rPr>
        <w:t>犯中華民國刑法第二百九十四條之遺棄罪</w:t>
      </w:r>
      <w:r w:rsidRPr="00DF13A8">
        <w:rPr>
          <w:rFonts w:ascii="標楷體" w:eastAsia="標楷體" w:hAnsi="標楷體" w:hint="eastAsia"/>
          <w:sz w:val="28"/>
          <w:szCs w:val="28"/>
        </w:rPr>
        <w:t>。</w:t>
      </w:r>
    </w:p>
    <w:p w:rsidR="00C4269A" w:rsidRPr="00DF13A8" w:rsidRDefault="00C4269A" w:rsidP="00790B56">
      <w:pPr>
        <w:snapToGrid w:val="0"/>
        <w:spacing w:afterLines="50" w:line="360" w:lineRule="auto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DF13A8">
        <w:rPr>
          <w:rFonts w:ascii="標楷體" w:eastAsia="標楷體" w:hAnsi="標楷體" w:hint="eastAsia"/>
          <w:sz w:val="28"/>
          <w:szCs w:val="28"/>
        </w:rPr>
        <w:t>四、本人確定無</w:t>
      </w:r>
      <w:r w:rsidRPr="00DF13A8">
        <w:rPr>
          <w:rFonts w:ascii="標楷體" w:eastAsia="標楷體" w:hAnsi="標楷體" w:hint="eastAsia"/>
          <w:color w:val="000000"/>
          <w:sz w:val="28"/>
          <w:szCs w:val="28"/>
        </w:rPr>
        <w:t>犯妨害性自主罪章、妨害風化罪章及妨害自由罪章之罪。</w:t>
      </w:r>
    </w:p>
    <w:p w:rsidR="00C4269A" w:rsidRPr="00DF13A8" w:rsidRDefault="00C4269A" w:rsidP="00790B56">
      <w:pPr>
        <w:snapToGrid w:val="0"/>
        <w:spacing w:afterLines="50" w:line="360" w:lineRule="auto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DF13A8">
        <w:rPr>
          <w:rFonts w:ascii="標楷體" w:eastAsia="標楷體" w:hAnsi="標楷體" w:hint="eastAsia"/>
          <w:sz w:val="28"/>
          <w:szCs w:val="28"/>
        </w:rPr>
        <w:t>五、本人確定無</w:t>
      </w:r>
      <w:r w:rsidRPr="00DF13A8">
        <w:rPr>
          <w:rFonts w:ascii="標楷體" w:eastAsia="標楷體" w:hAnsi="標楷體" w:hint="eastAsia"/>
          <w:color w:val="000000"/>
          <w:sz w:val="28"/>
          <w:szCs w:val="28"/>
        </w:rPr>
        <w:t>犯毒品危害防制條例之罪。</w:t>
      </w:r>
    </w:p>
    <w:p w:rsidR="00C4269A" w:rsidRPr="00DF13A8" w:rsidRDefault="00C4269A" w:rsidP="00790B56">
      <w:pPr>
        <w:snapToGrid w:val="0"/>
        <w:spacing w:afterLines="50" w:line="360" w:lineRule="auto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DF13A8">
        <w:rPr>
          <w:rFonts w:ascii="標楷體" w:eastAsia="標楷體" w:hAnsi="標楷體" w:hint="eastAsia"/>
          <w:sz w:val="28"/>
          <w:szCs w:val="28"/>
        </w:rPr>
        <w:t>六、本人確定無</w:t>
      </w:r>
      <w:r w:rsidRPr="00DF13A8">
        <w:rPr>
          <w:rFonts w:ascii="標楷體" w:eastAsia="標楷體" w:hAnsi="標楷體" w:hint="eastAsia"/>
          <w:color w:val="000000"/>
          <w:sz w:val="28"/>
          <w:szCs w:val="28"/>
        </w:rPr>
        <w:t>犯殺人罪。</w:t>
      </w:r>
    </w:p>
    <w:p w:rsidR="00C4269A" w:rsidRPr="00DF13A8" w:rsidRDefault="00C4269A" w:rsidP="00790B56">
      <w:pPr>
        <w:snapToGrid w:val="0"/>
        <w:spacing w:afterLines="50" w:line="360" w:lineRule="auto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DF13A8">
        <w:rPr>
          <w:rFonts w:ascii="標楷體" w:eastAsia="標楷體" w:hAnsi="標楷體" w:hint="eastAsia"/>
          <w:sz w:val="28"/>
          <w:szCs w:val="28"/>
        </w:rPr>
        <w:t>七、本人保證本切結書所載內容屬實，所載內容如有不實或未恪遵義務時，本人將負法律連帶責任。</w:t>
      </w:r>
    </w:p>
    <w:p w:rsidR="00C4269A" w:rsidRPr="00DF13A8" w:rsidRDefault="00C4269A" w:rsidP="00790B56">
      <w:pPr>
        <w:snapToGrid w:val="0"/>
        <w:spacing w:afterLines="50" w:line="360" w:lineRule="auto"/>
        <w:ind w:firstLineChars="150" w:firstLine="420"/>
        <w:rPr>
          <w:rFonts w:ascii="標楷體" w:eastAsia="標楷體" w:hAnsi="標楷體"/>
          <w:sz w:val="28"/>
          <w:szCs w:val="28"/>
        </w:rPr>
      </w:pPr>
      <w:r w:rsidRPr="00DF13A8">
        <w:rPr>
          <w:rFonts w:ascii="標楷體" w:eastAsia="標楷體" w:hAnsi="標楷體" w:hint="eastAsia"/>
          <w:sz w:val="28"/>
          <w:szCs w:val="28"/>
        </w:rPr>
        <w:t>此 致</w:t>
      </w:r>
    </w:p>
    <w:p w:rsidR="00C4269A" w:rsidRPr="00DF13A8" w:rsidRDefault="00C4269A" w:rsidP="00790B56">
      <w:pPr>
        <w:snapToGrid w:val="0"/>
        <w:spacing w:afterLines="50" w:line="360" w:lineRule="auto"/>
        <w:rPr>
          <w:rFonts w:ascii="標楷體" w:eastAsia="標楷體" w:hAnsi="標楷體"/>
          <w:sz w:val="28"/>
          <w:szCs w:val="28"/>
        </w:rPr>
      </w:pPr>
      <w:r w:rsidRPr="00DF13A8">
        <w:rPr>
          <w:rFonts w:ascii="標楷體" w:eastAsia="標楷體" w:hAnsi="標楷體" w:hint="eastAsia"/>
          <w:sz w:val="28"/>
          <w:szCs w:val="28"/>
        </w:rPr>
        <w:t>中華民國體育學會</w:t>
      </w:r>
    </w:p>
    <w:p w:rsidR="00C4269A" w:rsidRPr="00DF13A8" w:rsidRDefault="00C4269A" w:rsidP="00C4269A">
      <w:pPr>
        <w:snapToGrid w:val="0"/>
        <w:spacing w:line="360" w:lineRule="auto"/>
        <w:ind w:leftChars="1100" w:left="2640"/>
        <w:jc w:val="both"/>
        <w:rPr>
          <w:rFonts w:ascii="標楷體" w:eastAsia="標楷體" w:hAnsi="標楷體"/>
          <w:sz w:val="28"/>
          <w:szCs w:val="28"/>
        </w:rPr>
      </w:pPr>
      <w:r w:rsidRPr="00DF13A8">
        <w:rPr>
          <w:rFonts w:ascii="標楷體" w:eastAsia="標楷體" w:hAnsi="標楷體" w:hint="eastAsia"/>
          <w:sz w:val="28"/>
          <w:szCs w:val="28"/>
        </w:rPr>
        <w:t>立切結書人：                  （章）</w:t>
      </w:r>
    </w:p>
    <w:p w:rsidR="00C4269A" w:rsidRPr="00DF13A8" w:rsidRDefault="00C4269A" w:rsidP="00C4269A">
      <w:pPr>
        <w:snapToGrid w:val="0"/>
        <w:spacing w:line="360" w:lineRule="auto"/>
        <w:ind w:leftChars="1100" w:left="2640"/>
        <w:jc w:val="both"/>
        <w:rPr>
          <w:rFonts w:ascii="標楷體" w:eastAsia="標楷體" w:hAnsi="標楷體"/>
          <w:sz w:val="28"/>
          <w:szCs w:val="28"/>
        </w:rPr>
      </w:pPr>
      <w:r w:rsidRPr="00DF13A8">
        <w:rPr>
          <w:rFonts w:ascii="標楷體" w:eastAsia="標楷體" w:hAnsi="標楷體" w:hint="eastAsia"/>
          <w:sz w:val="28"/>
          <w:szCs w:val="28"/>
        </w:rPr>
        <w:t>身分證號：</w:t>
      </w:r>
    </w:p>
    <w:p w:rsidR="00C4269A" w:rsidRPr="00DF13A8" w:rsidRDefault="00C4269A" w:rsidP="00C4269A">
      <w:pPr>
        <w:snapToGrid w:val="0"/>
        <w:spacing w:line="360" w:lineRule="auto"/>
        <w:ind w:leftChars="1100" w:left="2640"/>
        <w:jc w:val="both"/>
        <w:rPr>
          <w:rFonts w:ascii="標楷體" w:eastAsia="標楷體" w:hAnsi="標楷體"/>
          <w:sz w:val="28"/>
          <w:szCs w:val="28"/>
        </w:rPr>
      </w:pPr>
      <w:r w:rsidRPr="00DF13A8">
        <w:rPr>
          <w:rFonts w:ascii="標楷體" w:eastAsia="標楷體" w:hAnsi="標楷體" w:hint="eastAsia"/>
          <w:sz w:val="28"/>
          <w:szCs w:val="28"/>
        </w:rPr>
        <w:t>地址：</w:t>
      </w:r>
    </w:p>
    <w:p w:rsidR="00C4269A" w:rsidRPr="00DF13A8" w:rsidRDefault="00C4269A" w:rsidP="00790B56">
      <w:pPr>
        <w:snapToGrid w:val="0"/>
        <w:spacing w:afterLines="200" w:line="360" w:lineRule="auto"/>
        <w:ind w:leftChars="1100" w:left="2640"/>
        <w:jc w:val="both"/>
        <w:rPr>
          <w:rFonts w:ascii="標楷體" w:eastAsia="標楷體" w:hAnsi="標楷體"/>
          <w:sz w:val="28"/>
          <w:szCs w:val="28"/>
        </w:rPr>
      </w:pPr>
      <w:r w:rsidRPr="00DF13A8">
        <w:rPr>
          <w:rFonts w:ascii="標楷體" w:eastAsia="標楷體" w:hAnsi="標楷體" w:hint="eastAsia"/>
          <w:sz w:val="28"/>
          <w:szCs w:val="28"/>
        </w:rPr>
        <w:t>電話：</w:t>
      </w:r>
    </w:p>
    <w:p w:rsidR="00C4269A" w:rsidRPr="00DF13A8" w:rsidRDefault="00C4269A" w:rsidP="00790B56">
      <w:pPr>
        <w:snapToGrid w:val="0"/>
        <w:spacing w:afterLines="50" w:line="360" w:lineRule="auto"/>
        <w:jc w:val="center"/>
        <w:rPr>
          <w:rFonts w:ascii="標楷體" w:eastAsia="標楷體" w:hAnsi="標楷體"/>
          <w:sz w:val="28"/>
          <w:szCs w:val="28"/>
        </w:rPr>
      </w:pPr>
      <w:r w:rsidRPr="00DF13A8">
        <w:rPr>
          <w:rFonts w:ascii="標楷體" w:eastAsia="標楷體" w:hAnsi="標楷體" w:hint="eastAsia"/>
          <w:sz w:val="28"/>
          <w:szCs w:val="28"/>
        </w:rPr>
        <w:t>中     華     民     國     年     月     日</w:t>
      </w:r>
    </w:p>
    <w:p w:rsidR="00C4269A" w:rsidRPr="002F0F3E" w:rsidRDefault="00C4269A" w:rsidP="00790B56">
      <w:pPr>
        <w:snapToGrid w:val="0"/>
        <w:spacing w:beforeLines="100" w:line="300" w:lineRule="auto"/>
        <w:jc w:val="both"/>
        <w:rPr>
          <w:rFonts w:ascii="標楷體" w:eastAsia="標楷體" w:hAnsi="標楷體"/>
          <w:b/>
          <w:bCs/>
          <w:sz w:val="32"/>
          <w:szCs w:val="32"/>
        </w:rPr>
      </w:pPr>
      <w:r w:rsidRPr="002F0F3E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附件</w:t>
      </w:r>
      <w:r>
        <w:rPr>
          <w:rFonts w:ascii="標楷體" w:eastAsia="標楷體" w:hAnsi="標楷體" w:hint="eastAsia"/>
          <w:b/>
          <w:bCs/>
          <w:sz w:val="32"/>
          <w:szCs w:val="32"/>
        </w:rPr>
        <w:t>六</w:t>
      </w:r>
    </w:p>
    <w:p w:rsidR="005C32C0" w:rsidRPr="002F0F3E" w:rsidRDefault="0022705E" w:rsidP="005C32C0">
      <w:pPr>
        <w:snapToGrid w:val="0"/>
        <w:spacing w:line="300" w:lineRule="auto"/>
        <w:jc w:val="center"/>
        <w:rPr>
          <w:rFonts w:ascii="標楷體" w:eastAsia="標楷體" w:hAnsi="標楷體"/>
          <w:b/>
          <w:bCs/>
          <w:sz w:val="40"/>
          <w:szCs w:val="40"/>
        </w:rPr>
      </w:pPr>
      <w:r>
        <w:rPr>
          <w:rFonts w:ascii="標楷體" w:eastAsia="標楷體" w:hAnsi="標楷體" w:hint="eastAsia"/>
          <w:b/>
          <w:bCs/>
          <w:sz w:val="40"/>
          <w:szCs w:val="40"/>
        </w:rPr>
        <w:t>教育部體育署103年度</w:t>
      </w:r>
      <w:r w:rsidR="005C32C0">
        <w:rPr>
          <w:rFonts w:ascii="標楷體" w:eastAsia="標楷體" w:hAnsi="標楷體" w:hint="eastAsia"/>
          <w:b/>
          <w:bCs/>
          <w:sz w:val="40"/>
          <w:szCs w:val="40"/>
        </w:rPr>
        <w:t>國民</w:t>
      </w:r>
      <w:r w:rsidR="005C32C0" w:rsidRPr="002F0F3E">
        <w:rPr>
          <w:rFonts w:ascii="標楷體" w:eastAsia="標楷體" w:hAnsi="標楷體" w:hint="eastAsia"/>
          <w:b/>
          <w:bCs/>
          <w:sz w:val="40"/>
          <w:szCs w:val="40"/>
        </w:rPr>
        <w:t>體</w:t>
      </w:r>
      <w:r w:rsidR="00C870FD">
        <w:rPr>
          <w:rFonts w:ascii="標楷體" w:eastAsia="標楷體" w:hAnsi="標楷體" w:hint="eastAsia"/>
          <w:b/>
          <w:bCs/>
          <w:sz w:val="40"/>
          <w:szCs w:val="40"/>
        </w:rPr>
        <w:t>適</w:t>
      </w:r>
      <w:r w:rsidR="005C32C0" w:rsidRPr="002F0F3E">
        <w:rPr>
          <w:rFonts w:ascii="標楷體" w:eastAsia="標楷體" w:hAnsi="標楷體" w:hint="eastAsia"/>
          <w:b/>
          <w:bCs/>
          <w:sz w:val="40"/>
          <w:szCs w:val="40"/>
        </w:rPr>
        <w:t>能指導員檢定考試</w:t>
      </w:r>
    </w:p>
    <w:p w:rsidR="005C32C0" w:rsidRPr="0022705E" w:rsidRDefault="005C32C0" w:rsidP="00790B56">
      <w:pPr>
        <w:snapToGrid w:val="0"/>
        <w:spacing w:beforeLines="50" w:line="360" w:lineRule="auto"/>
        <w:jc w:val="center"/>
        <w:rPr>
          <w:rFonts w:ascii="華康正顏楷體 Std W5" w:eastAsia="華康正顏楷體 Std W5" w:hAnsi="華康正顏楷體 Std W5"/>
          <w:sz w:val="48"/>
          <w:szCs w:val="48"/>
        </w:rPr>
      </w:pPr>
      <w:r w:rsidRPr="0022705E">
        <w:rPr>
          <w:rFonts w:ascii="華康正顏楷體 Std W5" w:eastAsia="華康正顏楷體 Std W5" w:hAnsi="華康正顏楷體 Std W5" w:hint="eastAsia"/>
          <w:bCs/>
          <w:sz w:val="48"/>
          <w:szCs w:val="48"/>
        </w:rPr>
        <w:t>報名專用信封標籤</w:t>
      </w:r>
    </w:p>
    <w:tbl>
      <w:tblPr>
        <w:tblW w:w="1022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3976"/>
        <w:gridCol w:w="1704"/>
        <w:gridCol w:w="2272"/>
        <w:gridCol w:w="2272"/>
      </w:tblGrid>
      <w:tr w:rsidR="005C32C0" w:rsidRPr="00E07E06" w:rsidTr="00361F38">
        <w:trPr>
          <w:trHeight w:val="680"/>
          <w:jc w:val="center"/>
        </w:trPr>
        <w:tc>
          <w:tcPr>
            <w:tcW w:w="396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5C32C0" w:rsidRPr="00E07E06" w:rsidRDefault="005C32C0" w:rsidP="008E11E5">
            <w:pPr>
              <w:snapToGrid w:val="0"/>
              <w:spacing w:line="240" w:lineRule="auto"/>
              <w:ind w:leftChars="15" w:left="36"/>
              <w:jc w:val="both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E07E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准考證號碼：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5C32C0" w:rsidRPr="00E07E06" w:rsidRDefault="005C32C0" w:rsidP="008E11E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E07E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收件審查</w:t>
            </w: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C32C0" w:rsidRPr="00E07E06" w:rsidRDefault="005C32C0" w:rsidP="008E11E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5C32C0" w:rsidRPr="00E07E06" w:rsidRDefault="005C32C0" w:rsidP="008E11E5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</w:rPr>
            </w:pPr>
            <w:r w:rsidRPr="00E07E06">
              <w:rPr>
                <w:rFonts w:ascii="標楷體" w:eastAsia="標楷體" w:hAnsi="標楷體" w:hint="eastAsia"/>
              </w:rPr>
              <w:t>（雙線框內勿填寫）</w:t>
            </w:r>
          </w:p>
        </w:tc>
      </w:tr>
    </w:tbl>
    <w:tbl>
      <w:tblPr>
        <w:tblpPr w:leftFromText="180" w:rightFromText="180" w:vertAnchor="text" w:horzAnchor="margin" w:tblpXSpec="center" w:tblpY="263"/>
        <w:tblW w:w="102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3119"/>
        <w:gridCol w:w="3404"/>
        <w:gridCol w:w="3686"/>
      </w:tblGrid>
      <w:tr w:rsidR="00361F38" w:rsidRPr="00E07E06" w:rsidTr="00361F38">
        <w:trPr>
          <w:cantSplit/>
          <w:trHeight w:val="6300"/>
        </w:trPr>
        <w:tc>
          <w:tcPr>
            <w:tcW w:w="3119" w:type="dxa"/>
            <w:vMerge w:val="restart"/>
            <w:textDirection w:val="tbRlV"/>
          </w:tcPr>
          <w:p w:rsidR="00361F38" w:rsidRPr="00E07E06" w:rsidRDefault="00704371" w:rsidP="00790B56">
            <w:pPr>
              <w:snapToGrid w:val="0"/>
              <w:spacing w:beforeLines="350" w:line="240" w:lineRule="auto"/>
              <w:ind w:leftChars="1050" w:left="2520" w:rightChars="100" w:right="240"/>
              <w:jc w:val="right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704371">
              <w:rPr>
                <w:rFonts w:ascii="標楷體" w:eastAsia="標楷體" w:hAnsi="標楷體"/>
                <w:b/>
                <w:bCs/>
                <w:noProof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6" o:spid="_x0000_s1031" type="#_x0000_t202" style="position:absolute;left:0;text-align:left;margin-left:-118.25pt;margin-top:-283.75pt;width:81pt;height:90.45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" filled="f">
                  <v:textbox style="layout-flow:vertical-ideographic">
                    <w:txbxContent>
                      <w:p w:rsidR="005938FE" w:rsidRPr="001B21F0" w:rsidRDefault="005938FE" w:rsidP="00790B56">
                        <w:pPr>
                          <w:snapToGrid w:val="0"/>
                          <w:spacing w:beforeLines="100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1B21F0">
                          <w:rPr>
                            <w:rFonts w:ascii="標楷體" w:eastAsia="標楷體" w:hAnsi="標楷體" w:hint="eastAsia"/>
                            <w:b/>
                          </w:rPr>
                          <w:t>請自行貼足</w:t>
                        </w:r>
                      </w:p>
                      <w:p w:rsidR="005938FE" w:rsidRPr="001B21F0" w:rsidRDefault="005938FE" w:rsidP="005C32C0">
                        <w:pPr>
                          <w:snapToGrid w:val="0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1B21F0">
                          <w:rPr>
                            <w:rFonts w:ascii="標楷體" w:eastAsia="標楷體" w:hAnsi="標楷體" w:hint="eastAsia"/>
                            <w:b/>
                          </w:rPr>
                          <w:t>掛號郵資</w:t>
                        </w:r>
                      </w:p>
                    </w:txbxContent>
                  </v:textbox>
                  <w10:wrap type="square"/>
                </v:shape>
              </w:pict>
            </w:r>
            <w:r w:rsidR="00361F38" w:rsidRPr="00E07E06">
              <w:rPr>
                <w:rFonts w:ascii="標楷體" w:eastAsia="標楷體" w:hAnsi="標楷體" w:hint="eastAsia"/>
                <w:b/>
                <w:bCs/>
                <w:sz w:val="64"/>
                <w:szCs w:val="64"/>
                <w:eastAsianLayout w:id="-1456304640" w:combine="1"/>
              </w:rPr>
              <w:t>縣市市區鄉鎮路街</w:t>
            </w:r>
            <w:r w:rsidR="00361F38" w:rsidRPr="00E07E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段   巷   弄   號   樓</w:t>
            </w:r>
          </w:p>
        </w:tc>
        <w:tc>
          <w:tcPr>
            <w:tcW w:w="3404" w:type="dxa"/>
            <w:vMerge w:val="restart"/>
            <w:tcBorders>
              <w:right w:val="single" w:sz="4" w:space="0" w:color="auto"/>
            </w:tcBorders>
            <w:textDirection w:val="tbRlV"/>
          </w:tcPr>
          <w:p w:rsidR="00361F38" w:rsidRPr="00742F85" w:rsidRDefault="00361F38" w:rsidP="00790B56">
            <w:pPr>
              <w:snapToGrid w:val="0"/>
              <w:spacing w:beforeLines="75" w:line="240" w:lineRule="auto"/>
              <w:ind w:leftChars="300" w:left="720" w:rightChars="100" w:right="240"/>
              <w:jc w:val="both"/>
              <w:rPr>
                <w:rFonts w:ascii="標楷體" w:eastAsia="標楷體" w:hAnsi="標楷體"/>
                <w:b/>
                <w:bCs/>
                <w:sz w:val="44"/>
                <w:szCs w:val="44"/>
              </w:rPr>
            </w:pPr>
            <w:r w:rsidRPr="002F0F3E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116</w:t>
            </w: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77</w:t>
            </w:r>
            <w:r w:rsidRPr="00742F85">
              <w:rPr>
                <w:rFonts w:ascii="標楷體" w:eastAsia="標楷體" w:hAnsi="標楷體" w:hint="eastAsia"/>
                <w:b/>
                <w:bCs/>
                <w:sz w:val="44"/>
                <w:szCs w:val="44"/>
              </w:rPr>
              <w:t>臺北郵政九七</w:t>
            </w:r>
            <w:r w:rsidRPr="00742F85">
              <w:rPr>
                <w:rFonts w:ascii="標楷體" w:eastAsia="標楷體" w:hAnsi="標楷體"/>
                <w:b/>
                <w:bCs/>
                <w:sz w:val="44"/>
                <w:szCs w:val="44"/>
              </w:rPr>
              <w:t>—</w:t>
            </w:r>
            <w:r w:rsidRPr="00742F85">
              <w:rPr>
                <w:rFonts w:ascii="標楷體" w:eastAsia="標楷體" w:hAnsi="標楷體" w:hint="eastAsia"/>
                <w:b/>
                <w:bCs/>
                <w:sz w:val="44"/>
                <w:szCs w:val="44"/>
              </w:rPr>
              <w:t>四六號信箱</w:t>
            </w:r>
          </w:p>
          <w:p w:rsidR="00361F38" w:rsidRPr="00742F85" w:rsidRDefault="00361F38" w:rsidP="00790B56">
            <w:pPr>
              <w:snapToGrid w:val="0"/>
              <w:spacing w:beforeLines="150" w:line="240" w:lineRule="auto"/>
              <w:ind w:leftChars="100" w:left="240" w:rightChars="100" w:right="240"/>
              <w:jc w:val="both"/>
              <w:rPr>
                <w:rFonts w:ascii="標楷體" w:eastAsia="標楷體" w:hAnsi="標楷體"/>
                <w:b/>
                <w:bCs/>
                <w:w w:val="80"/>
                <w:sz w:val="48"/>
                <w:szCs w:val="48"/>
              </w:rPr>
            </w:pPr>
            <w:r w:rsidRPr="00742F85">
              <w:rPr>
                <w:rFonts w:ascii="標楷體" w:eastAsia="標楷體" w:hAnsi="標楷體" w:hint="eastAsia"/>
                <w:b/>
                <w:bCs/>
                <w:w w:val="80"/>
                <w:sz w:val="48"/>
                <w:szCs w:val="48"/>
              </w:rPr>
              <w:t>中華民國體育學會</w:t>
            </w:r>
            <w:r>
              <w:rPr>
                <w:rFonts w:ascii="標楷體" w:eastAsia="標楷體" w:hAnsi="標楷體" w:hint="eastAsia"/>
                <w:b/>
                <w:bCs/>
                <w:w w:val="80"/>
                <w:sz w:val="48"/>
                <w:szCs w:val="48"/>
              </w:rPr>
              <w:t>國民體適能</w:t>
            </w:r>
            <w:r w:rsidRPr="00742F85">
              <w:rPr>
                <w:rFonts w:ascii="標楷體" w:eastAsia="標楷體" w:hAnsi="標楷體" w:hint="eastAsia"/>
                <w:b/>
                <w:bCs/>
                <w:w w:val="80"/>
                <w:sz w:val="48"/>
                <w:szCs w:val="48"/>
              </w:rPr>
              <w:t>指導員檢定試務工作小組  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:rsidR="00361F38" w:rsidRPr="00361F38" w:rsidRDefault="00361F38" w:rsidP="00790B56">
            <w:pPr>
              <w:snapToGrid w:val="0"/>
              <w:spacing w:beforeLines="50" w:line="240" w:lineRule="auto"/>
              <w:ind w:leftChars="50" w:left="891" w:rightChars="25" w:right="60" w:hangingChars="275" w:hanging="771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61F3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※請自行勾選信封內之須附表件</w:t>
            </w:r>
          </w:p>
          <w:p w:rsidR="00361F38" w:rsidRPr="00361F38" w:rsidRDefault="00361F38" w:rsidP="00361F38">
            <w:pPr>
              <w:snapToGrid w:val="0"/>
              <w:spacing w:line="240" w:lineRule="auto"/>
              <w:ind w:leftChars="50" w:left="780" w:rightChars="25" w:right="60" w:hangingChars="275" w:hanging="660"/>
              <w:jc w:val="both"/>
              <w:rPr>
                <w:rFonts w:ascii="標楷體" w:eastAsia="標楷體" w:hAnsi="標楷體"/>
                <w:szCs w:val="24"/>
              </w:rPr>
            </w:pPr>
            <w:r w:rsidRPr="00361F38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61F38">
              <w:rPr>
                <w:rFonts w:ascii="標楷體" w:eastAsia="標楷體" w:hAnsi="標楷體" w:hint="eastAsia"/>
                <w:szCs w:val="24"/>
              </w:rPr>
              <w:t>一、報名正表（貼妥照片）</w:t>
            </w:r>
          </w:p>
          <w:p w:rsidR="00361F38" w:rsidRPr="00361F38" w:rsidRDefault="00361F38" w:rsidP="00361F38">
            <w:pPr>
              <w:snapToGrid w:val="0"/>
              <w:spacing w:line="240" w:lineRule="auto"/>
              <w:ind w:leftChars="50" w:left="780" w:rightChars="25" w:right="60" w:hangingChars="275" w:hanging="660"/>
              <w:jc w:val="both"/>
              <w:rPr>
                <w:rFonts w:ascii="標楷體" w:eastAsia="標楷體" w:hAnsi="標楷體"/>
                <w:szCs w:val="24"/>
              </w:rPr>
            </w:pPr>
            <w:r w:rsidRPr="00361F38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61F38">
              <w:rPr>
                <w:rFonts w:ascii="標楷體" w:eastAsia="標楷體" w:hAnsi="標楷體" w:hint="eastAsia"/>
                <w:szCs w:val="24"/>
              </w:rPr>
              <w:t>二、報名副表及相關證件黏貼表（請勿撕開並貼妥照片、貼妥身分證正反面）</w:t>
            </w:r>
          </w:p>
          <w:p w:rsidR="00361F38" w:rsidRPr="00361F38" w:rsidRDefault="00361F38" w:rsidP="00361F38">
            <w:pPr>
              <w:snapToGrid w:val="0"/>
              <w:spacing w:line="240" w:lineRule="auto"/>
              <w:ind w:leftChars="50" w:left="780" w:rightChars="25" w:right="60" w:hangingChars="275" w:hanging="660"/>
              <w:jc w:val="both"/>
              <w:rPr>
                <w:rFonts w:ascii="標楷體" w:eastAsia="標楷體" w:hAnsi="標楷體"/>
                <w:kern w:val="1"/>
                <w:szCs w:val="24"/>
              </w:rPr>
            </w:pPr>
            <w:r w:rsidRPr="00361F38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61F38">
              <w:rPr>
                <w:rFonts w:ascii="標楷體" w:eastAsia="標楷體" w:hAnsi="標楷體" w:hint="eastAsia"/>
                <w:szCs w:val="24"/>
              </w:rPr>
              <w:t>三、</w:t>
            </w:r>
            <w:r w:rsidRPr="00361F38">
              <w:rPr>
                <w:rFonts w:ascii="標楷體" w:eastAsia="標楷體" w:hAnsi="標楷體"/>
                <w:kern w:val="1"/>
                <w:szCs w:val="24"/>
              </w:rPr>
              <w:t>「身體</w:t>
            </w:r>
            <w:r w:rsidRPr="00361F38">
              <w:rPr>
                <w:rFonts w:ascii="標楷體" w:eastAsia="標楷體" w:hAnsi="標楷體" w:hint="eastAsia"/>
                <w:kern w:val="1"/>
                <w:szCs w:val="24"/>
              </w:rPr>
              <w:t>狀況</w:t>
            </w:r>
            <w:r w:rsidRPr="00361F38">
              <w:rPr>
                <w:rFonts w:ascii="標楷體" w:eastAsia="標楷體" w:hAnsi="標楷體"/>
                <w:kern w:val="1"/>
                <w:szCs w:val="24"/>
              </w:rPr>
              <w:t>調查表」切結書</w:t>
            </w:r>
          </w:p>
          <w:p w:rsidR="00361F38" w:rsidRPr="00361F38" w:rsidRDefault="00361F38" w:rsidP="00361F38">
            <w:pPr>
              <w:snapToGrid w:val="0"/>
              <w:spacing w:line="240" w:lineRule="auto"/>
              <w:ind w:leftChars="50" w:left="780" w:rightChars="25" w:right="60" w:hangingChars="275" w:hanging="660"/>
              <w:jc w:val="both"/>
              <w:rPr>
                <w:rFonts w:ascii="標楷體" w:eastAsia="標楷體" w:hAnsi="標楷體"/>
                <w:szCs w:val="24"/>
              </w:rPr>
            </w:pPr>
            <w:r w:rsidRPr="00361F38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61F38">
              <w:rPr>
                <w:rFonts w:ascii="標楷體" w:eastAsia="標楷體" w:hAnsi="標楷體" w:hint="eastAsia"/>
                <w:szCs w:val="24"/>
              </w:rPr>
              <w:t>四、</w:t>
            </w:r>
            <w:r w:rsidRPr="00361F38">
              <w:rPr>
                <w:rFonts w:ascii="標楷體" w:eastAsia="標楷體" w:hAnsi="標楷體" w:hint="eastAsia"/>
                <w:kern w:val="1"/>
                <w:szCs w:val="24"/>
              </w:rPr>
              <w:t>無違反「</w:t>
            </w:r>
            <w:r w:rsidRPr="00361F38">
              <w:rPr>
                <w:rFonts w:ascii="標楷體" w:eastAsia="標楷體" w:hAnsi="標楷體"/>
                <w:kern w:val="1"/>
                <w:szCs w:val="24"/>
              </w:rPr>
              <w:t>檢定辦法第四條」規定切結書</w:t>
            </w:r>
          </w:p>
          <w:p w:rsidR="00361F38" w:rsidRPr="00361F38" w:rsidRDefault="00361F38" w:rsidP="00361F38">
            <w:pPr>
              <w:snapToGrid w:val="0"/>
              <w:spacing w:line="240" w:lineRule="auto"/>
              <w:ind w:leftChars="50" w:left="780" w:rightChars="25" w:right="60" w:hangingChars="275" w:hanging="660"/>
              <w:jc w:val="both"/>
              <w:rPr>
                <w:rFonts w:ascii="標楷體" w:eastAsia="標楷體" w:hAnsi="標楷體"/>
                <w:szCs w:val="24"/>
              </w:rPr>
            </w:pPr>
            <w:r w:rsidRPr="00361F38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61F38">
              <w:rPr>
                <w:rFonts w:ascii="標楷體" w:eastAsia="標楷體" w:hAnsi="標楷體" w:hint="eastAsia"/>
                <w:szCs w:val="24"/>
              </w:rPr>
              <w:t>五、相關報名資料證明文件（內容詳如正表）</w:t>
            </w:r>
          </w:p>
          <w:p w:rsidR="00361F38" w:rsidRPr="00361F38" w:rsidRDefault="00361F38" w:rsidP="00361F38">
            <w:pPr>
              <w:snapToGrid w:val="0"/>
              <w:spacing w:line="240" w:lineRule="auto"/>
              <w:ind w:leftChars="50" w:left="780" w:rightChars="25" w:right="60" w:hangingChars="275" w:hanging="660"/>
              <w:jc w:val="both"/>
              <w:rPr>
                <w:rFonts w:ascii="標楷體" w:eastAsia="標楷體" w:hAnsi="標楷體"/>
                <w:szCs w:val="24"/>
              </w:rPr>
            </w:pPr>
            <w:r w:rsidRPr="00361F38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61F38">
              <w:rPr>
                <w:rFonts w:ascii="標楷體" w:eastAsia="標楷體" w:hAnsi="標楷體" w:hint="eastAsia"/>
                <w:szCs w:val="24"/>
              </w:rPr>
              <w:t>六、准考證寄發專用信封（請貼妥二十五元郵票）</w:t>
            </w:r>
          </w:p>
          <w:p w:rsidR="00361F38" w:rsidRPr="00361F38" w:rsidRDefault="00361F38" w:rsidP="00361F38">
            <w:pPr>
              <w:snapToGrid w:val="0"/>
              <w:spacing w:line="240" w:lineRule="auto"/>
              <w:ind w:leftChars="50" w:left="780" w:rightChars="25" w:right="60" w:hangingChars="275" w:hanging="660"/>
              <w:jc w:val="both"/>
              <w:rPr>
                <w:rFonts w:ascii="標楷體" w:eastAsia="標楷體" w:hAnsi="標楷體"/>
                <w:szCs w:val="24"/>
              </w:rPr>
            </w:pPr>
            <w:r w:rsidRPr="00361F38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61F38">
              <w:rPr>
                <w:rFonts w:ascii="標楷體" w:eastAsia="標楷體" w:hAnsi="標楷體" w:hint="eastAsia"/>
                <w:szCs w:val="24"/>
              </w:rPr>
              <w:t>七、成績單寄發專用信封（請貼妥二十五元郵票）</w:t>
            </w:r>
          </w:p>
          <w:p w:rsidR="00361F38" w:rsidRPr="00361F38" w:rsidRDefault="00361F38" w:rsidP="00361F38">
            <w:pPr>
              <w:snapToGrid w:val="0"/>
              <w:spacing w:line="240" w:lineRule="auto"/>
              <w:ind w:leftChars="50" w:left="780" w:rightChars="25" w:right="60" w:hangingChars="275" w:hanging="660"/>
              <w:jc w:val="both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361F38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61F38">
              <w:rPr>
                <w:rFonts w:ascii="標楷體" w:eastAsia="標楷體" w:hAnsi="標楷體" w:hint="eastAsia"/>
                <w:szCs w:val="24"/>
              </w:rPr>
              <w:t>八、郵政匯票（初級：參仟；中級：肆仟）</w:t>
            </w:r>
          </w:p>
        </w:tc>
      </w:tr>
      <w:tr w:rsidR="00361F38" w:rsidRPr="00E07E06" w:rsidTr="00361F38">
        <w:trPr>
          <w:cantSplit/>
          <w:trHeight w:val="4200"/>
        </w:trPr>
        <w:tc>
          <w:tcPr>
            <w:tcW w:w="3119" w:type="dxa"/>
            <w:vMerge/>
            <w:textDirection w:val="tbRlV"/>
          </w:tcPr>
          <w:p w:rsidR="00361F38" w:rsidRPr="00E07E06" w:rsidRDefault="00361F38" w:rsidP="00790B56">
            <w:pPr>
              <w:snapToGrid w:val="0"/>
              <w:spacing w:beforeLines="350" w:line="240" w:lineRule="auto"/>
              <w:ind w:leftChars="1050" w:left="2520" w:rightChars="100" w:right="240"/>
              <w:jc w:val="right"/>
              <w:rPr>
                <w:rFonts w:ascii="標楷體" w:eastAsia="標楷體" w:hAnsi="標楷體"/>
                <w:b/>
                <w:bCs/>
                <w:sz w:val="64"/>
                <w:szCs w:val="64"/>
              </w:rPr>
            </w:pPr>
          </w:p>
        </w:tc>
        <w:tc>
          <w:tcPr>
            <w:tcW w:w="3404" w:type="dxa"/>
            <w:vMerge/>
            <w:tcBorders>
              <w:right w:val="single" w:sz="4" w:space="0" w:color="auto"/>
            </w:tcBorders>
            <w:textDirection w:val="tbRlV"/>
          </w:tcPr>
          <w:p w:rsidR="00361F38" w:rsidRPr="00E07E06" w:rsidRDefault="00361F38" w:rsidP="00790B56">
            <w:pPr>
              <w:snapToGrid w:val="0"/>
              <w:spacing w:beforeLines="75" w:line="240" w:lineRule="auto"/>
              <w:ind w:leftChars="300" w:left="720" w:rightChars="100" w:right="240"/>
              <w:jc w:val="both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:rsidR="00361F38" w:rsidRPr="00361F38" w:rsidRDefault="00361F38" w:rsidP="00790B56">
            <w:pPr>
              <w:snapToGrid w:val="0"/>
              <w:spacing w:beforeLines="50" w:line="240" w:lineRule="auto"/>
              <w:ind w:leftChars="50" w:left="891" w:rightChars="25" w:right="60" w:hangingChars="275" w:hanging="771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61F3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注意事項</w:t>
            </w:r>
          </w:p>
          <w:p w:rsidR="00361F38" w:rsidRPr="00361F38" w:rsidRDefault="00361F38" w:rsidP="00361F38">
            <w:pPr>
              <w:snapToGrid w:val="0"/>
              <w:spacing w:line="252" w:lineRule="auto"/>
              <w:ind w:leftChars="50" w:left="560" w:rightChars="25" w:right="6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61F38">
              <w:rPr>
                <w:rFonts w:ascii="標楷體" w:eastAsia="標楷體" w:hAnsi="標楷體" w:hint="eastAsia"/>
                <w:sz w:val="22"/>
                <w:szCs w:val="22"/>
              </w:rPr>
              <w:t>一、請將本表列印後，黏貼於A4信封上。非用本報名專用信封標籤或另外寄出之書面審查資料，恕不予以受理。</w:t>
            </w:r>
          </w:p>
          <w:p w:rsidR="00361F38" w:rsidRPr="00361F38" w:rsidRDefault="00361F38" w:rsidP="00361F38">
            <w:pPr>
              <w:snapToGrid w:val="0"/>
              <w:spacing w:line="252" w:lineRule="auto"/>
              <w:ind w:leftChars="50" w:left="560" w:rightChars="25" w:right="60" w:hangingChars="200" w:hanging="4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61F38">
              <w:rPr>
                <w:rFonts w:ascii="標楷體" w:eastAsia="標楷體" w:hAnsi="標楷體" w:hint="eastAsia"/>
                <w:sz w:val="22"/>
                <w:szCs w:val="22"/>
              </w:rPr>
              <w:t>二、表件請依號順序，由上而下整理齊全，用迴紋針夾於右上角，寄送前請再次檢查報名信封內資料。</w:t>
            </w:r>
          </w:p>
          <w:p w:rsidR="00361F38" w:rsidRPr="00361F38" w:rsidRDefault="00361F38" w:rsidP="00361F38">
            <w:pPr>
              <w:snapToGrid w:val="0"/>
              <w:spacing w:line="252" w:lineRule="auto"/>
              <w:ind w:leftChars="50" w:left="560" w:rightChars="25" w:right="60" w:hangingChars="200" w:hanging="44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61F38">
              <w:rPr>
                <w:rFonts w:ascii="標楷體" w:eastAsia="標楷體" w:hAnsi="標楷體" w:hint="eastAsia"/>
                <w:sz w:val="22"/>
                <w:szCs w:val="22"/>
              </w:rPr>
              <w:t>三、</w:t>
            </w:r>
            <w:r w:rsidRPr="00361F38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>通訊報名日期：一○三年九月三十日（二）</w:t>
            </w:r>
            <w:r w:rsidRPr="00361F38">
              <w:rPr>
                <w:rFonts w:ascii="標楷體" w:eastAsia="標楷體" w:hAnsi="標楷體" w:hint="eastAsia"/>
                <w:sz w:val="22"/>
                <w:szCs w:val="22"/>
              </w:rPr>
              <w:t>前寄至本會（以郵戮為憑）。並請以正楷清楚填妥姓名、地址並以掛號寄出。</w:t>
            </w:r>
          </w:p>
        </w:tc>
      </w:tr>
    </w:tbl>
    <w:p w:rsidR="00E47127" w:rsidRPr="002F0F3E" w:rsidRDefault="00E47127" w:rsidP="00E47127">
      <w:pPr>
        <w:snapToGrid w:val="0"/>
        <w:spacing w:line="300" w:lineRule="auto"/>
        <w:jc w:val="both"/>
        <w:rPr>
          <w:rFonts w:ascii="標楷體" w:eastAsia="標楷體" w:hAnsi="標楷體"/>
          <w:b/>
          <w:bCs/>
          <w:sz w:val="32"/>
          <w:szCs w:val="32"/>
        </w:rPr>
      </w:pPr>
      <w:r w:rsidRPr="002F0F3E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附件</w:t>
      </w:r>
      <w:r w:rsidR="001B3C71">
        <w:rPr>
          <w:rFonts w:ascii="標楷體" w:eastAsia="標楷體" w:hAnsi="標楷體" w:hint="eastAsia"/>
          <w:b/>
          <w:bCs/>
          <w:sz w:val="32"/>
          <w:szCs w:val="32"/>
        </w:rPr>
        <w:t>七</w:t>
      </w:r>
    </w:p>
    <w:p w:rsidR="001B21F0" w:rsidRPr="002F0F3E" w:rsidRDefault="001B21F0" w:rsidP="001B21F0">
      <w:pPr>
        <w:snapToGrid w:val="0"/>
        <w:spacing w:line="300" w:lineRule="auto"/>
        <w:jc w:val="center"/>
        <w:rPr>
          <w:rFonts w:ascii="標楷體" w:eastAsia="標楷體" w:hAnsi="標楷體"/>
          <w:b/>
          <w:bCs/>
          <w:sz w:val="40"/>
          <w:szCs w:val="40"/>
        </w:rPr>
      </w:pPr>
      <w:r>
        <w:rPr>
          <w:rFonts w:ascii="標楷體" w:eastAsia="標楷體" w:hAnsi="標楷體" w:hint="eastAsia"/>
          <w:b/>
          <w:bCs/>
          <w:sz w:val="40"/>
          <w:szCs w:val="40"/>
        </w:rPr>
        <w:t>教育部體育署103年度國民</w:t>
      </w:r>
      <w:r w:rsidRPr="002F0F3E">
        <w:rPr>
          <w:rFonts w:ascii="標楷體" w:eastAsia="標楷體" w:hAnsi="標楷體" w:hint="eastAsia"/>
          <w:b/>
          <w:bCs/>
          <w:sz w:val="40"/>
          <w:szCs w:val="40"/>
        </w:rPr>
        <w:t>體</w:t>
      </w:r>
      <w:r>
        <w:rPr>
          <w:rFonts w:ascii="標楷體" w:eastAsia="標楷體" w:hAnsi="標楷體" w:hint="eastAsia"/>
          <w:b/>
          <w:bCs/>
          <w:sz w:val="40"/>
          <w:szCs w:val="40"/>
        </w:rPr>
        <w:t>適</w:t>
      </w:r>
      <w:r w:rsidRPr="002F0F3E">
        <w:rPr>
          <w:rFonts w:ascii="標楷體" w:eastAsia="標楷體" w:hAnsi="標楷體" w:hint="eastAsia"/>
          <w:b/>
          <w:bCs/>
          <w:sz w:val="40"/>
          <w:szCs w:val="40"/>
        </w:rPr>
        <w:t>能指導員檢定考試</w:t>
      </w:r>
    </w:p>
    <w:tbl>
      <w:tblPr>
        <w:tblpPr w:leftFromText="180" w:rightFromText="180" w:vertAnchor="text" w:horzAnchor="margin" w:tblpXSpec="center" w:tblpY="998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4"/>
        <w:gridCol w:w="1814"/>
        <w:gridCol w:w="1361"/>
        <w:gridCol w:w="453"/>
        <w:gridCol w:w="454"/>
        <w:gridCol w:w="454"/>
        <w:gridCol w:w="1814"/>
        <w:gridCol w:w="1361"/>
        <w:gridCol w:w="453"/>
        <w:gridCol w:w="454"/>
        <w:gridCol w:w="454"/>
      </w:tblGrid>
      <w:tr w:rsidR="00361F38" w:rsidRPr="00E07E06" w:rsidTr="00361F38">
        <w:trPr>
          <w:trHeight w:val="680"/>
        </w:trPr>
        <w:tc>
          <w:tcPr>
            <w:tcW w:w="1134" w:type="dxa"/>
            <w:vMerge w:val="restart"/>
            <w:textDirection w:val="tbRlV"/>
            <w:vAlign w:val="center"/>
          </w:tcPr>
          <w:p w:rsidR="00361F38" w:rsidRPr="00E07E06" w:rsidRDefault="00361F38" w:rsidP="00361F38">
            <w:pPr>
              <w:snapToGrid w:val="0"/>
              <w:spacing w:line="240" w:lineRule="auto"/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07E06">
              <w:rPr>
                <w:rFonts w:ascii="標楷體" w:eastAsia="標楷體" w:hAnsi="標楷體" w:hint="eastAsia"/>
                <w:sz w:val="28"/>
                <w:szCs w:val="28"/>
              </w:rPr>
              <w:t>填寫須知：請以正楷清楚填妥姓名、地址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，並貼妥於信封上</w:t>
            </w:r>
            <w:r w:rsidRPr="00E07E06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若</w:t>
            </w:r>
            <w:r w:rsidRPr="00E07E06">
              <w:rPr>
                <w:rFonts w:ascii="標楷體" w:eastAsia="標楷體" w:hAnsi="標楷體" w:hint="eastAsia"/>
                <w:sz w:val="28"/>
                <w:szCs w:val="28"/>
              </w:rPr>
              <w:t>因字跡不清或填寫誤導信件無法送達請自負責任。</w:t>
            </w:r>
          </w:p>
        </w:tc>
        <w:tc>
          <w:tcPr>
            <w:tcW w:w="3175" w:type="dxa"/>
            <w:gridSpan w:val="2"/>
            <w:shd w:val="clear" w:color="auto" w:fill="auto"/>
            <w:vAlign w:val="center"/>
          </w:tcPr>
          <w:p w:rsidR="00361F38" w:rsidRPr="00E07E06" w:rsidRDefault="00361F38" w:rsidP="00361F38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bCs/>
                <w:sz w:val="32"/>
                <w:szCs w:val="32"/>
              </w:rPr>
              <w:t>准考證專用回郵</w:t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361F38" w:rsidRPr="00E07E06" w:rsidRDefault="00361F38" w:rsidP="00361F38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361F38" w:rsidRPr="00E07E06" w:rsidRDefault="00361F38" w:rsidP="00361F38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361F38" w:rsidRPr="00E07E06" w:rsidRDefault="00361F38" w:rsidP="00361F38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75" w:type="dxa"/>
            <w:gridSpan w:val="2"/>
            <w:shd w:val="clear" w:color="auto" w:fill="auto"/>
            <w:vAlign w:val="center"/>
          </w:tcPr>
          <w:p w:rsidR="00361F38" w:rsidRPr="00E07E06" w:rsidRDefault="00361F38" w:rsidP="00361F38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bCs/>
                <w:sz w:val="32"/>
                <w:szCs w:val="32"/>
              </w:rPr>
              <w:t>成績單專用回郵</w:t>
            </w:r>
          </w:p>
        </w:tc>
        <w:tc>
          <w:tcPr>
            <w:tcW w:w="453" w:type="dxa"/>
            <w:shd w:val="clear" w:color="auto" w:fill="auto"/>
            <w:vAlign w:val="center"/>
          </w:tcPr>
          <w:p w:rsidR="00361F38" w:rsidRPr="00E07E06" w:rsidRDefault="00361F38" w:rsidP="00361F38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361F38" w:rsidRPr="00E07E06" w:rsidRDefault="00361F38" w:rsidP="00361F38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:rsidR="00361F38" w:rsidRPr="00E07E06" w:rsidRDefault="00361F38" w:rsidP="00361F38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361F38" w:rsidRPr="00E07E06" w:rsidTr="00361F38">
        <w:tblPrEx>
          <w:tblCellMar>
            <w:left w:w="0" w:type="dxa"/>
            <w:right w:w="0" w:type="dxa"/>
          </w:tblCellMar>
        </w:tblPrEx>
        <w:trPr>
          <w:cantSplit/>
          <w:trHeight w:val="10490"/>
        </w:trPr>
        <w:tc>
          <w:tcPr>
            <w:tcW w:w="1134" w:type="dxa"/>
            <w:vMerge/>
            <w:textDirection w:val="tbRlV"/>
          </w:tcPr>
          <w:p w:rsidR="00361F38" w:rsidRPr="00E07E06" w:rsidRDefault="00361F38" w:rsidP="00361F38">
            <w:pPr>
              <w:snapToGrid w:val="0"/>
              <w:spacing w:line="300" w:lineRule="auto"/>
              <w:ind w:leftChars="50" w:left="120" w:righ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36" w:type="dxa"/>
            <w:gridSpan w:val="5"/>
            <w:tcBorders>
              <w:bottom w:val="double" w:sz="4" w:space="0" w:color="auto"/>
            </w:tcBorders>
            <w:shd w:val="clear" w:color="auto" w:fill="auto"/>
            <w:textDirection w:val="tbRlV"/>
          </w:tcPr>
          <w:p w:rsidR="00361F38" w:rsidRPr="00E07E06" w:rsidRDefault="00361F38" w:rsidP="00790B56">
            <w:pPr>
              <w:snapToGrid w:val="0"/>
              <w:spacing w:beforeLines="50" w:line="300" w:lineRule="auto"/>
              <w:ind w:leftChars="50" w:left="120" w:right="113" w:firstLineChars="200" w:firstLine="1281"/>
              <w:jc w:val="both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E07E06">
              <w:rPr>
                <w:rFonts w:ascii="標楷體" w:eastAsia="標楷體" w:hAnsi="標楷體" w:hint="eastAsia"/>
                <w:b/>
                <w:bCs/>
                <w:sz w:val="64"/>
                <w:szCs w:val="64"/>
                <w:eastAsianLayout w:id="-1456304640" w:combine="1"/>
              </w:rPr>
              <w:t>縣市市區鄉鎮路街</w:t>
            </w:r>
            <w:r w:rsidRPr="00E07E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段   巷   弄   號   樓</w:t>
            </w:r>
          </w:p>
          <w:p w:rsidR="00361F38" w:rsidRPr="00E07E06" w:rsidRDefault="00361F38" w:rsidP="00790B56">
            <w:pPr>
              <w:snapToGrid w:val="0"/>
              <w:spacing w:beforeLines="200" w:line="300" w:lineRule="auto"/>
              <w:ind w:leftChars="50" w:left="120" w:right="113" w:firstLineChars="1450" w:firstLine="6967"/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</w:rPr>
            </w:pPr>
            <w:r w:rsidRPr="00E07E06">
              <w:rPr>
                <w:rFonts w:ascii="標楷體" w:eastAsia="標楷體" w:hAnsi="標楷體" w:hint="eastAsia"/>
                <w:b/>
                <w:bCs/>
                <w:sz w:val="48"/>
                <w:szCs w:val="48"/>
              </w:rPr>
              <w:t>君  啟</w:t>
            </w:r>
          </w:p>
          <w:p w:rsidR="00361F38" w:rsidRPr="00E07E06" w:rsidRDefault="00704371" w:rsidP="00790B56">
            <w:pPr>
              <w:snapToGrid w:val="0"/>
              <w:spacing w:beforeLines="300" w:line="300" w:lineRule="auto"/>
              <w:ind w:leftChars="50" w:left="120" w:right="113" w:firstLineChars="200" w:firstLine="800"/>
              <w:jc w:val="right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704371">
              <w:rPr>
                <w:rFonts w:ascii="華康正顏楷體 Std W5" w:eastAsia="華康正顏楷體 Std W5" w:hAnsi="華康正顏楷體 Std W5"/>
                <w:bCs/>
                <w:noProof/>
                <w:sz w:val="40"/>
                <w:szCs w:val="40"/>
              </w:rPr>
              <w:pict>
                <v:shape id="Text Box 51" o:spid="_x0000_s1030" type="#_x0000_t202" style="position:absolute;left:0;text-align:left;margin-left:-84.95pt;margin-top:18.7pt;width:57pt;height:76.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" filled="f">
                  <v:textbox style="layout-flow:vertical-ideographic">
                    <w:txbxContent>
                      <w:p w:rsidR="00361F38" w:rsidRPr="00AC712A" w:rsidRDefault="00361F38" w:rsidP="00790B56">
                        <w:pPr>
                          <w:snapToGrid w:val="0"/>
                          <w:spacing w:beforeLines="35" w:line="240" w:lineRule="auto"/>
                          <w:jc w:val="center"/>
                          <w:rPr>
                            <w:rFonts w:ascii="標楷體" w:eastAsia="標楷體" w:hAnsi="標楷體"/>
                            <w:b/>
                            <w:sz w:val="20"/>
                          </w:rPr>
                        </w:pPr>
                        <w:r w:rsidRPr="00AC712A">
                          <w:rPr>
                            <w:rFonts w:ascii="標楷體" w:eastAsia="標楷體" w:hAnsi="標楷體" w:hint="eastAsia"/>
                            <w:b/>
                            <w:sz w:val="20"/>
                          </w:rPr>
                          <w:t>請自行貼足</w:t>
                        </w:r>
                      </w:p>
                      <w:p w:rsidR="00361F38" w:rsidRPr="00AC712A" w:rsidRDefault="00361F38" w:rsidP="00361F38">
                        <w:pPr>
                          <w:snapToGrid w:val="0"/>
                          <w:spacing w:line="240" w:lineRule="auto"/>
                          <w:jc w:val="center"/>
                          <w:rPr>
                            <w:rFonts w:ascii="標楷體" w:eastAsia="標楷體" w:hAnsi="標楷體"/>
                            <w:b/>
                            <w:sz w:val="20"/>
                          </w:rPr>
                        </w:pPr>
                        <w:r w:rsidRPr="00AC712A">
                          <w:rPr>
                            <w:rFonts w:ascii="標楷體" w:eastAsia="標楷體" w:hAnsi="標楷體" w:hint="eastAsia"/>
                            <w:b/>
                            <w:sz w:val="20"/>
                          </w:rPr>
                          <w:t>25元掛號郵資</w:t>
                        </w:r>
                      </w:p>
                    </w:txbxContent>
                  </v:textbox>
                </v:shape>
              </w:pict>
            </w:r>
            <w:r w:rsidR="00361F38" w:rsidRPr="00E07E06">
              <w:rPr>
                <w:rFonts w:ascii="標楷體" w:eastAsia="標楷體" w:hAnsi="標楷體" w:hint="eastAsia"/>
                <w:b/>
                <w:bCs/>
                <w:w w:val="70"/>
                <w:sz w:val="36"/>
                <w:szCs w:val="36"/>
              </w:rPr>
              <w:t>中華民國體育學會</w:t>
            </w:r>
            <w:r w:rsidR="00361F38">
              <w:rPr>
                <w:rFonts w:ascii="標楷體" w:eastAsia="標楷體" w:hAnsi="標楷體" w:hint="eastAsia"/>
                <w:b/>
                <w:bCs/>
                <w:w w:val="70"/>
                <w:sz w:val="36"/>
                <w:szCs w:val="36"/>
              </w:rPr>
              <w:t>國民體適能</w:t>
            </w:r>
            <w:r w:rsidR="00361F38" w:rsidRPr="00E07E06">
              <w:rPr>
                <w:rFonts w:ascii="標楷體" w:eastAsia="標楷體" w:hAnsi="標楷體" w:hint="eastAsia"/>
                <w:b/>
                <w:bCs/>
                <w:w w:val="70"/>
                <w:sz w:val="36"/>
                <w:szCs w:val="36"/>
              </w:rPr>
              <w:t>指導員檢定</w:t>
            </w:r>
          </w:p>
        </w:tc>
        <w:tc>
          <w:tcPr>
            <w:tcW w:w="4536" w:type="dxa"/>
            <w:gridSpan w:val="5"/>
            <w:tcBorders>
              <w:bottom w:val="double" w:sz="4" w:space="0" w:color="auto"/>
            </w:tcBorders>
            <w:shd w:val="clear" w:color="auto" w:fill="auto"/>
            <w:textDirection w:val="tbRlV"/>
          </w:tcPr>
          <w:p w:rsidR="00361F38" w:rsidRPr="00E07E06" w:rsidRDefault="00361F38" w:rsidP="00790B56">
            <w:pPr>
              <w:snapToGrid w:val="0"/>
              <w:spacing w:beforeLines="50" w:line="300" w:lineRule="auto"/>
              <w:ind w:leftChars="50" w:left="120" w:right="113" w:firstLineChars="200" w:firstLine="1281"/>
              <w:jc w:val="both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E07E06">
              <w:rPr>
                <w:rFonts w:ascii="標楷體" w:eastAsia="標楷體" w:hAnsi="標楷體" w:hint="eastAsia"/>
                <w:b/>
                <w:bCs/>
                <w:sz w:val="64"/>
                <w:szCs w:val="64"/>
                <w:eastAsianLayout w:id="-1456304640" w:combine="1"/>
              </w:rPr>
              <w:t>縣市市區鄉鎮路街</w:t>
            </w:r>
            <w:r w:rsidRPr="00E07E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段   巷   弄   號   樓</w:t>
            </w:r>
          </w:p>
          <w:p w:rsidR="00361F38" w:rsidRPr="00E07E06" w:rsidRDefault="00361F38" w:rsidP="00790B56">
            <w:pPr>
              <w:snapToGrid w:val="0"/>
              <w:spacing w:beforeLines="200" w:line="300" w:lineRule="auto"/>
              <w:ind w:leftChars="50" w:left="120" w:right="113" w:firstLineChars="1450" w:firstLine="6967"/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</w:rPr>
            </w:pPr>
            <w:r w:rsidRPr="00E07E06">
              <w:rPr>
                <w:rFonts w:ascii="標楷體" w:eastAsia="標楷體" w:hAnsi="標楷體" w:hint="eastAsia"/>
                <w:b/>
                <w:bCs/>
                <w:sz w:val="48"/>
                <w:szCs w:val="48"/>
              </w:rPr>
              <w:t>君  啟</w:t>
            </w:r>
          </w:p>
          <w:p w:rsidR="00361F38" w:rsidRPr="00E07E06" w:rsidRDefault="00704371" w:rsidP="00790B56">
            <w:pPr>
              <w:snapToGrid w:val="0"/>
              <w:spacing w:beforeLines="300" w:line="300" w:lineRule="auto"/>
              <w:ind w:leftChars="50" w:left="120" w:right="113"/>
              <w:jc w:val="right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704371">
              <w:rPr>
                <w:rFonts w:ascii="標楷體" w:eastAsia="標楷體" w:hAnsi="標楷體"/>
                <w:b/>
                <w:bCs/>
                <w:noProof/>
                <w:sz w:val="64"/>
                <w:szCs w:val="64"/>
              </w:rPr>
              <w:pict>
                <v:shape id="Text Box 52" o:spid="_x0000_s1029" type="#_x0000_t202" style="position:absolute;left:0;text-align:left;margin-left:-85.25pt;margin-top:18.7pt;width:57pt;height:76.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" filled="f">
                  <v:textbox style="layout-flow:vertical-ideographic">
                    <w:txbxContent>
                      <w:p w:rsidR="00361F38" w:rsidRPr="00AC712A" w:rsidRDefault="00361F38" w:rsidP="00790B56">
                        <w:pPr>
                          <w:snapToGrid w:val="0"/>
                          <w:spacing w:beforeLines="35" w:line="240" w:lineRule="auto"/>
                          <w:jc w:val="center"/>
                          <w:rPr>
                            <w:rFonts w:ascii="標楷體" w:eastAsia="標楷體" w:hAnsi="標楷體"/>
                            <w:b/>
                            <w:sz w:val="20"/>
                          </w:rPr>
                        </w:pPr>
                        <w:r w:rsidRPr="00AC712A">
                          <w:rPr>
                            <w:rFonts w:ascii="標楷體" w:eastAsia="標楷體" w:hAnsi="標楷體" w:hint="eastAsia"/>
                            <w:b/>
                            <w:sz w:val="20"/>
                          </w:rPr>
                          <w:t>請自行貼足</w:t>
                        </w:r>
                      </w:p>
                      <w:p w:rsidR="00361F38" w:rsidRPr="00AC712A" w:rsidRDefault="00361F38" w:rsidP="00361F38">
                        <w:pPr>
                          <w:snapToGrid w:val="0"/>
                          <w:spacing w:line="240" w:lineRule="auto"/>
                          <w:jc w:val="center"/>
                          <w:rPr>
                            <w:rFonts w:ascii="標楷體" w:eastAsia="標楷體" w:hAnsi="標楷體"/>
                            <w:b/>
                            <w:sz w:val="20"/>
                          </w:rPr>
                        </w:pPr>
                        <w:r w:rsidRPr="00AC712A">
                          <w:rPr>
                            <w:rFonts w:ascii="標楷體" w:eastAsia="標楷體" w:hAnsi="標楷體" w:hint="eastAsia"/>
                            <w:b/>
                            <w:sz w:val="20"/>
                          </w:rPr>
                          <w:t>25元掛號郵資</w:t>
                        </w:r>
                      </w:p>
                    </w:txbxContent>
                  </v:textbox>
                </v:shape>
              </w:pict>
            </w:r>
            <w:r w:rsidR="00361F38" w:rsidRPr="00E07E06">
              <w:rPr>
                <w:rFonts w:ascii="標楷體" w:eastAsia="標楷體" w:hAnsi="標楷體" w:hint="eastAsia"/>
                <w:b/>
                <w:bCs/>
                <w:w w:val="70"/>
                <w:sz w:val="36"/>
                <w:szCs w:val="36"/>
              </w:rPr>
              <w:t>中華民國體育學會</w:t>
            </w:r>
            <w:r w:rsidR="00361F38">
              <w:rPr>
                <w:rFonts w:ascii="標楷體" w:eastAsia="標楷體" w:hAnsi="標楷體" w:hint="eastAsia"/>
                <w:b/>
                <w:bCs/>
                <w:w w:val="70"/>
                <w:sz w:val="36"/>
                <w:szCs w:val="36"/>
              </w:rPr>
              <w:t>國民體適能</w:t>
            </w:r>
            <w:r w:rsidR="00361F38" w:rsidRPr="00E07E06">
              <w:rPr>
                <w:rFonts w:ascii="標楷體" w:eastAsia="標楷體" w:hAnsi="標楷體" w:hint="eastAsia"/>
                <w:b/>
                <w:bCs/>
                <w:w w:val="70"/>
                <w:sz w:val="36"/>
                <w:szCs w:val="36"/>
              </w:rPr>
              <w:t>指導員檢定</w:t>
            </w:r>
          </w:p>
        </w:tc>
      </w:tr>
      <w:tr w:rsidR="00361F38" w:rsidRPr="00E07E06" w:rsidTr="00361F38">
        <w:tblPrEx>
          <w:tblCellMar>
            <w:left w:w="0" w:type="dxa"/>
            <w:right w:w="0" w:type="dxa"/>
          </w:tblCellMar>
        </w:tblPrEx>
        <w:trPr>
          <w:trHeight w:val="851"/>
        </w:trPr>
        <w:tc>
          <w:tcPr>
            <w:tcW w:w="1134" w:type="dxa"/>
            <w:vMerge/>
            <w:tcBorders>
              <w:right w:val="double" w:sz="4" w:space="0" w:color="auto"/>
            </w:tcBorders>
          </w:tcPr>
          <w:p w:rsidR="00361F38" w:rsidRPr="00E07E06" w:rsidRDefault="00361F38" w:rsidP="00361F38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61F38" w:rsidRPr="00E07E06" w:rsidRDefault="00361F38" w:rsidP="00361F38">
            <w:pPr>
              <w:snapToGrid w:val="0"/>
              <w:ind w:leftChars="25" w:left="6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准</w:t>
            </w:r>
            <w:r w:rsidRPr="00E07E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考證號碼</w:t>
            </w:r>
          </w:p>
          <w:p w:rsidR="00361F38" w:rsidRPr="00E07E06" w:rsidRDefault="00361F38" w:rsidP="00361F38">
            <w:pPr>
              <w:snapToGrid w:val="0"/>
              <w:ind w:leftChars="25" w:left="60"/>
              <w:jc w:val="center"/>
              <w:rPr>
                <w:rFonts w:ascii="標楷體" w:eastAsia="標楷體" w:hAnsi="標楷體"/>
                <w:b/>
                <w:bCs/>
              </w:rPr>
            </w:pPr>
            <w:r w:rsidRPr="00E07E06">
              <w:rPr>
                <w:rFonts w:ascii="標楷體" w:eastAsia="標楷體" w:hAnsi="標楷體" w:hint="eastAsia"/>
                <w:b/>
                <w:bCs/>
              </w:rPr>
              <w:t>（請勿填寫）</w:t>
            </w:r>
          </w:p>
        </w:tc>
        <w:tc>
          <w:tcPr>
            <w:tcW w:w="2722" w:type="dxa"/>
            <w:gridSpan w:val="4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61F38" w:rsidRPr="00E07E06" w:rsidRDefault="00361F38" w:rsidP="00361F38">
            <w:pPr>
              <w:snapToGrid w:val="0"/>
              <w:ind w:leftChars="25" w:left="6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61F38" w:rsidRPr="00E07E06" w:rsidRDefault="00361F38" w:rsidP="00361F38">
            <w:pPr>
              <w:snapToGrid w:val="0"/>
              <w:ind w:leftChars="25" w:left="6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准</w:t>
            </w:r>
            <w:r w:rsidRPr="00E07E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考證號碼</w:t>
            </w:r>
          </w:p>
          <w:p w:rsidR="00361F38" w:rsidRPr="00E07E06" w:rsidRDefault="00361F38" w:rsidP="00361F38">
            <w:pPr>
              <w:snapToGrid w:val="0"/>
              <w:ind w:leftChars="25" w:left="6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E07E06">
              <w:rPr>
                <w:rFonts w:ascii="標楷體" w:eastAsia="標楷體" w:hAnsi="標楷體" w:hint="eastAsia"/>
                <w:b/>
                <w:bCs/>
              </w:rPr>
              <w:t>（請勿填寫）</w:t>
            </w:r>
          </w:p>
        </w:tc>
        <w:tc>
          <w:tcPr>
            <w:tcW w:w="2722" w:type="dxa"/>
            <w:gridSpan w:val="4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61F38" w:rsidRPr="00E07E06" w:rsidRDefault="00361F38" w:rsidP="00361F38">
            <w:pPr>
              <w:snapToGrid w:val="0"/>
              <w:ind w:leftChars="25" w:left="6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</w:tbl>
    <w:p w:rsidR="00E47127" w:rsidRPr="00361F38" w:rsidRDefault="0032095E" w:rsidP="00361F38">
      <w:pPr>
        <w:snapToGrid w:val="0"/>
        <w:spacing w:line="360" w:lineRule="auto"/>
        <w:jc w:val="center"/>
        <w:rPr>
          <w:rFonts w:ascii="華康正顏楷體 Std W5" w:eastAsia="華康正顏楷體 Std W5" w:hAnsi="華康正顏楷體 Std W5"/>
          <w:bCs/>
          <w:sz w:val="36"/>
          <w:szCs w:val="36"/>
        </w:rPr>
      </w:pPr>
      <w:r w:rsidRPr="00361F38">
        <w:rPr>
          <w:rFonts w:ascii="華康正顏楷體 Std W5" w:eastAsia="華康正顏楷體 Std W5" w:hAnsi="華康正顏楷體 Std W5" w:hint="eastAsia"/>
          <w:bCs/>
          <w:sz w:val="36"/>
          <w:szCs w:val="36"/>
        </w:rPr>
        <w:t>回郵</w:t>
      </w:r>
      <w:r w:rsidR="00E47127" w:rsidRPr="00361F38">
        <w:rPr>
          <w:rFonts w:ascii="華康正顏楷體 Std W5" w:eastAsia="華康正顏楷體 Std W5" w:hAnsi="華康正顏楷體 Std W5" w:hint="eastAsia"/>
          <w:bCs/>
          <w:sz w:val="36"/>
          <w:szCs w:val="36"/>
        </w:rPr>
        <w:t>地址名條</w:t>
      </w:r>
    </w:p>
    <w:p w:rsidR="00E47127" w:rsidRPr="002F0F3E" w:rsidRDefault="00E47127" w:rsidP="00E47127">
      <w:pPr>
        <w:snapToGrid w:val="0"/>
        <w:spacing w:line="300" w:lineRule="auto"/>
        <w:jc w:val="both"/>
        <w:rPr>
          <w:rFonts w:ascii="標楷體" w:eastAsia="標楷體" w:hAnsi="標楷體"/>
          <w:b/>
          <w:bCs/>
          <w:sz w:val="32"/>
          <w:szCs w:val="32"/>
        </w:rPr>
      </w:pPr>
      <w:r w:rsidRPr="002F0F3E">
        <w:rPr>
          <w:rFonts w:ascii="標楷體" w:eastAsia="標楷體" w:hAnsi="標楷體"/>
          <w:b/>
          <w:bCs/>
          <w:sz w:val="32"/>
          <w:szCs w:val="32"/>
        </w:rPr>
        <w:br w:type="page"/>
      </w:r>
      <w:r w:rsidRPr="002F0F3E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附件</w:t>
      </w:r>
      <w:r w:rsidR="001B3C71">
        <w:rPr>
          <w:rFonts w:ascii="標楷體" w:eastAsia="標楷體" w:hAnsi="標楷體" w:hint="eastAsia"/>
          <w:b/>
          <w:bCs/>
          <w:sz w:val="32"/>
          <w:szCs w:val="32"/>
        </w:rPr>
        <w:t>八</w:t>
      </w:r>
    </w:p>
    <w:p w:rsidR="00E47127" w:rsidRPr="002F0F3E" w:rsidRDefault="001B21F0" w:rsidP="001B21F0">
      <w:pPr>
        <w:snapToGrid w:val="0"/>
        <w:spacing w:line="300" w:lineRule="auto"/>
        <w:jc w:val="center"/>
        <w:rPr>
          <w:rFonts w:ascii="標楷體" w:eastAsia="標楷體" w:hAnsi="標楷體"/>
          <w:b/>
          <w:bCs/>
          <w:sz w:val="40"/>
          <w:szCs w:val="40"/>
        </w:rPr>
      </w:pPr>
      <w:r>
        <w:rPr>
          <w:rFonts w:ascii="標楷體" w:eastAsia="標楷體" w:hAnsi="標楷體" w:hint="eastAsia"/>
          <w:b/>
          <w:bCs/>
          <w:sz w:val="40"/>
          <w:szCs w:val="40"/>
        </w:rPr>
        <w:t>教育部體育署103年度國民</w:t>
      </w:r>
      <w:r w:rsidRPr="002F0F3E">
        <w:rPr>
          <w:rFonts w:ascii="標楷體" w:eastAsia="標楷體" w:hAnsi="標楷體" w:hint="eastAsia"/>
          <w:b/>
          <w:bCs/>
          <w:sz w:val="40"/>
          <w:szCs w:val="40"/>
        </w:rPr>
        <w:t>體</w:t>
      </w:r>
      <w:r>
        <w:rPr>
          <w:rFonts w:ascii="標楷體" w:eastAsia="標楷體" w:hAnsi="標楷體" w:hint="eastAsia"/>
          <w:b/>
          <w:bCs/>
          <w:sz w:val="40"/>
          <w:szCs w:val="40"/>
        </w:rPr>
        <w:t>適</w:t>
      </w:r>
      <w:r w:rsidRPr="002F0F3E">
        <w:rPr>
          <w:rFonts w:ascii="標楷體" w:eastAsia="標楷體" w:hAnsi="標楷體" w:hint="eastAsia"/>
          <w:b/>
          <w:bCs/>
          <w:sz w:val="40"/>
          <w:szCs w:val="40"/>
        </w:rPr>
        <w:t>能指導員檢定考試</w:t>
      </w:r>
    </w:p>
    <w:p w:rsidR="00E47127" w:rsidRPr="001B21F0" w:rsidRDefault="00E47127" w:rsidP="00790B56">
      <w:pPr>
        <w:snapToGrid w:val="0"/>
        <w:spacing w:afterLines="20" w:line="300" w:lineRule="auto"/>
        <w:jc w:val="center"/>
        <w:rPr>
          <w:rFonts w:ascii="華康正顏楷體 Std W5" w:eastAsia="華康正顏楷體 Std W5" w:hAnsi="華康正顏楷體 Std W5"/>
          <w:bCs/>
          <w:sz w:val="40"/>
          <w:szCs w:val="40"/>
        </w:rPr>
      </w:pPr>
      <w:r w:rsidRPr="001B21F0">
        <w:rPr>
          <w:rFonts w:ascii="華康正顏楷體 Std W5" w:eastAsia="華康正顏楷體 Std W5" w:hAnsi="華康正顏楷體 Std W5" w:hint="eastAsia"/>
          <w:bCs/>
          <w:sz w:val="40"/>
          <w:szCs w:val="40"/>
        </w:rPr>
        <w:t>成績複查申請書及查覆表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707"/>
        <w:gridCol w:w="707"/>
        <w:gridCol w:w="1628"/>
        <w:gridCol w:w="1932"/>
        <w:gridCol w:w="1948"/>
        <w:gridCol w:w="2178"/>
      </w:tblGrid>
      <w:tr w:rsidR="00E47127" w:rsidRPr="00E07E06" w:rsidTr="00DA4EFF">
        <w:trPr>
          <w:trHeight w:val="567"/>
          <w:jc w:val="center"/>
        </w:trPr>
        <w:tc>
          <w:tcPr>
            <w:tcW w:w="1414" w:type="dxa"/>
            <w:gridSpan w:val="2"/>
            <w:vMerge w:val="restar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47127" w:rsidRPr="00E07E06" w:rsidRDefault="00E47127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E07E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申請人</w:t>
            </w:r>
          </w:p>
        </w:tc>
        <w:tc>
          <w:tcPr>
            <w:tcW w:w="162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47127" w:rsidRPr="00E07E06" w:rsidRDefault="00E47127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E07E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准考證號碼</w:t>
            </w:r>
          </w:p>
        </w:tc>
        <w:tc>
          <w:tcPr>
            <w:tcW w:w="193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47127" w:rsidRPr="00E07E06" w:rsidRDefault="00E47127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4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47127" w:rsidRPr="00E07E06" w:rsidRDefault="00E47127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E07E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17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47127" w:rsidRPr="00E07E06" w:rsidRDefault="00E47127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E47127" w:rsidRPr="00E07E06" w:rsidTr="00DA4EFF">
        <w:trPr>
          <w:trHeight w:val="567"/>
          <w:jc w:val="center"/>
        </w:trPr>
        <w:tc>
          <w:tcPr>
            <w:tcW w:w="1414" w:type="dxa"/>
            <w:gridSpan w:val="2"/>
            <w:vMerge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E47127" w:rsidRPr="00E07E06" w:rsidRDefault="00E47127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62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E47127" w:rsidRPr="00E07E06" w:rsidRDefault="00E47127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E07E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報考</w:t>
            </w: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級</w:t>
            </w:r>
            <w:r w:rsidRPr="00E07E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別</w:t>
            </w:r>
          </w:p>
        </w:tc>
        <w:tc>
          <w:tcPr>
            <w:tcW w:w="6058" w:type="dxa"/>
            <w:gridSpan w:val="3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E47127" w:rsidRPr="00E07E06" w:rsidRDefault="00E47127" w:rsidP="00E47127">
            <w:pPr>
              <w:snapToGrid w:val="0"/>
              <w:spacing w:line="240" w:lineRule="auto"/>
              <w:ind w:leftChars="50" w:left="120"/>
              <w:jc w:val="both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865CA1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865CA1">
              <w:rPr>
                <w:rFonts w:ascii="標楷體" w:eastAsia="標楷體" w:hAnsi="標楷體" w:hint="eastAsia"/>
                <w:sz w:val="28"/>
                <w:szCs w:val="28"/>
              </w:rPr>
              <w:t xml:space="preserve"> 初級體能指導員</w:t>
            </w:r>
            <w:r w:rsidRPr="00865CA1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中</w:t>
            </w:r>
            <w:r w:rsidRPr="00865CA1">
              <w:rPr>
                <w:rFonts w:ascii="標楷體" w:eastAsia="標楷體" w:hAnsi="標楷體" w:hint="eastAsia"/>
                <w:sz w:val="28"/>
                <w:szCs w:val="28"/>
              </w:rPr>
              <w:t>級體能指導員</w:t>
            </w:r>
          </w:p>
        </w:tc>
      </w:tr>
      <w:tr w:rsidR="00E47127" w:rsidRPr="00E07E06" w:rsidTr="00DA4EFF">
        <w:trPr>
          <w:trHeight w:val="567"/>
          <w:jc w:val="center"/>
        </w:trPr>
        <w:tc>
          <w:tcPr>
            <w:tcW w:w="4974" w:type="dxa"/>
            <w:gridSpan w:val="4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47127" w:rsidRPr="00E07E06" w:rsidRDefault="00E47127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E07E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複查科目</w:t>
            </w:r>
          </w:p>
        </w:tc>
        <w:tc>
          <w:tcPr>
            <w:tcW w:w="1948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E47127" w:rsidRPr="00E07E06" w:rsidRDefault="00E47127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E07E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查覆分數</w:t>
            </w:r>
          </w:p>
        </w:tc>
        <w:tc>
          <w:tcPr>
            <w:tcW w:w="2178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47127" w:rsidRPr="00E07E06" w:rsidRDefault="00E47127" w:rsidP="00790B56">
            <w:pPr>
              <w:snapToGrid w:val="0"/>
              <w:spacing w:beforeLines="50"/>
              <w:ind w:leftChars="50" w:left="120"/>
              <w:jc w:val="both"/>
              <w:rPr>
                <w:rFonts w:ascii="標楷體" w:eastAsia="標楷體" w:hAnsi="標楷體"/>
              </w:rPr>
            </w:pPr>
            <w:r w:rsidRPr="00E07E06">
              <w:rPr>
                <w:rFonts w:ascii="標楷體" w:eastAsia="標楷體" w:hAnsi="標楷體" w:hint="eastAsia"/>
              </w:rPr>
              <w:t>複查回覆事項：</w:t>
            </w:r>
          </w:p>
        </w:tc>
      </w:tr>
      <w:tr w:rsidR="00DA4EFF" w:rsidRPr="00E07E06" w:rsidTr="0096330B">
        <w:trPr>
          <w:trHeight w:val="567"/>
          <w:jc w:val="center"/>
        </w:trPr>
        <w:tc>
          <w:tcPr>
            <w:tcW w:w="4974" w:type="dxa"/>
            <w:gridSpan w:val="4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E07E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科目名稱</w:t>
            </w:r>
          </w:p>
        </w:tc>
        <w:tc>
          <w:tcPr>
            <w:tcW w:w="194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DA4EFF" w:rsidRPr="00E07E06" w:rsidTr="0096330B">
        <w:trPr>
          <w:trHeight w:val="567"/>
          <w:jc w:val="center"/>
        </w:trPr>
        <w:tc>
          <w:tcPr>
            <w:tcW w:w="707" w:type="dxa"/>
            <w:vAlign w:val="center"/>
          </w:tcPr>
          <w:p w:rsidR="00DA4EFF" w:rsidRPr="00E07E06" w:rsidRDefault="00DA4EFF" w:rsidP="00DA4EFF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4267" w:type="dxa"/>
            <w:gridSpan w:val="3"/>
            <w:tcBorders>
              <w:right w:val="double" w:sz="4" w:space="0" w:color="auto"/>
            </w:tcBorders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DA4EFF" w:rsidRPr="00E07E06" w:rsidTr="0096330B">
        <w:trPr>
          <w:trHeight w:val="567"/>
          <w:jc w:val="center"/>
        </w:trPr>
        <w:tc>
          <w:tcPr>
            <w:tcW w:w="707" w:type="dxa"/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4267" w:type="dxa"/>
            <w:gridSpan w:val="3"/>
            <w:tcBorders>
              <w:right w:val="double" w:sz="4" w:space="0" w:color="auto"/>
            </w:tcBorders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DA4EFF" w:rsidRPr="00E07E06" w:rsidTr="0096330B">
        <w:trPr>
          <w:trHeight w:val="567"/>
          <w:jc w:val="center"/>
        </w:trPr>
        <w:tc>
          <w:tcPr>
            <w:tcW w:w="707" w:type="dxa"/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4267" w:type="dxa"/>
            <w:gridSpan w:val="3"/>
            <w:tcBorders>
              <w:right w:val="double" w:sz="4" w:space="0" w:color="auto"/>
            </w:tcBorders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DA4EFF" w:rsidRPr="00E07E06" w:rsidTr="0096330B">
        <w:trPr>
          <w:trHeight w:val="567"/>
          <w:jc w:val="center"/>
        </w:trPr>
        <w:tc>
          <w:tcPr>
            <w:tcW w:w="707" w:type="dxa"/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4267" w:type="dxa"/>
            <w:gridSpan w:val="3"/>
            <w:tcBorders>
              <w:right w:val="double" w:sz="4" w:space="0" w:color="auto"/>
            </w:tcBorders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DA4EFF" w:rsidRPr="00E07E06" w:rsidTr="0096330B">
        <w:trPr>
          <w:trHeight w:val="567"/>
          <w:jc w:val="center"/>
        </w:trPr>
        <w:tc>
          <w:tcPr>
            <w:tcW w:w="707" w:type="dxa"/>
            <w:tcBorders>
              <w:bottom w:val="double" w:sz="4" w:space="0" w:color="auto"/>
            </w:tcBorders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4267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A4EFF" w:rsidRPr="00E07E06" w:rsidRDefault="00DA4EFF" w:rsidP="008D75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E47127" w:rsidRPr="00E07E06" w:rsidTr="00DA4EFF">
        <w:trPr>
          <w:trHeight w:val="1701"/>
          <w:jc w:val="center"/>
        </w:trPr>
        <w:tc>
          <w:tcPr>
            <w:tcW w:w="4974" w:type="dxa"/>
            <w:gridSpan w:val="4"/>
            <w:tcBorders>
              <w:top w:val="double" w:sz="4" w:space="0" w:color="auto"/>
            </w:tcBorders>
            <w:vAlign w:val="center"/>
          </w:tcPr>
          <w:p w:rsidR="00E47127" w:rsidRPr="00E07E06" w:rsidRDefault="00E47127" w:rsidP="00790B56">
            <w:pPr>
              <w:snapToGrid w:val="0"/>
              <w:spacing w:beforeLines="50" w:afterLines="50" w:line="360" w:lineRule="auto"/>
              <w:ind w:leftChars="50" w:left="120"/>
              <w:jc w:val="both"/>
              <w:rPr>
                <w:rFonts w:ascii="標楷體" w:eastAsia="標楷體" w:hAnsi="標楷體"/>
                <w:b/>
                <w:bCs/>
                <w:sz w:val="32"/>
                <w:szCs w:val="32"/>
                <w:u w:val="single"/>
              </w:rPr>
            </w:pPr>
            <w:r w:rsidRPr="00E07E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申請人簽章：</w:t>
            </w:r>
          </w:p>
          <w:p w:rsidR="00E47127" w:rsidRPr="00E07E06" w:rsidRDefault="00E47127" w:rsidP="001B21F0">
            <w:pPr>
              <w:snapToGrid w:val="0"/>
              <w:spacing w:line="360" w:lineRule="auto"/>
              <w:ind w:leftChars="50" w:left="120"/>
              <w:jc w:val="both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E07E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 xml:space="preserve">申請日期： </w:t>
            </w:r>
            <w:r w:rsidRPr="00E07E06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年    月    日</w:t>
            </w:r>
          </w:p>
        </w:tc>
        <w:tc>
          <w:tcPr>
            <w:tcW w:w="4126" w:type="dxa"/>
            <w:gridSpan w:val="2"/>
            <w:tcBorders>
              <w:top w:val="double" w:sz="4" w:space="0" w:color="auto"/>
            </w:tcBorders>
            <w:vAlign w:val="center"/>
          </w:tcPr>
          <w:p w:rsidR="00E47127" w:rsidRPr="00E07E06" w:rsidRDefault="00E47127" w:rsidP="00790B56">
            <w:pPr>
              <w:snapToGrid w:val="0"/>
              <w:spacing w:beforeLines="50" w:afterLines="50" w:line="360" w:lineRule="auto"/>
              <w:ind w:leftChars="50" w:left="120"/>
              <w:jc w:val="both"/>
              <w:rPr>
                <w:rFonts w:ascii="標楷體" w:eastAsia="標楷體" w:hAnsi="標楷體"/>
                <w:b/>
                <w:bCs/>
                <w:sz w:val="32"/>
                <w:szCs w:val="32"/>
                <w:u w:val="single"/>
              </w:rPr>
            </w:pPr>
            <w:r w:rsidRPr="00E07E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複查人簽章：</w:t>
            </w:r>
          </w:p>
          <w:p w:rsidR="00E47127" w:rsidRPr="00E07E06" w:rsidRDefault="00E47127" w:rsidP="00790B56">
            <w:pPr>
              <w:snapToGrid w:val="0"/>
              <w:spacing w:afterLines="50"/>
              <w:ind w:leftChars="50" w:left="120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E07E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申請日期：</w:t>
            </w:r>
            <w:r w:rsidRPr="00E07E06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 xml:space="preserve">  年   月   日</w:t>
            </w:r>
          </w:p>
        </w:tc>
      </w:tr>
    </w:tbl>
    <w:p w:rsidR="00E47127" w:rsidRPr="002F0F3E" w:rsidRDefault="00E47127" w:rsidP="00790B56">
      <w:pPr>
        <w:snapToGrid w:val="0"/>
        <w:spacing w:beforeLines="50" w:line="300" w:lineRule="auto"/>
        <w:jc w:val="both"/>
        <w:rPr>
          <w:rFonts w:ascii="標楷體" w:eastAsia="標楷體" w:hAnsi="標楷體"/>
          <w:b/>
          <w:bCs/>
          <w:sz w:val="32"/>
          <w:szCs w:val="32"/>
        </w:rPr>
      </w:pPr>
      <w:r w:rsidRPr="002F0F3E">
        <w:rPr>
          <w:rFonts w:ascii="標楷體" w:eastAsia="標楷體" w:hAnsi="標楷體" w:hint="eastAsia"/>
          <w:b/>
          <w:bCs/>
          <w:sz w:val="32"/>
          <w:szCs w:val="32"/>
        </w:rPr>
        <w:sym w:font="Monotype Sorts" w:char="F048"/>
      </w:r>
      <w:r w:rsidRPr="002F0F3E">
        <w:rPr>
          <w:rFonts w:ascii="標楷體" w:eastAsia="標楷體" w:hAnsi="標楷體" w:hint="eastAsia"/>
          <w:b/>
          <w:bCs/>
          <w:sz w:val="32"/>
          <w:szCs w:val="32"/>
        </w:rPr>
        <w:t xml:space="preserve"> 注意事項：</w:t>
      </w:r>
    </w:p>
    <w:p w:rsidR="00E47127" w:rsidRPr="002F0F3E" w:rsidRDefault="00E47127" w:rsidP="00E47127">
      <w:pPr>
        <w:snapToGrid w:val="0"/>
        <w:spacing w:line="300" w:lineRule="auto"/>
        <w:ind w:leftChars="100" w:left="520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2F0F3E">
        <w:rPr>
          <w:rFonts w:ascii="標楷體" w:eastAsia="標楷體" w:hAnsi="標楷體" w:hint="eastAsia"/>
          <w:sz w:val="28"/>
          <w:szCs w:val="28"/>
        </w:rPr>
        <w:t>1.複查成績應於放榜後10日內向本會（116</w:t>
      </w:r>
      <w:r w:rsidR="00BE145C">
        <w:rPr>
          <w:rFonts w:ascii="標楷體" w:eastAsia="標楷體" w:hAnsi="標楷體" w:hint="eastAsia"/>
          <w:sz w:val="28"/>
          <w:szCs w:val="28"/>
        </w:rPr>
        <w:t>77</w:t>
      </w:r>
      <w:r w:rsidRPr="002F0F3E">
        <w:rPr>
          <w:rFonts w:ascii="標楷體" w:eastAsia="標楷體" w:hAnsi="標楷體" w:hint="eastAsia"/>
          <w:sz w:val="28"/>
          <w:szCs w:val="28"/>
        </w:rPr>
        <w:t>台北郵政97-46號信箱）提出申請，以掛號郵寄，逾期不予受理。（郵戮為憑）</w:t>
      </w:r>
    </w:p>
    <w:p w:rsidR="00E47127" w:rsidRPr="002F0F3E" w:rsidRDefault="00E47127" w:rsidP="00E47127">
      <w:pPr>
        <w:snapToGrid w:val="0"/>
        <w:spacing w:line="300" w:lineRule="auto"/>
        <w:ind w:leftChars="100" w:left="520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2F0F3E">
        <w:rPr>
          <w:rFonts w:ascii="標楷體" w:eastAsia="標楷體" w:hAnsi="標楷體" w:hint="eastAsia"/>
          <w:sz w:val="28"/>
          <w:szCs w:val="28"/>
        </w:rPr>
        <w:t>2.申請時必須使用本申請表及檢附「考試成績通知單」原件，否則不予受理。</w:t>
      </w:r>
    </w:p>
    <w:p w:rsidR="00E47127" w:rsidRPr="002F0F3E" w:rsidRDefault="00E47127" w:rsidP="00E47127">
      <w:pPr>
        <w:snapToGrid w:val="0"/>
        <w:spacing w:line="300" w:lineRule="auto"/>
        <w:ind w:leftChars="100" w:left="520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2F0F3E">
        <w:rPr>
          <w:rFonts w:ascii="標楷體" w:eastAsia="標楷體" w:hAnsi="標楷體" w:hint="eastAsia"/>
          <w:sz w:val="28"/>
          <w:szCs w:val="28"/>
        </w:rPr>
        <w:t>3.本表正面：姓名、報考</w:t>
      </w:r>
      <w:r w:rsidR="0030393E">
        <w:rPr>
          <w:rFonts w:ascii="標楷體" w:eastAsia="標楷體" w:hAnsi="標楷體" w:hint="eastAsia"/>
          <w:sz w:val="28"/>
          <w:szCs w:val="28"/>
        </w:rPr>
        <w:t>級</w:t>
      </w:r>
      <w:r w:rsidRPr="002F0F3E">
        <w:rPr>
          <w:rFonts w:ascii="標楷體" w:eastAsia="標楷體" w:hAnsi="標楷體" w:hint="eastAsia"/>
          <w:sz w:val="28"/>
          <w:szCs w:val="28"/>
        </w:rPr>
        <w:t>別、准考證號碼及複查科目，應逐項填寫清楚。（回覆欄請勿填寫）</w:t>
      </w:r>
    </w:p>
    <w:p w:rsidR="00E47127" w:rsidRDefault="00E47127" w:rsidP="00E47127">
      <w:pPr>
        <w:snapToGrid w:val="0"/>
        <w:spacing w:line="300" w:lineRule="auto"/>
        <w:ind w:leftChars="100" w:left="520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2F0F3E">
        <w:rPr>
          <w:rFonts w:ascii="標楷體" w:eastAsia="標楷體" w:hAnsi="標楷體" w:hint="eastAsia"/>
          <w:sz w:val="28"/>
          <w:szCs w:val="28"/>
        </w:rPr>
        <w:t>4.</w:t>
      </w:r>
      <w:r w:rsidR="003404D2" w:rsidRPr="002F0F3E">
        <w:rPr>
          <w:rFonts w:ascii="標楷體" w:eastAsia="標楷體" w:hAnsi="標楷體" w:hint="eastAsia"/>
          <w:sz w:val="28"/>
          <w:szCs w:val="28"/>
        </w:rPr>
        <w:t>不受理影印試卷之申請。</w:t>
      </w:r>
    </w:p>
    <w:p w:rsidR="000C22FF" w:rsidRPr="002F0F3E" w:rsidRDefault="000C22FF" w:rsidP="00E47127">
      <w:pPr>
        <w:snapToGrid w:val="0"/>
        <w:spacing w:line="300" w:lineRule="auto"/>
        <w:ind w:leftChars="100" w:left="520" w:hangingChars="100" w:hanging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5.</w:t>
      </w:r>
      <w:r w:rsidRPr="00952C0E">
        <w:rPr>
          <w:rFonts w:ascii="標楷體" w:eastAsia="標楷體" w:hAnsi="標楷體"/>
          <w:kern w:val="1"/>
          <w:sz w:val="28"/>
          <w:szCs w:val="28"/>
        </w:rPr>
        <w:t>複查結果不另函通知，僅於網站上公佈複查結果。</w:t>
      </w:r>
    </w:p>
    <w:p w:rsidR="00023823" w:rsidRPr="002F0F3E" w:rsidRDefault="00E47127" w:rsidP="00023823">
      <w:pPr>
        <w:snapToGrid w:val="0"/>
        <w:spacing w:line="300" w:lineRule="auto"/>
        <w:jc w:val="both"/>
        <w:rPr>
          <w:rFonts w:ascii="標楷體" w:eastAsia="標楷體" w:hAnsi="標楷體"/>
          <w:b/>
          <w:bCs/>
          <w:sz w:val="32"/>
          <w:szCs w:val="32"/>
        </w:rPr>
      </w:pPr>
      <w:r w:rsidRPr="002F0F3E">
        <w:rPr>
          <w:rFonts w:ascii="標楷體" w:eastAsia="標楷體" w:hAnsi="標楷體"/>
          <w:b/>
          <w:bCs/>
          <w:sz w:val="32"/>
          <w:szCs w:val="32"/>
        </w:rPr>
        <w:br w:type="page"/>
      </w:r>
      <w:bookmarkStart w:id="18" w:name="_Ref280866056"/>
      <w:bookmarkEnd w:id="17"/>
      <w:r w:rsidR="00023823" w:rsidRPr="002F0F3E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附件</w:t>
      </w:r>
      <w:r w:rsidR="001B3C71">
        <w:rPr>
          <w:rFonts w:ascii="標楷體" w:eastAsia="標楷體" w:hAnsi="標楷體" w:hint="eastAsia"/>
          <w:b/>
          <w:bCs/>
          <w:sz w:val="32"/>
          <w:szCs w:val="32"/>
        </w:rPr>
        <w:t>九</w:t>
      </w:r>
    </w:p>
    <w:p w:rsidR="00023823" w:rsidRPr="002F0F3E" w:rsidRDefault="00023823" w:rsidP="00023823">
      <w:pPr>
        <w:snapToGrid w:val="0"/>
        <w:spacing w:line="480" w:lineRule="auto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2F0F3E">
        <w:rPr>
          <w:rFonts w:ascii="標楷體" w:eastAsia="標楷體" w:hAnsi="標楷體" w:hint="eastAsia"/>
          <w:b/>
          <w:bCs/>
          <w:sz w:val="40"/>
          <w:szCs w:val="40"/>
        </w:rPr>
        <w:t>准考證補發辦法</w:t>
      </w:r>
    </w:p>
    <w:p w:rsidR="00023823" w:rsidRPr="002F0F3E" w:rsidRDefault="00023823" w:rsidP="00023823">
      <w:pPr>
        <w:snapToGrid w:val="0"/>
        <w:spacing w:line="300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2F0F3E">
        <w:rPr>
          <w:rFonts w:ascii="標楷體" w:eastAsia="標楷體" w:hAnsi="標楷體" w:hint="eastAsia"/>
          <w:sz w:val="28"/>
          <w:szCs w:val="28"/>
        </w:rPr>
        <w:t>一、考生准考證需妥為保存，如有毀損或遺失，於學科筆試考試、術科考試期間得向試務中心申請補發，惟補發以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2F0F3E">
        <w:rPr>
          <w:rFonts w:ascii="標楷體" w:eastAsia="標楷體" w:hAnsi="標楷體" w:hint="eastAsia"/>
          <w:sz w:val="28"/>
          <w:szCs w:val="28"/>
        </w:rPr>
        <w:t>次為限。補發之准考證，於准考證上加蓋「補發」字樣章，以資識別。</w:t>
      </w:r>
    </w:p>
    <w:p w:rsidR="00023823" w:rsidRPr="002F0F3E" w:rsidRDefault="00023823" w:rsidP="00023823">
      <w:pPr>
        <w:snapToGrid w:val="0"/>
        <w:spacing w:line="300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2F0F3E">
        <w:rPr>
          <w:rFonts w:ascii="標楷體" w:eastAsia="標楷體" w:hAnsi="標楷體" w:hint="eastAsia"/>
          <w:sz w:val="28"/>
          <w:szCs w:val="28"/>
        </w:rPr>
        <w:t>二、考生申請補發准考證時，應攜帶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023823" w:rsidRPr="002F0F3E" w:rsidRDefault="00023823" w:rsidP="00023823">
      <w:pPr>
        <w:snapToGrid w:val="0"/>
        <w:spacing w:line="300" w:lineRule="auto"/>
        <w:ind w:leftChars="200" w:left="132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2F0F3E">
        <w:rPr>
          <w:rFonts w:ascii="標楷體" w:eastAsia="標楷體" w:hAnsi="標楷體" w:hint="eastAsia"/>
          <w:sz w:val="28"/>
          <w:szCs w:val="28"/>
        </w:rPr>
        <w:t>（一）本人最近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2F0F3E">
        <w:rPr>
          <w:rFonts w:ascii="標楷體" w:eastAsia="標楷體" w:hAnsi="標楷體" w:hint="eastAsia"/>
          <w:sz w:val="28"/>
          <w:szCs w:val="28"/>
        </w:rPr>
        <w:t>個月內所攝</w:t>
      </w:r>
      <w:r w:rsidR="001B21F0">
        <w:rPr>
          <w:rFonts w:ascii="標楷體" w:eastAsia="標楷體" w:hAnsi="標楷體" w:hint="eastAsia"/>
          <w:sz w:val="28"/>
          <w:szCs w:val="28"/>
        </w:rPr>
        <w:t>之「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Pr="002F0F3E">
        <w:rPr>
          <w:rFonts w:ascii="標楷體" w:eastAsia="標楷體" w:hAnsi="標楷體" w:hint="eastAsia"/>
          <w:sz w:val="28"/>
          <w:szCs w:val="28"/>
        </w:rPr>
        <w:t>吋正面脫帽半身</w:t>
      </w:r>
      <w:r>
        <w:rPr>
          <w:rFonts w:ascii="標楷體" w:eastAsia="標楷體" w:hAnsi="標楷體" w:hint="eastAsia"/>
          <w:sz w:val="28"/>
          <w:szCs w:val="28"/>
        </w:rPr>
        <w:t>彩色</w:t>
      </w:r>
      <w:r w:rsidRPr="002F0F3E">
        <w:rPr>
          <w:rFonts w:ascii="標楷體" w:eastAsia="標楷體" w:hAnsi="標楷體" w:hint="eastAsia"/>
          <w:sz w:val="28"/>
          <w:szCs w:val="28"/>
        </w:rPr>
        <w:t>相片</w:t>
      </w:r>
      <w:r w:rsidR="001B21F0">
        <w:rPr>
          <w:rFonts w:ascii="標楷體" w:eastAsia="標楷體" w:hAnsi="標楷體" w:hint="eastAsia"/>
          <w:sz w:val="28"/>
          <w:szCs w:val="28"/>
        </w:rPr>
        <w:t>」</w:t>
      </w:r>
      <w:r w:rsidRPr="002F0F3E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2F0F3E">
        <w:rPr>
          <w:rFonts w:ascii="標楷體" w:eastAsia="標楷體" w:hAnsi="標楷體" w:hint="eastAsia"/>
          <w:sz w:val="28"/>
          <w:szCs w:val="28"/>
        </w:rPr>
        <w:t>式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2F0F3E">
        <w:rPr>
          <w:rFonts w:ascii="標楷體" w:eastAsia="標楷體" w:hAnsi="標楷體" w:hint="eastAsia"/>
          <w:sz w:val="28"/>
          <w:szCs w:val="28"/>
        </w:rPr>
        <w:t>張（非同一式者不得補發）。</w:t>
      </w:r>
    </w:p>
    <w:p w:rsidR="00023823" w:rsidRPr="002F0F3E" w:rsidRDefault="00023823" w:rsidP="00023823">
      <w:pPr>
        <w:snapToGrid w:val="0"/>
        <w:spacing w:line="300" w:lineRule="auto"/>
        <w:ind w:leftChars="200" w:left="1180" w:hangingChars="250" w:hanging="700"/>
        <w:jc w:val="both"/>
        <w:rPr>
          <w:rFonts w:ascii="標楷體" w:eastAsia="標楷體" w:hAnsi="標楷體"/>
          <w:sz w:val="28"/>
          <w:szCs w:val="28"/>
        </w:rPr>
      </w:pPr>
      <w:r w:rsidRPr="002F0F3E">
        <w:rPr>
          <w:rFonts w:ascii="標楷體" w:eastAsia="標楷體" w:hAnsi="標楷體" w:hint="eastAsia"/>
          <w:sz w:val="28"/>
          <w:szCs w:val="28"/>
        </w:rPr>
        <w:t>（二）身</w:t>
      </w:r>
      <w:r w:rsidR="001B21F0">
        <w:rPr>
          <w:rFonts w:ascii="標楷體" w:eastAsia="標楷體" w:hAnsi="標楷體" w:hint="eastAsia"/>
          <w:sz w:val="28"/>
          <w:szCs w:val="28"/>
        </w:rPr>
        <w:t>分</w:t>
      </w:r>
      <w:r w:rsidRPr="002F0F3E">
        <w:rPr>
          <w:rFonts w:ascii="標楷體" w:eastAsia="標楷體" w:hAnsi="標楷體" w:hint="eastAsia"/>
          <w:sz w:val="28"/>
          <w:szCs w:val="28"/>
        </w:rPr>
        <w:t>證正本。</w:t>
      </w:r>
    </w:p>
    <w:p w:rsidR="00023823" w:rsidRDefault="00023823">
      <w:pPr>
        <w:widowControl/>
        <w:spacing w:line="240" w:lineRule="auto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/>
          <w:bCs/>
          <w:sz w:val="28"/>
          <w:szCs w:val="28"/>
        </w:rPr>
        <w:br w:type="page"/>
      </w:r>
    </w:p>
    <w:p w:rsidR="00D10CD5" w:rsidRPr="00DF75FA" w:rsidRDefault="00D10CD5" w:rsidP="0032095E">
      <w:pPr>
        <w:snapToGrid w:val="0"/>
        <w:spacing w:line="300" w:lineRule="auto"/>
        <w:jc w:val="both"/>
        <w:rPr>
          <w:rFonts w:ascii="標楷體" w:eastAsia="標楷體" w:hAnsi="標楷體"/>
          <w:b/>
          <w:bCs/>
          <w:sz w:val="32"/>
          <w:szCs w:val="32"/>
        </w:rPr>
      </w:pPr>
      <w:r w:rsidRPr="00DF75FA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附件</w:t>
      </w:r>
      <w:r w:rsidR="001B3C71" w:rsidRPr="00DF75FA">
        <w:rPr>
          <w:rFonts w:ascii="標楷體" w:eastAsia="標楷體" w:hAnsi="標楷體" w:hint="eastAsia"/>
          <w:b/>
          <w:bCs/>
          <w:sz w:val="32"/>
          <w:szCs w:val="32"/>
        </w:rPr>
        <w:t>十</w:t>
      </w:r>
    </w:p>
    <w:p w:rsidR="00D10CD5" w:rsidRPr="0032095E" w:rsidRDefault="00D10CD5" w:rsidP="00790B56">
      <w:pPr>
        <w:snapToGrid w:val="0"/>
        <w:spacing w:afterLines="100" w:line="300" w:lineRule="auto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32095E">
        <w:rPr>
          <w:rFonts w:ascii="標楷體" w:eastAsia="標楷體" w:hAnsi="標楷體" w:hint="eastAsia"/>
          <w:b/>
          <w:bCs/>
          <w:sz w:val="40"/>
          <w:szCs w:val="40"/>
        </w:rPr>
        <w:t>考試試場規則及違規處理辦法</w:t>
      </w:r>
    </w:p>
    <w:p w:rsidR="00D10CD5" w:rsidRPr="00191065" w:rsidRDefault="00D10CD5" w:rsidP="00D10CD5">
      <w:pPr>
        <w:snapToGrid w:val="0"/>
        <w:spacing w:line="300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91065">
        <w:rPr>
          <w:rFonts w:ascii="標楷體" w:eastAsia="標楷體" w:hAnsi="標楷體" w:hint="eastAsia"/>
          <w:sz w:val="28"/>
          <w:szCs w:val="28"/>
        </w:rPr>
        <w:t>一、考生須按規定時間入場：學科考試遲到15分鐘者不得入場；已入場應試者，40分鐘內不得出場；術科考試應於規定時間報到，並由專門人員引導進入試場，未依規定者視同放棄應試資格。</w:t>
      </w:r>
    </w:p>
    <w:p w:rsidR="00D10CD5" w:rsidRPr="00191065" w:rsidRDefault="00D10CD5" w:rsidP="00D10CD5">
      <w:pPr>
        <w:snapToGrid w:val="0"/>
        <w:spacing w:line="300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91065">
        <w:rPr>
          <w:rFonts w:ascii="標楷體" w:eastAsia="標楷體" w:hAnsi="標楷體" w:hint="eastAsia"/>
          <w:sz w:val="28"/>
          <w:szCs w:val="28"/>
        </w:rPr>
        <w:t>二、考生應試時，請攜帶「准考證」及「國民</w:t>
      </w:r>
      <w:r w:rsidR="008D7507">
        <w:rPr>
          <w:rFonts w:ascii="標楷體" w:eastAsia="標楷體" w:hAnsi="標楷體" w:hint="eastAsia"/>
          <w:sz w:val="28"/>
          <w:szCs w:val="28"/>
        </w:rPr>
        <w:t>身分證</w:t>
      </w:r>
      <w:r w:rsidRPr="00191065">
        <w:rPr>
          <w:rFonts w:ascii="標楷體" w:eastAsia="標楷體" w:hAnsi="標楷體" w:hint="eastAsia"/>
          <w:sz w:val="28"/>
          <w:szCs w:val="28"/>
        </w:rPr>
        <w:t>」正本（國民</w:t>
      </w:r>
      <w:r w:rsidR="008D7507">
        <w:rPr>
          <w:rFonts w:ascii="標楷體" w:eastAsia="標楷體" w:hAnsi="標楷體" w:hint="eastAsia"/>
          <w:sz w:val="28"/>
          <w:szCs w:val="28"/>
        </w:rPr>
        <w:t>身分證</w:t>
      </w:r>
      <w:r w:rsidRPr="00191065">
        <w:rPr>
          <w:rFonts w:ascii="標楷體" w:eastAsia="標楷體" w:hAnsi="標楷體" w:hint="eastAsia"/>
          <w:sz w:val="28"/>
          <w:szCs w:val="28"/>
        </w:rPr>
        <w:t>得以有效期限內之護照或駕照正本代替），並主動放在考桌左上角，以備查驗。</w:t>
      </w:r>
    </w:p>
    <w:p w:rsidR="00D10CD5" w:rsidRPr="00191065" w:rsidRDefault="00D10CD5" w:rsidP="00D10CD5">
      <w:pPr>
        <w:snapToGrid w:val="0"/>
        <w:spacing w:line="300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91065">
        <w:rPr>
          <w:rFonts w:ascii="標楷體" w:eastAsia="標楷體" w:hAnsi="標楷體" w:hint="eastAsia"/>
          <w:sz w:val="28"/>
          <w:szCs w:val="28"/>
        </w:rPr>
        <w:t>三、考生應按編定座號入座，作答前先檢查答案卷、准考證、座位三者之間號碼是否相同，如有不同，應即舉手請監考人員處理。</w:t>
      </w:r>
    </w:p>
    <w:p w:rsidR="00D10CD5" w:rsidRPr="00191065" w:rsidRDefault="00D10CD5" w:rsidP="00D10CD5">
      <w:pPr>
        <w:snapToGrid w:val="0"/>
        <w:spacing w:line="300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91065">
        <w:rPr>
          <w:rFonts w:ascii="標楷體" w:eastAsia="標楷體" w:hAnsi="標楷體" w:hint="eastAsia"/>
          <w:sz w:val="28"/>
          <w:szCs w:val="28"/>
        </w:rPr>
        <w:t>四、考生須遵循監考人員的指示配合核對相片與考生身分，監考人員認為有必要時，得請考生配合簽名，考生不得拒絕，亦不得請求加分或延長時間。</w:t>
      </w:r>
    </w:p>
    <w:p w:rsidR="00D10CD5" w:rsidRPr="00191065" w:rsidRDefault="00D10CD5" w:rsidP="00D10CD5">
      <w:pPr>
        <w:snapToGrid w:val="0"/>
        <w:spacing w:line="300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91065">
        <w:rPr>
          <w:rFonts w:ascii="標楷體" w:eastAsia="標楷體" w:hAnsi="標楷體" w:hint="eastAsia"/>
          <w:sz w:val="28"/>
          <w:szCs w:val="28"/>
        </w:rPr>
        <w:t>五、考生除前條規定必用之文具及橡皮擦、無色透明無文字墊板、圓規、直尺、量角器、三角板、修正液（帶）外，不得攜帶</w:t>
      </w:r>
      <w:r>
        <w:rPr>
          <w:rFonts w:ascii="標楷體" w:eastAsia="標楷體" w:hAnsi="標楷體" w:hint="eastAsia"/>
          <w:sz w:val="28"/>
          <w:szCs w:val="28"/>
        </w:rPr>
        <w:t>書籍及</w:t>
      </w:r>
      <w:r w:rsidRPr="00191065">
        <w:rPr>
          <w:rFonts w:ascii="標楷體" w:eastAsia="標楷體" w:hAnsi="標楷體" w:hint="eastAsia"/>
          <w:sz w:val="28"/>
          <w:szCs w:val="28"/>
        </w:rPr>
        <w:t>任何有計算、記憶、收發訊息功能及有礙公共安寧、考試公平之各類鐘錶、電子寵物等器材入場。有關個人之醫療器材如助聽器等，須事先報備並經檢查方可使用。</w:t>
      </w:r>
    </w:p>
    <w:p w:rsidR="00D10CD5" w:rsidRPr="00191065" w:rsidRDefault="00D10CD5" w:rsidP="00D10CD5">
      <w:pPr>
        <w:snapToGrid w:val="0"/>
        <w:spacing w:line="300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91065">
        <w:rPr>
          <w:rFonts w:ascii="標楷體" w:eastAsia="標楷體" w:hAnsi="標楷體" w:hint="eastAsia"/>
          <w:sz w:val="28"/>
          <w:szCs w:val="28"/>
        </w:rPr>
        <w:t>六、考生在考試進行中，發現試題印刷不清時，得舉手請監考人員處理，但不得要求解釋題意。如答案卷不慎掉落，應舉手通知監考人員後再行撿拾。</w:t>
      </w:r>
    </w:p>
    <w:p w:rsidR="00D10CD5" w:rsidRPr="00191065" w:rsidRDefault="00D10CD5" w:rsidP="00D10CD5">
      <w:pPr>
        <w:snapToGrid w:val="0"/>
        <w:spacing w:line="300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91065">
        <w:rPr>
          <w:rFonts w:ascii="標楷體" w:eastAsia="標楷體" w:hAnsi="標楷體" w:hint="eastAsia"/>
          <w:sz w:val="28"/>
          <w:szCs w:val="28"/>
        </w:rPr>
        <w:t>七、考生應在答案卷上規定作答範圍內書寫答案。</w:t>
      </w:r>
    </w:p>
    <w:p w:rsidR="00D10CD5" w:rsidRPr="00191065" w:rsidRDefault="00D10CD5" w:rsidP="00D10CD5">
      <w:pPr>
        <w:snapToGrid w:val="0"/>
        <w:spacing w:line="300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91065">
        <w:rPr>
          <w:rFonts w:ascii="標楷體" w:eastAsia="標楷體" w:hAnsi="標楷體" w:hint="eastAsia"/>
          <w:sz w:val="28"/>
          <w:szCs w:val="28"/>
        </w:rPr>
        <w:t>八、考生不得左顧右盼、相互交談、意圖窺視、抄襲他人答案或便利他人窺視答案。</w:t>
      </w:r>
    </w:p>
    <w:p w:rsidR="00D10CD5" w:rsidRPr="00191065" w:rsidRDefault="00D10CD5" w:rsidP="00D10CD5">
      <w:pPr>
        <w:snapToGrid w:val="0"/>
        <w:spacing w:line="300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91065">
        <w:rPr>
          <w:rFonts w:ascii="標楷體" w:eastAsia="標楷體" w:hAnsi="標楷體" w:hint="eastAsia"/>
          <w:sz w:val="28"/>
          <w:szCs w:val="28"/>
        </w:rPr>
        <w:t>九、考生不得有傳遞、夾帶、交換答案卷；自誦或以暗號告知他人答案或以答案卷、試題紙供他人窺視抄襲等舞弊情事。</w:t>
      </w:r>
    </w:p>
    <w:p w:rsidR="00D10CD5" w:rsidRPr="00191065" w:rsidRDefault="00D10CD5" w:rsidP="00D10CD5">
      <w:pPr>
        <w:snapToGrid w:val="0"/>
        <w:spacing w:line="300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91065">
        <w:rPr>
          <w:rFonts w:ascii="標楷體" w:eastAsia="標楷體" w:hAnsi="標楷體" w:hint="eastAsia"/>
          <w:sz w:val="28"/>
          <w:szCs w:val="28"/>
        </w:rPr>
        <w:t>十、考生不得撕去或竄改答案卷上之座位號碼及條碼，將答案卷污損、摺疊、捲角、撕毀、或作任何與答案無關之文字符號。</w:t>
      </w:r>
    </w:p>
    <w:p w:rsidR="00D10CD5" w:rsidRPr="00191065" w:rsidRDefault="00D10CD5" w:rsidP="00D10CD5">
      <w:pPr>
        <w:pStyle w:val="a3"/>
        <w:wordWrap/>
        <w:snapToGrid w:val="0"/>
        <w:spacing w:line="300" w:lineRule="auto"/>
        <w:ind w:leftChars="100" w:left="1010" w:hangingChars="275" w:hanging="770"/>
        <w:jc w:val="both"/>
        <w:rPr>
          <w:rFonts w:ascii="標楷體" w:eastAsia="標楷體" w:hAnsi="標楷體"/>
          <w:sz w:val="28"/>
          <w:szCs w:val="28"/>
        </w:rPr>
      </w:pPr>
      <w:r w:rsidRPr="00191065">
        <w:rPr>
          <w:rFonts w:ascii="標楷體" w:eastAsia="標楷體" w:hAnsi="標楷體" w:hint="eastAsia"/>
          <w:sz w:val="28"/>
          <w:szCs w:val="28"/>
        </w:rPr>
        <w:t>十一、考生不得在試場內吸煙、或擾亂試場秩序影響他人作答。</w:t>
      </w:r>
    </w:p>
    <w:p w:rsidR="00D10CD5" w:rsidRPr="00191065" w:rsidRDefault="00D10CD5" w:rsidP="00D10CD5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191065">
        <w:rPr>
          <w:rFonts w:ascii="標楷體" w:eastAsia="標楷體" w:hAnsi="標楷體" w:hint="eastAsia"/>
          <w:sz w:val="28"/>
          <w:szCs w:val="28"/>
        </w:rPr>
        <w:t>十二、考生完卷後一經離座，應即將答案卷與試題一併交監考人員驗收，</w:t>
      </w:r>
      <w:r w:rsidRPr="00191065">
        <w:rPr>
          <w:rFonts w:ascii="標楷體" w:eastAsia="標楷體" w:hAnsi="標楷體" w:hint="eastAsia"/>
          <w:sz w:val="28"/>
          <w:szCs w:val="28"/>
        </w:rPr>
        <w:lastRenderedPageBreak/>
        <w:t>不得再行修改答案。</w:t>
      </w:r>
    </w:p>
    <w:p w:rsidR="00D10CD5" w:rsidRPr="00191065" w:rsidRDefault="00D10CD5" w:rsidP="00D10CD5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191065">
        <w:rPr>
          <w:rFonts w:ascii="標楷體" w:eastAsia="標楷體" w:hAnsi="標楷體" w:hint="eastAsia"/>
          <w:sz w:val="28"/>
          <w:szCs w:val="28"/>
        </w:rPr>
        <w:t>十三、考生於每節考試時間終了鈴（鐘）聲響畢後，應立即停止作答，靜候監考人員收取答案卷。</w:t>
      </w:r>
    </w:p>
    <w:p w:rsidR="00D10CD5" w:rsidRPr="00191065" w:rsidRDefault="00D10CD5" w:rsidP="00D10CD5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191065">
        <w:rPr>
          <w:rFonts w:ascii="標楷體" w:eastAsia="標楷體" w:hAnsi="標楷體" w:hint="eastAsia"/>
          <w:sz w:val="28"/>
          <w:szCs w:val="28"/>
        </w:rPr>
        <w:t>十四、考生不得在試題紙、答案卷範圍外書寫，並不得將試題、答案卷攜出場外。</w:t>
      </w:r>
    </w:p>
    <w:p w:rsidR="00D10CD5" w:rsidRPr="00191065" w:rsidRDefault="00D10CD5" w:rsidP="00D10CD5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191065">
        <w:rPr>
          <w:rFonts w:ascii="標楷體" w:eastAsia="標楷體" w:hAnsi="標楷體" w:hint="eastAsia"/>
          <w:sz w:val="28"/>
          <w:szCs w:val="28"/>
        </w:rPr>
        <w:t>十五、考生已交卷出場後，不得在試場附近逗留或高聲喧嘩、宣讀答案或以其他方式指示場內考生作答。</w:t>
      </w:r>
    </w:p>
    <w:p w:rsidR="00D10CD5" w:rsidRPr="00191065" w:rsidRDefault="00D10CD5" w:rsidP="00D10CD5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191065">
        <w:rPr>
          <w:rFonts w:ascii="標楷體" w:eastAsia="標楷體" w:hAnsi="標楷體" w:hint="eastAsia"/>
          <w:sz w:val="28"/>
          <w:szCs w:val="28"/>
        </w:rPr>
        <w:t>十六、考生不得請人頂替或偽造證件混入試場應試。</w:t>
      </w:r>
    </w:p>
    <w:p w:rsidR="00D10CD5" w:rsidRPr="00191065" w:rsidRDefault="00D10CD5" w:rsidP="00D10CD5">
      <w:pPr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191065">
        <w:rPr>
          <w:rFonts w:ascii="標楷體" w:eastAsia="標楷體" w:hAnsi="標楷體" w:hint="eastAsia"/>
          <w:sz w:val="28"/>
          <w:szCs w:val="28"/>
        </w:rPr>
        <w:t>十七、考生不得有威脅其他考生幫助其舞弊，或威脅監考人員之言行。</w:t>
      </w:r>
    </w:p>
    <w:p w:rsidR="00D10CD5" w:rsidRPr="00191065" w:rsidRDefault="00D10CD5" w:rsidP="00D10CD5">
      <w:pPr>
        <w:pStyle w:val="2"/>
        <w:snapToGrid w:val="0"/>
        <w:spacing w:after="0" w:line="300" w:lineRule="auto"/>
        <w:ind w:leftChars="100" w:left="108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191065">
        <w:rPr>
          <w:rFonts w:ascii="標楷體" w:eastAsia="標楷體" w:hAnsi="標楷體" w:hint="eastAsia"/>
          <w:sz w:val="28"/>
          <w:szCs w:val="28"/>
        </w:rPr>
        <w:t>十八、考生答案卷若有遺失，應於接到補考通知後，即行到場補考。</w:t>
      </w:r>
    </w:p>
    <w:p w:rsidR="00D10CD5" w:rsidRPr="00191065" w:rsidRDefault="00D10CD5" w:rsidP="00D10CD5">
      <w:pPr>
        <w:pStyle w:val="31"/>
        <w:snapToGrid w:val="0"/>
        <w:spacing w:line="300" w:lineRule="auto"/>
        <w:ind w:leftChars="100" w:left="108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191065">
        <w:rPr>
          <w:rFonts w:ascii="標楷體" w:eastAsia="標楷體" w:hAnsi="標楷體" w:hint="eastAsia"/>
          <w:sz w:val="28"/>
          <w:szCs w:val="28"/>
        </w:rPr>
        <w:t>十九、考生如有本辦法未列之其他舞弊或不當意圖之行為者，得由監考或試務人員予以登記提請檢定試務委員會，依其情節輕重予以適當處置。</w:t>
      </w:r>
    </w:p>
    <w:p w:rsidR="00727CBA" w:rsidRDefault="00727CBA" w:rsidP="00D10CD5">
      <w:pPr>
        <w:snapToGrid w:val="0"/>
        <w:spacing w:line="300" w:lineRule="auto"/>
        <w:jc w:val="both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/>
          <w:b/>
          <w:bCs/>
          <w:sz w:val="32"/>
          <w:szCs w:val="32"/>
        </w:rPr>
        <w:br w:type="page"/>
      </w:r>
    </w:p>
    <w:p w:rsidR="00D10CD5" w:rsidRPr="002F0F3E" w:rsidRDefault="00D10CD5" w:rsidP="00D10CD5">
      <w:pPr>
        <w:snapToGrid w:val="0"/>
        <w:spacing w:line="300" w:lineRule="auto"/>
        <w:jc w:val="both"/>
        <w:rPr>
          <w:rFonts w:ascii="標楷體" w:eastAsia="標楷體" w:hAnsi="標楷體"/>
          <w:b/>
          <w:bCs/>
          <w:sz w:val="32"/>
          <w:szCs w:val="32"/>
        </w:rPr>
      </w:pPr>
      <w:bookmarkStart w:id="19" w:name="_Toc281893481"/>
      <w:bookmarkEnd w:id="18"/>
      <w:r w:rsidRPr="002F0F3E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附件</w:t>
      </w:r>
      <w:r w:rsidR="001B21F0">
        <w:rPr>
          <w:rFonts w:ascii="標楷體" w:eastAsia="標楷體" w:hAnsi="標楷體" w:hint="eastAsia"/>
          <w:b/>
          <w:bCs/>
          <w:sz w:val="32"/>
          <w:szCs w:val="32"/>
        </w:rPr>
        <w:t>十</w:t>
      </w:r>
      <w:r w:rsidR="001B3C71">
        <w:rPr>
          <w:rFonts w:ascii="標楷體" w:eastAsia="標楷體" w:hAnsi="標楷體" w:hint="eastAsia"/>
          <w:b/>
          <w:bCs/>
          <w:sz w:val="32"/>
          <w:szCs w:val="32"/>
        </w:rPr>
        <w:t>一</w:t>
      </w:r>
    </w:p>
    <w:p w:rsidR="00D10CD5" w:rsidRPr="002F0F3E" w:rsidRDefault="00D10CD5" w:rsidP="00D10CD5">
      <w:pPr>
        <w:snapToGrid w:val="0"/>
        <w:spacing w:line="480" w:lineRule="auto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2F0F3E">
        <w:rPr>
          <w:rFonts w:ascii="標楷體" w:eastAsia="標楷體" w:hAnsi="標楷體" w:hint="eastAsia"/>
          <w:b/>
          <w:bCs/>
          <w:sz w:val="40"/>
          <w:szCs w:val="40"/>
        </w:rPr>
        <w:t>考試遇空襲警報或地震時考生注意事項</w:t>
      </w:r>
    </w:p>
    <w:p w:rsidR="00D10CD5" w:rsidRPr="002F0F3E" w:rsidRDefault="00D10CD5" w:rsidP="00D10CD5">
      <w:pPr>
        <w:snapToGrid w:val="0"/>
        <w:spacing w:line="300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2F0F3E">
        <w:rPr>
          <w:rFonts w:ascii="標楷體" w:eastAsia="標楷體" w:hAnsi="標楷體" w:hint="eastAsia"/>
          <w:sz w:val="28"/>
          <w:szCs w:val="28"/>
        </w:rPr>
        <w:t>一、考試時遇有空襲警報或地震時，由試場監試人員負責宣佈後，考生應立即停止考試，並將試題及試卷放置座位上，並退出試場，各自疏散，試卷及試題絕對不得私自攜帶出考場，一律由監試人員收齊後送交試務人員辦公室。</w:t>
      </w:r>
    </w:p>
    <w:p w:rsidR="00D10CD5" w:rsidRPr="002F0F3E" w:rsidRDefault="00D10CD5" w:rsidP="00D10CD5">
      <w:pPr>
        <w:snapToGrid w:val="0"/>
        <w:spacing w:line="300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2F0F3E">
        <w:rPr>
          <w:rFonts w:ascii="標楷體" w:eastAsia="標楷體" w:hAnsi="標楷體" w:hint="eastAsia"/>
          <w:sz w:val="28"/>
          <w:szCs w:val="28"/>
        </w:rPr>
        <w:t>二、各科考試後未過15分鐘發生空襲警報或地震則全部重考，已過50分鐘則不再重考，即憑已考之考卷評定成績，為實際考試成績，由檢定試務委員會通知該科目閱卷委員，以供參考。</w:t>
      </w:r>
    </w:p>
    <w:p w:rsidR="00D10CD5" w:rsidRPr="002F0F3E" w:rsidRDefault="00D10CD5" w:rsidP="00D10CD5">
      <w:pPr>
        <w:snapToGrid w:val="0"/>
        <w:spacing w:line="300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2F0F3E">
        <w:rPr>
          <w:rFonts w:ascii="標楷體" w:eastAsia="標楷體" w:hAnsi="標楷體" w:hint="eastAsia"/>
          <w:sz w:val="28"/>
          <w:szCs w:val="28"/>
        </w:rPr>
        <w:t>三、空襲警報或地震解除後各節考試，仍照規定時間舉行，若為空襲警報或地震解除距考試開始時間不足</w:t>
      </w:r>
      <w:r w:rsidR="0049022F">
        <w:rPr>
          <w:rFonts w:ascii="標楷體" w:eastAsia="標楷體" w:hAnsi="標楷體" w:hint="eastAsia"/>
          <w:sz w:val="28"/>
          <w:szCs w:val="28"/>
        </w:rPr>
        <w:t>一</w:t>
      </w:r>
      <w:r w:rsidRPr="002F0F3E">
        <w:rPr>
          <w:rFonts w:ascii="標楷體" w:eastAsia="標楷體" w:hAnsi="標楷體" w:hint="eastAsia"/>
          <w:sz w:val="28"/>
          <w:szCs w:val="28"/>
        </w:rPr>
        <w:t>小時者，則該節考試延至空襲警報或地震解除</w:t>
      </w:r>
      <w:r w:rsidR="0049022F">
        <w:rPr>
          <w:rFonts w:ascii="標楷體" w:eastAsia="標楷體" w:hAnsi="標楷體" w:hint="eastAsia"/>
          <w:sz w:val="28"/>
          <w:szCs w:val="28"/>
        </w:rPr>
        <w:t>一</w:t>
      </w:r>
      <w:r w:rsidRPr="002F0F3E">
        <w:rPr>
          <w:rFonts w:ascii="標楷體" w:eastAsia="標楷體" w:hAnsi="標楷體" w:hint="eastAsia"/>
          <w:sz w:val="28"/>
          <w:szCs w:val="28"/>
        </w:rPr>
        <w:t>小時開始，次</w:t>
      </w:r>
      <w:r w:rsidR="0049022F">
        <w:rPr>
          <w:rFonts w:ascii="標楷體" w:eastAsia="標楷體" w:hAnsi="標楷體" w:hint="eastAsia"/>
          <w:sz w:val="28"/>
          <w:szCs w:val="28"/>
        </w:rPr>
        <w:t>一</w:t>
      </w:r>
      <w:r w:rsidRPr="002F0F3E">
        <w:rPr>
          <w:rFonts w:ascii="標楷體" w:eastAsia="標楷體" w:hAnsi="標楷體" w:hint="eastAsia"/>
          <w:sz w:val="28"/>
          <w:szCs w:val="28"/>
        </w:rPr>
        <w:t>節考試亦依次順延。</w:t>
      </w:r>
    </w:p>
    <w:p w:rsidR="00D10CD5" w:rsidRPr="002F0F3E" w:rsidRDefault="00D10CD5" w:rsidP="00D10CD5">
      <w:pPr>
        <w:snapToGrid w:val="0"/>
        <w:spacing w:line="300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2F0F3E">
        <w:rPr>
          <w:rFonts w:ascii="標楷體" w:eastAsia="標楷體" w:hAnsi="標楷體" w:hint="eastAsia"/>
          <w:sz w:val="28"/>
          <w:szCs w:val="28"/>
        </w:rPr>
        <w:t>四、空襲警報或地震期間缺考之科目，由緊急應變小組另行公告日期補考。</w:t>
      </w:r>
    </w:p>
    <w:p w:rsidR="00027B64" w:rsidRDefault="00D10CD5" w:rsidP="00D10CD5">
      <w:pPr>
        <w:snapToGrid w:val="0"/>
        <w:spacing w:line="300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2F0F3E">
        <w:rPr>
          <w:rFonts w:ascii="標楷體" w:eastAsia="標楷體" w:hAnsi="標楷體" w:hint="eastAsia"/>
          <w:sz w:val="28"/>
          <w:szCs w:val="28"/>
        </w:rPr>
        <w:t>五、因空襲或地震應重考或補考的科目，應於全部科目依照日程考畢後舉行補考，時間將另行公告。</w:t>
      </w:r>
      <w:bookmarkEnd w:id="19"/>
    </w:p>
    <w:p w:rsidR="00027B64" w:rsidRDefault="00027B64">
      <w:pPr>
        <w:widowControl/>
        <w:spacing w:line="24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027B64" w:rsidRPr="00DF75FA" w:rsidRDefault="00027B64" w:rsidP="00DF75FA">
      <w:pPr>
        <w:adjustRightInd w:val="0"/>
        <w:snapToGrid w:val="0"/>
        <w:spacing w:line="300" w:lineRule="auto"/>
        <w:ind w:left="320" w:hangingChars="100" w:hanging="320"/>
        <w:jc w:val="both"/>
        <w:rPr>
          <w:rFonts w:ascii="標楷體" w:eastAsia="標楷體" w:hAnsi="標楷體"/>
          <w:b/>
          <w:sz w:val="32"/>
          <w:szCs w:val="32"/>
        </w:rPr>
      </w:pPr>
      <w:r w:rsidRPr="00DF75FA">
        <w:rPr>
          <w:rFonts w:ascii="標楷體" w:eastAsia="標楷體" w:hAnsi="標楷體" w:hint="eastAsia"/>
          <w:b/>
          <w:sz w:val="32"/>
          <w:szCs w:val="32"/>
        </w:rPr>
        <w:lastRenderedPageBreak/>
        <w:t>附件</w:t>
      </w:r>
      <w:r w:rsidR="00C870FD" w:rsidRPr="00DF75FA">
        <w:rPr>
          <w:rFonts w:ascii="標楷體" w:eastAsia="標楷體" w:hAnsi="標楷體" w:hint="eastAsia"/>
          <w:b/>
          <w:sz w:val="32"/>
          <w:szCs w:val="32"/>
        </w:rPr>
        <w:t>十</w:t>
      </w:r>
      <w:r w:rsidR="001B3C71" w:rsidRPr="00DF75FA">
        <w:rPr>
          <w:rFonts w:ascii="標楷體" w:eastAsia="標楷體" w:hAnsi="標楷體" w:hint="eastAsia"/>
          <w:b/>
          <w:sz w:val="32"/>
          <w:szCs w:val="32"/>
        </w:rPr>
        <w:t>二</w:t>
      </w:r>
    </w:p>
    <w:p w:rsidR="00027B64" w:rsidRPr="005738E6" w:rsidRDefault="00027B64" w:rsidP="00DF75FA">
      <w:pPr>
        <w:adjustRightInd w:val="0"/>
        <w:snapToGrid w:val="0"/>
        <w:spacing w:line="300" w:lineRule="auto"/>
        <w:ind w:left="400" w:hangingChars="100" w:hanging="400"/>
        <w:jc w:val="center"/>
        <w:rPr>
          <w:rFonts w:ascii="標楷體" w:eastAsia="標楷體" w:hAnsi="標楷體"/>
          <w:b/>
          <w:sz w:val="40"/>
          <w:szCs w:val="40"/>
        </w:rPr>
      </w:pPr>
      <w:r w:rsidRPr="005738E6">
        <w:rPr>
          <w:rFonts w:ascii="標楷體" w:eastAsia="標楷體" w:hAnsi="標楷體" w:hint="eastAsia"/>
          <w:b/>
          <w:sz w:val="40"/>
          <w:szCs w:val="40"/>
        </w:rPr>
        <w:t>檢定考試參考書目</w:t>
      </w:r>
    </w:p>
    <w:p w:rsidR="00027B64" w:rsidRPr="008E3BEC" w:rsidRDefault="00027B64" w:rsidP="001B3C71">
      <w:pPr>
        <w:adjustRightInd w:val="0"/>
        <w:snapToGrid w:val="0"/>
        <w:spacing w:line="300" w:lineRule="auto"/>
        <w:ind w:left="240" w:hangingChars="100" w:hanging="240"/>
        <w:jc w:val="both"/>
        <w:rPr>
          <w:rFonts w:ascii="標楷體" w:eastAsia="標楷體" w:hAnsi="標楷體"/>
          <w:b/>
          <w:szCs w:val="24"/>
        </w:rPr>
      </w:pPr>
      <w:r w:rsidRPr="008E3BEC">
        <w:rPr>
          <w:rFonts w:ascii="標楷體" w:eastAsia="標楷體" w:hAnsi="標楷體" w:hint="eastAsia"/>
          <w:b/>
          <w:szCs w:val="24"/>
        </w:rPr>
        <w:t>初級：</w:t>
      </w:r>
    </w:p>
    <w:p w:rsidR="00027B64" w:rsidRPr="008E3BEC" w:rsidRDefault="00027B64" w:rsidP="00790B56">
      <w:pPr>
        <w:adjustRightInd w:val="0"/>
        <w:snapToGrid w:val="0"/>
        <w:spacing w:afterLines="15" w:line="300" w:lineRule="auto"/>
        <w:ind w:left="240" w:hangingChars="100" w:hanging="240"/>
        <w:jc w:val="both"/>
        <w:rPr>
          <w:rFonts w:ascii="標楷體" w:eastAsia="標楷體" w:hAnsi="標楷體"/>
          <w:b/>
          <w:szCs w:val="24"/>
        </w:rPr>
      </w:pPr>
      <w:r w:rsidRPr="008E3BEC">
        <w:rPr>
          <w:rFonts w:ascii="標楷體" w:eastAsia="標楷體" w:hAnsi="標楷體" w:hint="eastAsia"/>
          <w:b/>
          <w:szCs w:val="24"/>
        </w:rPr>
        <w:t>運動生理學概論</w:t>
      </w:r>
    </w:p>
    <w:p w:rsidR="00027B64" w:rsidRPr="00F04D5D" w:rsidRDefault="00E83C3A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b/>
          <w:szCs w:val="24"/>
        </w:rPr>
      </w:pPr>
      <w:r w:rsidRPr="00F04D5D">
        <w:rPr>
          <w:rFonts w:ascii="標楷體" w:eastAsia="標楷體" w:hAnsi="標楷體" w:hint="eastAsia"/>
          <w:szCs w:val="24"/>
        </w:rPr>
        <w:t>1.</w:t>
      </w:r>
      <w:r w:rsidRPr="00F04D5D">
        <w:rPr>
          <w:rFonts w:ascii="標楷體" w:eastAsia="標楷體" w:hAnsi="標楷體"/>
          <w:szCs w:val="24"/>
        </w:rPr>
        <w:t>ACSM’s Health &amp; Fitness Certification Review, Lippincott Williams &amp;Wilkins, 2007.</w:t>
      </w:r>
      <w:r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 w:hint="eastAsia"/>
          <w:szCs w:val="24"/>
        </w:rPr>
        <w:t>中文版：健康與體適能證照檢定要點回顧</w:t>
      </w:r>
      <w:r>
        <w:rPr>
          <w:rFonts w:ascii="標楷體" w:eastAsia="標楷體" w:hAnsi="標楷體" w:hint="eastAsia"/>
          <w:szCs w:val="24"/>
        </w:rPr>
        <w:t>；</w:t>
      </w:r>
      <w:r w:rsidRPr="00F04D5D">
        <w:rPr>
          <w:rFonts w:ascii="標楷體" w:eastAsia="標楷體" w:hAnsi="標楷體" w:cs="新細明體" w:hint="eastAsia"/>
          <w:bCs/>
          <w:kern w:val="0"/>
          <w:szCs w:val="24"/>
        </w:rPr>
        <w:t>譯者  林嘉志</w:t>
      </w:r>
      <w:r w:rsidRPr="00F04D5D">
        <w:rPr>
          <w:rFonts w:ascii="標楷體" w:eastAsia="標楷體" w:hAnsi="標楷體"/>
          <w:szCs w:val="24"/>
        </w:rPr>
        <w:t>）</w:t>
      </w:r>
    </w:p>
    <w:p w:rsidR="00027B64" w:rsidRPr="00F04D5D" w:rsidRDefault="00027B64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Fonts w:ascii="標楷體" w:eastAsia="標楷體" w:hAnsi="標楷體" w:hint="eastAsia"/>
          <w:szCs w:val="24"/>
        </w:rPr>
        <w:t>2.林正常、林貴福、徐台閣、吳慧君</w:t>
      </w:r>
      <w:r w:rsidR="00F04D5D"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 w:hint="eastAsia"/>
          <w:szCs w:val="24"/>
        </w:rPr>
        <w:t>譯</w:t>
      </w:r>
      <w:r w:rsidR="00F04D5D" w:rsidRPr="00F04D5D">
        <w:rPr>
          <w:rFonts w:ascii="標楷體" w:eastAsia="標楷體" w:hAnsi="標楷體"/>
          <w:szCs w:val="24"/>
        </w:rPr>
        <w:t>）</w:t>
      </w:r>
      <w:r w:rsidR="00F04D5D"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/>
          <w:szCs w:val="24"/>
        </w:rPr>
        <w:t>2002</w:t>
      </w:r>
      <w:r w:rsidR="00F04D5D" w:rsidRPr="00F04D5D">
        <w:rPr>
          <w:rFonts w:ascii="標楷體" w:eastAsia="標楷體" w:hAnsi="標楷體"/>
          <w:szCs w:val="24"/>
        </w:rPr>
        <w:t>）</w:t>
      </w:r>
      <w:r w:rsidRPr="00F04D5D">
        <w:rPr>
          <w:rFonts w:ascii="標楷體" w:eastAsia="標楷體" w:hAnsi="標楷體" w:hint="eastAsia"/>
          <w:szCs w:val="24"/>
        </w:rPr>
        <w:t>。運動生理學。</w:t>
      </w:r>
      <w:r w:rsidR="00281540">
        <w:rPr>
          <w:rFonts w:ascii="標楷體" w:eastAsia="標楷體" w:hAnsi="標楷體" w:hint="eastAsia"/>
          <w:szCs w:val="24"/>
        </w:rPr>
        <w:t>新北市</w:t>
      </w:r>
      <w:r w:rsidR="00F04D5D" w:rsidRPr="00F04D5D">
        <w:rPr>
          <w:rFonts w:ascii="標楷體" w:eastAsia="標楷體" w:hAnsi="標楷體" w:hint="eastAsia"/>
          <w:szCs w:val="24"/>
        </w:rPr>
        <w:t>：</w:t>
      </w:r>
      <w:r w:rsidRPr="00F04D5D">
        <w:rPr>
          <w:rFonts w:ascii="標楷體" w:eastAsia="標楷體" w:hAnsi="標楷體" w:hint="eastAsia"/>
          <w:szCs w:val="24"/>
        </w:rPr>
        <w:t>藝軒。</w:t>
      </w:r>
      <w:r w:rsidR="00F04D5D"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/>
          <w:szCs w:val="24"/>
        </w:rPr>
        <w:t>Scott K. P., &amp; Edward T. H., 2001</w:t>
      </w:r>
      <w:r w:rsidR="00F04D5D" w:rsidRPr="00F04D5D">
        <w:rPr>
          <w:rFonts w:ascii="標楷體" w:eastAsia="標楷體" w:hAnsi="標楷體"/>
          <w:szCs w:val="24"/>
        </w:rPr>
        <w:t>）</w:t>
      </w:r>
    </w:p>
    <w:p w:rsidR="00027B64" w:rsidRPr="00F04D5D" w:rsidRDefault="00027B64" w:rsidP="00790B56">
      <w:pPr>
        <w:adjustRightInd w:val="0"/>
        <w:snapToGrid w:val="0"/>
        <w:spacing w:beforeLines="15" w:afterLines="15" w:line="300" w:lineRule="auto"/>
        <w:ind w:left="240" w:hangingChars="100" w:hanging="240"/>
        <w:jc w:val="both"/>
        <w:rPr>
          <w:rFonts w:ascii="標楷體" w:eastAsia="標楷體" w:hAnsi="標楷體" w:cs="新細明體"/>
          <w:b/>
          <w:kern w:val="0"/>
          <w:szCs w:val="24"/>
        </w:rPr>
      </w:pPr>
      <w:r w:rsidRPr="00F04D5D">
        <w:rPr>
          <w:rFonts w:ascii="標楷體" w:eastAsia="標楷體" w:hAnsi="標楷體" w:cs="新細明體" w:hint="eastAsia"/>
          <w:b/>
          <w:kern w:val="0"/>
          <w:szCs w:val="24"/>
        </w:rPr>
        <w:t>人類行為心理學概論</w:t>
      </w:r>
    </w:p>
    <w:p w:rsidR="00027B64" w:rsidRPr="00F04D5D" w:rsidRDefault="00E83C3A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 w:cs="新細明體"/>
          <w:kern w:val="0"/>
          <w:szCs w:val="24"/>
        </w:rPr>
      </w:pPr>
      <w:r w:rsidRPr="00F04D5D">
        <w:rPr>
          <w:rFonts w:ascii="標楷體" w:eastAsia="標楷體" w:hAnsi="標楷體" w:hint="eastAsia"/>
          <w:szCs w:val="24"/>
        </w:rPr>
        <w:t>1.</w:t>
      </w:r>
      <w:r w:rsidRPr="00F04D5D">
        <w:rPr>
          <w:rFonts w:ascii="標楷體" w:eastAsia="標楷體" w:hAnsi="標楷體"/>
          <w:szCs w:val="24"/>
        </w:rPr>
        <w:t>ACSM’s Health &amp; Fitness Certification Review, Lippincott Williams &amp;Wilkins, 2007.</w:t>
      </w:r>
      <w:r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 w:hint="eastAsia"/>
          <w:szCs w:val="24"/>
        </w:rPr>
        <w:t>中文版：健康與體適能證照檢定要點回顧</w:t>
      </w:r>
      <w:r>
        <w:rPr>
          <w:rFonts w:ascii="標楷體" w:eastAsia="標楷體" w:hAnsi="標楷體" w:hint="eastAsia"/>
          <w:szCs w:val="24"/>
        </w:rPr>
        <w:t>；</w:t>
      </w:r>
      <w:r w:rsidRPr="00F04D5D">
        <w:rPr>
          <w:rFonts w:ascii="標楷體" w:eastAsia="標楷體" w:hAnsi="標楷體" w:cs="新細明體" w:hint="eastAsia"/>
          <w:bCs/>
          <w:kern w:val="0"/>
          <w:szCs w:val="24"/>
        </w:rPr>
        <w:t>譯者  林嘉志</w:t>
      </w:r>
      <w:r w:rsidRPr="00F04D5D">
        <w:rPr>
          <w:rFonts w:ascii="標楷體" w:eastAsia="標楷體" w:hAnsi="標楷體"/>
          <w:szCs w:val="24"/>
        </w:rPr>
        <w:t>）</w:t>
      </w:r>
    </w:p>
    <w:p w:rsidR="00027B64" w:rsidRPr="00F04D5D" w:rsidRDefault="00027B64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 w:cs="新細明體"/>
          <w:kern w:val="0"/>
          <w:szCs w:val="24"/>
        </w:rPr>
      </w:pPr>
      <w:r w:rsidRPr="00F04D5D">
        <w:rPr>
          <w:rFonts w:ascii="標楷體" w:eastAsia="標楷體" w:hAnsi="標楷體" w:cs="新細明體" w:hint="eastAsia"/>
          <w:kern w:val="0"/>
          <w:szCs w:val="24"/>
        </w:rPr>
        <w:t>2.競技與健身運動心理學</w:t>
      </w:r>
      <w:r w:rsidR="00F04D5D"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 w:cs="新細明體" w:hint="eastAsia"/>
          <w:kern w:val="0"/>
          <w:szCs w:val="24"/>
        </w:rPr>
        <w:t>禾楓書局，2008年初版</w:t>
      </w:r>
      <w:r w:rsidR="00F04D5D" w:rsidRPr="00F04D5D">
        <w:rPr>
          <w:rFonts w:ascii="標楷體" w:eastAsia="標楷體" w:hAnsi="標楷體"/>
          <w:szCs w:val="24"/>
        </w:rPr>
        <w:t>）</w:t>
      </w:r>
      <w:r w:rsidR="00F04D5D" w:rsidRPr="00F04D5D">
        <w:rPr>
          <w:rFonts w:ascii="標楷體" w:eastAsia="標楷體" w:hAnsi="標楷體" w:hint="eastAsia"/>
          <w:szCs w:val="24"/>
        </w:rPr>
        <w:t>：</w:t>
      </w:r>
      <w:r w:rsidRPr="00F04D5D">
        <w:rPr>
          <w:rFonts w:ascii="標楷體" w:eastAsia="標楷體" w:hAnsi="標楷體" w:cs="新細明體" w:hint="eastAsia"/>
          <w:kern w:val="0"/>
          <w:szCs w:val="24"/>
        </w:rPr>
        <w:t>第17、18、19章。</w:t>
      </w:r>
    </w:p>
    <w:p w:rsidR="00027B64" w:rsidRPr="00F04D5D" w:rsidRDefault="00027B64" w:rsidP="00790B56">
      <w:pPr>
        <w:adjustRightInd w:val="0"/>
        <w:snapToGrid w:val="0"/>
        <w:spacing w:beforeLines="15" w:afterLines="15" w:line="300" w:lineRule="auto"/>
        <w:ind w:left="240" w:hangingChars="100" w:hanging="240"/>
        <w:jc w:val="both"/>
        <w:rPr>
          <w:rFonts w:ascii="標楷體" w:eastAsia="標楷體" w:hAnsi="標楷體"/>
          <w:b/>
          <w:szCs w:val="24"/>
        </w:rPr>
      </w:pPr>
      <w:r w:rsidRPr="00F04D5D">
        <w:rPr>
          <w:rFonts w:ascii="標楷體" w:eastAsia="標楷體" w:hAnsi="標楷體" w:hint="eastAsia"/>
          <w:b/>
          <w:szCs w:val="24"/>
        </w:rPr>
        <w:t>病理生理學與危險因子概論</w:t>
      </w:r>
    </w:p>
    <w:p w:rsidR="00027B64" w:rsidRPr="00F04D5D" w:rsidRDefault="00027B64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b/>
          <w:szCs w:val="24"/>
        </w:rPr>
      </w:pPr>
      <w:r w:rsidRPr="00F04D5D">
        <w:rPr>
          <w:rFonts w:ascii="標楷體" w:eastAsia="標楷體" w:hAnsi="標楷體" w:hint="eastAsia"/>
          <w:szCs w:val="24"/>
        </w:rPr>
        <w:t>1.</w:t>
      </w:r>
      <w:r w:rsidRPr="00F04D5D">
        <w:rPr>
          <w:rFonts w:ascii="標楷體" w:eastAsia="標楷體" w:hAnsi="標楷體"/>
          <w:szCs w:val="24"/>
        </w:rPr>
        <w:t>ACSM’s Health &amp; Fitness Certification Review, Lippincott Williams &amp;Wilkins, 2007.</w:t>
      </w:r>
      <w:r w:rsidR="00F04D5D"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 w:hint="eastAsia"/>
          <w:szCs w:val="24"/>
        </w:rPr>
        <w:t>中文版</w:t>
      </w:r>
      <w:r w:rsidR="00F04D5D" w:rsidRPr="00F04D5D">
        <w:rPr>
          <w:rFonts w:ascii="標楷體" w:eastAsia="標楷體" w:hAnsi="標楷體" w:hint="eastAsia"/>
          <w:szCs w:val="24"/>
        </w:rPr>
        <w:t>：</w:t>
      </w:r>
      <w:r w:rsidRPr="00F04D5D">
        <w:rPr>
          <w:rFonts w:ascii="標楷體" w:eastAsia="標楷體" w:hAnsi="標楷體" w:hint="eastAsia"/>
          <w:szCs w:val="24"/>
        </w:rPr>
        <w:t xml:space="preserve">健康與體適能證照檢定要點回顧; </w:t>
      </w:r>
      <w:r w:rsidRPr="00F04D5D">
        <w:rPr>
          <w:rFonts w:ascii="標楷體" w:eastAsia="標楷體" w:hAnsi="標楷體" w:cs="新細明體" w:hint="eastAsia"/>
          <w:bCs/>
          <w:kern w:val="0"/>
          <w:szCs w:val="24"/>
        </w:rPr>
        <w:t>譯者  林嘉志</w:t>
      </w:r>
      <w:r w:rsidR="00F04D5D" w:rsidRPr="00F04D5D">
        <w:rPr>
          <w:rFonts w:ascii="標楷體" w:eastAsia="標楷體" w:hAnsi="標楷體"/>
          <w:szCs w:val="24"/>
        </w:rPr>
        <w:t>）</w:t>
      </w:r>
    </w:p>
    <w:p w:rsidR="00027B64" w:rsidRPr="00F04D5D" w:rsidRDefault="00027B64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Fonts w:ascii="標楷體" w:eastAsia="標楷體" w:hAnsi="標楷體" w:hint="eastAsia"/>
          <w:szCs w:val="24"/>
        </w:rPr>
        <w:t>2.中華民國有氧體能運動協會編著。健康體適能指導手冊。</w:t>
      </w:r>
      <w:r w:rsidR="00281540">
        <w:rPr>
          <w:rFonts w:ascii="標楷體" w:eastAsia="標楷體" w:hAnsi="標楷體" w:hint="eastAsia"/>
          <w:szCs w:val="24"/>
        </w:rPr>
        <w:t>臺</w:t>
      </w:r>
      <w:r w:rsidRPr="00F04D5D">
        <w:rPr>
          <w:rFonts w:ascii="標楷體" w:eastAsia="標楷體" w:hAnsi="標楷體" w:hint="eastAsia"/>
          <w:szCs w:val="24"/>
        </w:rPr>
        <w:t>北</w:t>
      </w:r>
      <w:r w:rsidR="00F04D5D" w:rsidRPr="00F04D5D">
        <w:rPr>
          <w:rFonts w:ascii="標楷體" w:eastAsia="標楷體" w:hAnsi="標楷體" w:hint="eastAsia"/>
          <w:szCs w:val="24"/>
        </w:rPr>
        <w:t>：</w:t>
      </w:r>
      <w:r w:rsidRPr="00F04D5D">
        <w:rPr>
          <w:rFonts w:ascii="標楷體" w:eastAsia="標楷體" w:hAnsi="標楷體" w:hint="eastAsia"/>
          <w:szCs w:val="24"/>
        </w:rPr>
        <w:t>易利圖書有限公司。</w:t>
      </w:r>
      <w:r w:rsidRPr="00F04D5D">
        <w:rPr>
          <w:rFonts w:ascii="標楷體" w:eastAsia="標楷體" w:hAnsi="標楷體"/>
          <w:szCs w:val="24"/>
        </w:rPr>
        <w:t>200</w:t>
      </w:r>
      <w:r w:rsidRPr="00F04D5D">
        <w:rPr>
          <w:rFonts w:ascii="標楷體" w:eastAsia="標楷體" w:hAnsi="標楷體" w:hint="eastAsia"/>
          <w:szCs w:val="24"/>
        </w:rPr>
        <w:t>5。</w:t>
      </w:r>
    </w:p>
    <w:p w:rsidR="00027B64" w:rsidRPr="00F04D5D" w:rsidRDefault="00027B64" w:rsidP="00790B56">
      <w:pPr>
        <w:adjustRightInd w:val="0"/>
        <w:snapToGrid w:val="0"/>
        <w:spacing w:beforeLines="15" w:afterLines="15" w:line="300" w:lineRule="auto"/>
        <w:ind w:left="240" w:hangingChars="100" w:hanging="240"/>
        <w:jc w:val="both"/>
        <w:rPr>
          <w:rFonts w:ascii="標楷體" w:eastAsia="標楷體" w:hAnsi="標楷體"/>
          <w:b/>
          <w:szCs w:val="24"/>
        </w:rPr>
      </w:pPr>
      <w:r w:rsidRPr="00F04D5D">
        <w:rPr>
          <w:rFonts w:ascii="標楷體" w:eastAsia="標楷體" w:hAnsi="標楷體" w:hint="eastAsia"/>
          <w:b/>
          <w:szCs w:val="24"/>
        </w:rPr>
        <w:t>人類發展與老化概論</w:t>
      </w:r>
    </w:p>
    <w:p w:rsidR="00027B64" w:rsidRPr="00F04D5D" w:rsidRDefault="00E83C3A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Fonts w:ascii="標楷體" w:eastAsia="標楷體" w:hAnsi="標楷體" w:hint="eastAsia"/>
          <w:szCs w:val="24"/>
        </w:rPr>
        <w:t>1.</w:t>
      </w:r>
      <w:r w:rsidRPr="00F04D5D">
        <w:rPr>
          <w:rFonts w:ascii="標楷體" w:eastAsia="標楷體" w:hAnsi="標楷體"/>
          <w:szCs w:val="24"/>
        </w:rPr>
        <w:t>ACSM’s Health &amp; Fitness Certification Review, Lippincott Williams &amp;Wilkins, 2007.</w:t>
      </w:r>
      <w:r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 w:hint="eastAsia"/>
          <w:szCs w:val="24"/>
        </w:rPr>
        <w:t>中文版：健康與體適能證照檢定要點回顧</w:t>
      </w:r>
      <w:r>
        <w:rPr>
          <w:rFonts w:ascii="標楷體" w:eastAsia="標楷體" w:hAnsi="標楷體" w:hint="eastAsia"/>
          <w:szCs w:val="24"/>
        </w:rPr>
        <w:t>；</w:t>
      </w:r>
      <w:r w:rsidRPr="00F04D5D">
        <w:rPr>
          <w:rFonts w:ascii="標楷體" w:eastAsia="標楷體" w:hAnsi="標楷體" w:cs="新細明體" w:hint="eastAsia"/>
          <w:bCs/>
          <w:kern w:val="0"/>
          <w:szCs w:val="24"/>
        </w:rPr>
        <w:t>譯者  林嘉志</w:t>
      </w:r>
      <w:r w:rsidRPr="00F04D5D">
        <w:rPr>
          <w:rFonts w:ascii="標楷體" w:eastAsia="標楷體" w:hAnsi="標楷體"/>
          <w:szCs w:val="24"/>
        </w:rPr>
        <w:t>）</w:t>
      </w:r>
    </w:p>
    <w:p w:rsidR="00027B64" w:rsidRPr="00F04D5D" w:rsidRDefault="00027B64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Fonts w:ascii="標楷體" w:eastAsia="標楷體" w:hAnsi="標楷體" w:hint="eastAsia"/>
          <w:szCs w:val="24"/>
        </w:rPr>
        <w:t>2.陳慶餘等編著。中老年疾病與保健。</w:t>
      </w:r>
      <w:r w:rsidR="00281540">
        <w:rPr>
          <w:rFonts w:ascii="標楷體" w:eastAsia="標楷體" w:hAnsi="標楷體" w:hint="eastAsia"/>
          <w:szCs w:val="24"/>
        </w:rPr>
        <w:t>新北市</w:t>
      </w:r>
      <w:r w:rsidRPr="00F04D5D">
        <w:rPr>
          <w:rFonts w:ascii="標楷體" w:eastAsia="標楷體" w:hAnsi="標楷體" w:hint="eastAsia"/>
          <w:szCs w:val="24"/>
        </w:rPr>
        <w:t>蘆洲</w:t>
      </w:r>
      <w:r w:rsidR="00281540">
        <w:rPr>
          <w:rFonts w:ascii="標楷體" w:eastAsia="標楷體" w:hAnsi="標楷體" w:hint="eastAsia"/>
          <w:szCs w:val="24"/>
        </w:rPr>
        <w:t>區</w:t>
      </w:r>
      <w:r w:rsidR="00F04D5D" w:rsidRPr="00F04D5D">
        <w:rPr>
          <w:rFonts w:ascii="標楷體" w:eastAsia="標楷體" w:hAnsi="標楷體" w:hint="eastAsia"/>
          <w:szCs w:val="24"/>
        </w:rPr>
        <w:t>：</w:t>
      </w:r>
      <w:r w:rsidRPr="00F04D5D">
        <w:rPr>
          <w:rFonts w:ascii="標楷體" w:eastAsia="標楷體" w:hAnsi="標楷體"/>
          <w:szCs w:val="24"/>
        </w:rPr>
        <w:t>空</w:t>
      </w:r>
      <w:r w:rsidRPr="00F04D5D">
        <w:rPr>
          <w:rFonts w:ascii="標楷體" w:eastAsia="標楷體" w:hAnsi="標楷體" w:hint="eastAsia"/>
          <w:szCs w:val="24"/>
        </w:rPr>
        <w:t>中</w:t>
      </w:r>
      <w:r w:rsidRPr="00F04D5D">
        <w:rPr>
          <w:rFonts w:ascii="標楷體" w:eastAsia="標楷體" w:hAnsi="標楷體"/>
          <w:szCs w:val="24"/>
        </w:rPr>
        <w:t>大</w:t>
      </w:r>
      <w:r w:rsidRPr="00F04D5D">
        <w:rPr>
          <w:rFonts w:ascii="標楷體" w:eastAsia="標楷體" w:hAnsi="標楷體" w:hint="eastAsia"/>
          <w:szCs w:val="24"/>
        </w:rPr>
        <w:t>學，2010。</w:t>
      </w:r>
    </w:p>
    <w:p w:rsidR="00027B64" w:rsidRPr="00F04D5D" w:rsidRDefault="00027B64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Fonts w:ascii="標楷體" w:eastAsia="標楷體" w:hAnsi="標楷體" w:hint="eastAsia"/>
          <w:szCs w:val="24"/>
        </w:rPr>
        <w:t>3.</w:t>
      </w:r>
      <w:r w:rsidRPr="00F04D5D">
        <w:rPr>
          <w:rFonts w:ascii="標楷體" w:eastAsia="標楷體" w:hAnsi="標楷體"/>
          <w:szCs w:val="24"/>
        </w:rPr>
        <w:t>李世代主編。老年醫學</w:t>
      </w:r>
      <w:r w:rsidR="00F04D5D"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/>
          <w:szCs w:val="24"/>
        </w:rPr>
        <w:t>一</w:t>
      </w:r>
      <w:r w:rsidR="00F04D5D" w:rsidRPr="00F04D5D">
        <w:rPr>
          <w:rFonts w:ascii="標楷體" w:eastAsia="標楷體" w:hAnsi="標楷體"/>
          <w:szCs w:val="24"/>
        </w:rPr>
        <w:t>）</w:t>
      </w:r>
      <w:r w:rsidR="00F04D5D" w:rsidRPr="00F04D5D">
        <w:rPr>
          <w:rFonts w:ascii="標楷體" w:eastAsia="標楷體" w:hAnsi="標楷體" w:hint="eastAsia"/>
          <w:szCs w:val="24"/>
        </w:rPr>
        <w:t>：</w:t>
      </w:r>
      <w:r w:rsidRPr="00F04D5D">
        <w:rPr>
          <w:rFonts w:ascii="標楷體" w:eastAsia="標楷體" w:hAnsi="標楷體"/>
          <w:szCs w:val="24"/>
        </w:rPr>
        <w:t>老年照護與老化之一般原則。第二章，老化的生物學基礎與生理改變</w:t>
      </w:r>
      <w:r w:rsidR="00F04D5D"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/>
          <w:szCs w:val="24"/>
        </w:rPr>
        <w:t>pp. 27~48</w:t>
      </w:r>
      <w:r w:rsidR="00F04D5D" w:rsidRPr="00F04D5D">
        <w:rPr>
          <w:rFonts w:ascii="標楷體" w:eastAsia="標楷體" w:hAnsi="標楷體"/>
          <w:szCs w:val="24"/>
        </w:rPr>
        <w:t>）</w:t>
      </w:r>
      <w:r w:rsidRPr="00F04D5D">
        <w:rPr>
          <w:rFonts w:ascii="標楷體" w:eastAsia="標楷體" w:hAnsi="標楷體"/>
          <w:szCs w:val="24"/>
        </w:rPr>
        <w:t>。臺北市：</w:t>
      </w:r>
      <w:hyperlink r:id="rId18" w:history="1">
        <w:r w:rsidRPr="00F04D5D">
          <w:rPr>
            <w:rStyle w:val="aa"/>
            <w:rFonts w:ascii="標楷體" w:eastAsia="標楷體" w:hAnsi="標楷體"/>
            <w:color w:val="auto"/>
            <w:szCs w:val="24"/>
          </w:rPr>
          <w:t>臺灣老年醫學會</w:t>
        </w:r>
      </w:hyperlink>
      <w:r w:rsidRPr="00F04D5D">
        <w:rPr>
          <w:rFonts w:ascii="標楷體" w:eastAsia="標楷體" w:hAnsi="標楷體"/>
          <w:szCs w:val="24"/>
        </w:rPr>
        <w:t>，2003。</w:t>
      </w:r>
    </w:p>
    <w:p w:rsidR="00027B64" w:rsidRPr="00F04D5D" w:rsidRDefault="00027B64" w:rsidP="00790B56">
      <w:pPr>
        <w:adjustRightInd w:val="0"/>
        <w:snapToGrid w:val="0"/>
        <w:spacing w:beforeLines="15" w:afterLines="15" w:line="300" w:lineRule="auto"/>
        <w:ind w:left="240" w:hangingChars="100" w:hanging="240"/>
        <w:jc w:val="both"/>
        <w:rPr>
          <w:rFonts w:ascii="標楷體" w:eastAsia="標楷體" w:hAnsi="標楷體"/>
          <w:b/>
          <w:szCs w:val="24"/>
        </w:rPr>
      </w:pPr>
      <w:r w:rsidRPr="00F04D5D">
        <w:rPr>
          <w:rFonts w:ascii="標楷體" w:eastAsia="標楷體" w:hAnsi="標楷體" w:hint="eastAsia"/>
          <w:b/>
          <w:szCs w:val="24"/>
        </w:rPr>
        <w:t>營養與體重控制概論</w:t>
      </w:r>
    </w:p>
    <w:p w:rsidR="00027B64" w:rsidRPr="00F04D5D" w:rsidRDefault="00E83C3A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Fonts w:ascii="標楷體" w:eastAsia="標楷體" w:hAnsi="標楷體" w:hint="eastAsia"/>
          <w:szCs w:val="24"/>
        </w:rPr>
        <w:t>1.</w:t>
      </w:r>
      <w:r w:rsidRPr="00F04D5D">
        <w:rPr>
          <w:rFonts w:ascii="標楷體" w:eastAsia="標楷體" w:hAnsi="標楷體"/>
          <w:szCs w:val="24"/>
        </w:rPr>
        <w:t>ACSM’s Health &amp; Fitness Certification Review, Lippincott Williams &amp;Wilkins, 2007.</w:t>
      </w:r>
      <w:r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 w:hint="eastAsia"/>
          <w:szCs w:val="24"/>
        </w:rPr>
        <w:t>中文版：健康與體適能證照檢定要點回顧</w:t>
      </w:r>
      <w:r>
        <w:rPr>
          <w:rFonts w:ascii="標楷體" w:eastAsia="標楷體" w:hAnsi="標楷體" w:hint="eastAsia"/>
          <w:szCs w:val="24"/>
        </w:rPr>
        <w:t>；</w:t>
      </w:r>
      <w:r w:rsidRPr="00F04D5D">
        <w:rPr>
          <w:rFonts w:ascii="標楷體" w:eastAsia="標楷體" w:hAnsi="標楷體" w:cs="新細明體" w:hint="eastAsia"/>
          <w:bCs/>
          <w:kern w:val="0"/>
          <w:szCs w:val="24"/>
        </w:rPr>
        <w:t>譯者  林嘉志</w:t>
      </w:r>
      <w:r w:rsidRPr="00F04D5D">
        <w:rPr>
          <w:rFonts w:ascii="標楷體" w:eastAsia="標楷體" w:hAnsi="標楷體"/>
          <w:szCs w:val="24"/>
        </w:rPr>
        <w:t>）</w:t>
      </w:r>
    </w:p>
    <w:p w:rsidR="00027B64" w:rsidRPr="00F04D5D" w:rsidRDefault="00027B64" w:rsidP="00790B56">
      <w:pPr>
        <w:adjustRightInd w:val="0"/>
        <w:snapToGrid w:val="0"/>
        <w:spacing w:beforeLines="15" w:afterLines="15" w:line="300" w:lineRule="auto"/>
        <w:ind w:left="240" w:hangingChars="100" w:hanging="240"/>
        <w:jc w:val="both"/>
        <w:rPr>
          <w:rFonts w:ascii="標楷體" w:eastAsia="標楷體" w:hAnsi="標楷體"/>
          <w:b/>
          <w:szCs w:val="24"/>
        </w:rPr>
      </w:pPr>
      <w:r w:rsidRPr="00F04D5D">
        <w:rPr>
          <w:rFonts w:ascii="標楷體" w:eastAsia="標楷體" w:hAnsi="標楷體" w:hint="eastAsia"/>
          <w:b/>
          <w:szCs w:val="24"/>
        </w:rPr>
        <w:t>緊急事件處理及安全</w:t>
      </w:r>
    </w:p>
    <w:p w:rsidR="00027B64" w:rsidRPr="00F04D5D" w:rsidRDefault="00E83C3A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Fonts w:ascii="標楷體" w:eastAsia="標楷體" w:hAnsi="標楷體" w:hint="eastAsia"/>
          <w:szCs w:val="24"/>
        </w:rPr>
        <w:t>1.</w:t>
      </w:r>
      <w:r w:rsidRPr="00F04D5D">
        <w:rPr>
          <w:rFonts w:ascii="標楷體" w:eastAsia="標楷體" w:hAnsi="標楷體"/>
          <w:szCs w:val="24"/>
        </w:rPr>
        <w:t>ACSM’s Health &amp; Fitness Certification Review, Lippincott Williams &amp;Wilkins, 2007.</w:t>
      </w:r>
      <w:r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 w:hint="eastAsia"/>
          <w:szCs w:val="24"/>
        </w:rPr>
        <w:t>中文版：健康與體適能證照檢定要點回顧</w:t>
      </w:r>
      <w:r>
        <w:rPr>
          <w:rFonts w:ascii="標楷體" w:eastAsia="標楷體" w:hAnsi="標楷體" w:hint="eastAsia"/>
          <w:szCs w:val="24"/>
        </w:rPr>
        <w:t>；</w:t>
      </w:r>
      <w:r w:rsidRPr="00F04D5D">
        <w:rPr>
          <w:rFonts w:ascii="標楷體" w:eastAsia="標楷體" w:hAnsi="標楷體" w:cs="新細明體" w:hint="eastAsia"/>
          <w:bCs/>
          <w:kern w:val="0"/>
          <w:szCs w:val="24"/>
        </w:rPr>
        <w:t>譯者  林嘉志</w:t>
      </w:r>
      <w:r w:rsidRPr="00F04D5D">
        <w:rPr>
          <w:rFonts w:ascii="標楷體" w:eastAsia="標楷體" w:hAnsi="標楷體"/>
          <w:szCs w:val="24"/>
        </w:rPr>
        <w:t>）</w:t>
      </w:r>
    </w:p>
    <w:p w:rsidR="00027B64" w:rsidRPr="00F04D5D" w:rsidRDefault="00027B64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Fonts w:ascii="標楷體" w:eastAsia="標楷體" w:hAnsi="標楷體"/>
          <w:szCs w:val="24"/>
        </w:rPr>
        <w:t>2.急救理論與技術</w:t>
      </w:r>
      <w:r w:rsidR="004E3F22">
        <w:rPr>
          <w:rFonts w:ascii="標楷體" w:eastAsia="標楷體" w:hAnsi="標楷體"/>
          <w:szCs w:val="24"/>
        </w:rPr>
        <w:t>（</w:t>
      </w:r>
      <w:r w:rsidRPr="00F04D5D">
        <w:rPr>
          <w:rFonts w:ascii="標楷體" w:eastAsia="標楷體" w:hAnsi="標楷體"/>
          <w:szCs w:val="24"/>
        </w:rPr>
        <w:t>第14版，民國95年，中華民國紅十字會</w:t>
      </w:r>
      <w:r w:rsidR="00F04D5D" w:rsidRPr="00F04D5D">
        <w:rPr>
          <w:rFonts w:ascii="標楷體" w:eastAsia="標楷體" w:hAnsi="標楷體"/>
          <w:szCs w:val="24"/>
        </w:rPr>
        <w:t>）</w:t>
      </w:r>
    </w:p>
    <w:p w:rsidR="001B3C71" w:rsidRPr="00F04D5D" w:rsidRDefault="001B3C71" w:rsidP="00790B56">
      <w:pPr>
        <w:adjustRightInd w:val="0"/>
        <w:snapToGrid w:val="0"/>
        <w:spacing w:beforeLines="15" w:afterLines="15" w:line="300" w:lineRule="auto"/>
        <w:ind w:left="240" w:hangingChars="100" w:hanging="240"/>
        <w:jc w:val="both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運動處方設計</w:t>
      </w:r>
    </w:p>
    <w:p w:rsidR="001B3C71" w:rsidRPr="00F04D5D" w:rsidRDefault="001B3C71" w:rsidP="001B3C71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Fonts w:ascii="標楷體" w:eastAsia="標楷體" w:hAnsi="標楷體" w:hint="eastAsia"/>
          <w:szCs w:val="24"/>
        </w:rPr>
        <w:t>1.</w:t>
      </w:r>
      <w:r w:rsidRPr="00F04D5D">
        <w:rPr>
          <w:rFonts w:ascii="標楷體" w:eastAsia="標楷體" w:hAnsi="標楷體"/>
          <w:szCs w:val="24"/>
        </w:rPr>
        <w:t>ACSM’s Health &amp; Fitness Certification Review, Lippincott Williams &amp;Wilkins, 2007.</w:t>
      </w:r>
      <w:r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 w:hint="eastAsia"/>
          <w:szCs w:val="24"/>
        </w:rPr>
        <w:t>中文版：健康與體適能證照檢定要點回顧</w:t>
      </w:r>
      <w:r>
        <w:rPr>
          <w:rFonts w:ascii="標楷體" w:eastAsia="標楷體" w:hAnsi="標楷體" w:hint="eastAsia"/>
          <w:szCs w:val="24"/>
        </w:rPr>
        <w:t>；</w:t>
      </w:r>
      <w:r w:rsidRPr="00F04D5D">
        <w:rPr>
          <w:rFonts w:ascii="標楷體" w:eastAsia="標楷體" w:hAnsi="標楷體" w:cs="新細明體" w:hint="eastAsia"/>
          <w:bCs/>
          <w:kern w:val="0"/>
          <w:szCs w:val="24"/>
        </w:rPr>
        <w:t>譯者  林嘉志</w:t>
      </w:r>
      <w:r w:rsidRPr="00F04D5D">
        <w:rPr>
          <w:rFonts w:ascii="標楷體" w:eastAsia="標楷體" w:hAnsi="標楷體"/>
          <w:szCs w:val="24"/>
        </w:rPr>
        <w:t>）</w:t>
      </w:r>
    </w:p>
    <w:p w:rsidR="001B3C71" w:rsidRPr="00F04D5D" w:rsidRDefault="001B3C71" w:rsidP="001B3C71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Fonts w:ascii="標楷體" w:eastAsia="標楷體" w:hAnsi="標楷體"/>
          <w:szCs w:val="24"/>
        </w:rPr>
        <w:t>2.</w:t>
      </w:r>
      <w:r>
        <w:rPr>
          <w:rFonts w:ascii="標楷體" w:eastAsia="標楷體" w:hAnsi="標楷體"/>
          <w:szCs w:val="24"/>
        </w:rPr>
        <w:t>方進隆主編。運動處方</w:t>
      </w:r>
      <w:r w:rsidR="00281540">
        <w:rPr>
          <w:rFonts w:ascii="標楷體" w:eastAsia="標楷體" w:hAnsi="標楷體"/>
          <w:szCs w:val="24"/>
        </w:rPr>
        <w:t>。臺北市：華都文化。</w:t>
      </w:r>
      <w:r w:rsidR="00281540">
        <w:rPr>
          <w:rFonts w:ascii="標楷體" w:eastAsia="標楷體" w:hAnsi="標楷體" w:hint="eastAsia"/>
          <w:szCs w:val="24"/>
        </w:rPr>
        <w:t>2014</w:t>
      </w:r>
    </w:p>
    <w:p w:rsidR="00027B64" w:rsidRPr="00F04D5D" w:rsidRDefault="00027B64" w:rsidP="00027B64">
      <w:pPr>
        <w:adjustRightInd w:val="0"/>
        <w:snapToGrid w:val="0"/>
        <w:spacing w:line="300" w:lineRule="auto"/>
        <w:ind w:left="280" w:hangingChars="100" w:hanging="280"/>
        <w:jc w:val="both"/>
        <w:rPr>
          <w:rFonts w:ascii="標楷體" w:eastAsia="標楷體" w:hAnsi="標楷體"/>
          <w:b/>
          <w:sz w:val="28"/>
          <w:szCs w:val="28"/>
        </w:rPr>
      </w:pPr>
      <w:r w:rsidRPr="00F04D5D">
        <w:rPr>
          <w:rFonts w:ascii="標楷體" w:eastAsia="標楷體" w:hAnsi="標楷體" w:hint="eastAsia"/>
          <w:b/>
          <w:sz w:val="28"/>
          <w:szCs w:val="28"/>
        </w:rPr>
        <w:lastRenderedPageBreak/>
        <w:t>中級：</w:t>
      </w:r>
    </w:p>
    <w:p w:rsidR="00027B64" w:rsidRPr="00F04D5D" w:rsidRDefault="00027B64" w:rsidP="00790B56">
      <w:pPr>
        <w:adjustRightInd w:val="0"/>
        <w:snapToGrid w:val="0"/>
        <w:spacing w:afterLines="15" w:line="300" w:lineRule="auto"/>
        <w:ind w:left="240" w:hangingChars="100" w:hanging="240"/>
        <w:jc w:val="both"/>
        <w:rPr>
          <w:rFonts w:ascii="標楷體" w:eastAsia="標楷體" w:hAnsi="標楷體"/>
          <w:b/>
          <w:szCs w:val="24"/>
        </w:rPr>
      </w:pPr>
      <w:r w:rsidRPr="00F04D5D">
        <w:rPr>
          <w:rFonts w:ascii="標楷體" w:eastAsia="標楷體" w:hAnsi="標楷體" w:hint="eastAsia"/>
          <w:b/>
          <w:szCs w:val="24"/>
        </w:rPr>
        <w:t>功能解剖及生物力學</w:t>
      </w:r>
    </w:p>
    <w:p w:rsidR="00027B64" w:rsidRPr="00F04D5D" w:rsidRDefault="00E83C3A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 w:cs="新細明體"/>
          <w:bCs/>
          <w:kern w:val="0"/>
          <w:szCs w:val="24"/>
        </w:rPr>
      </w:pPr>
      <w:r w:rsidRPr="00F04D5D">
        <w:rPr>
          <w:rFonts w:ascii="標楷體" w:eastAsia="標楷體" w:hAnsi="標楷體" w:hint="eastAsia"/>
          <w:szCs w:val="24"/>
        </w:rPr>
        <w:t>1.</w:t>
      </w:r>
      <w:r w:rsidRPr="00F04D5D">
        <w:rPr>
          <w:rFonts w:ascii="標楷體" w:eastAsia="標楷體" w:hAnsi="標楷體"/>
          <w:szCs w:val="24"/>
        </w:rPr>
        <w:t>ACSM’s Health &amp; Fitness Certification Review, Lippincott Williams &amp;Wilkins, 2007.</w:t>
      </w:r>
      <w:r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 w:hint="eastAsia"/>
          <w:szCs w:val="24"/>
        </w:rPr>
        <w:t>中文版：健康與體適能證照檢定要點回顧</w:t>
      </w:r>
      <w:r>
        <w:rPr>
          <w:rFonts w:ascii="標楷體" w:eastAsia="標楷體" w:hAnsi="標楷體" w:hint="eastAsia"/>
          <w:szCs w:val="24"/>
        </w:rPr>
        <w:t>；</w:t>
      </w:r>
      <w:r w:rsidRPr="00F04D5D">
        <w:rPr>
          <w:rFonts w:ascii="標楷體" w:eastAsia="標楷體" w:hAnsi="標楷體" w:cs="新細明體" w:hint="eastAsia"/>
          <w:bCs/>
          <w:kern w:val="0"/>
          <w:szCs w:val="24"/>
        </w:rPr>
        <w:t>譯者  林嘉志</w:t>
      </w:r>
      <w:r w:rsidRPr="00F04D5D">
        <w:rPr>
          <w:rFonts w:ascii="標楷體" w:eastAsia="標楷體" w:hAnsi="標楷體"/>
          <w:szCs w:val="24"/>
        </w:rPr>
        <w:t>）</w:t>
      </w:r>
    </w:p>
    <w:p w:rsidR="00027B64" w:rsidRPr="00F04D5D" w:rsidRDefault="00027B64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 w:cs="新細明體"/>
          <w:kern w:val="0"/>
          <w:szCs w:val="24"/>
        </w:rPr>
      </w:pPr>
      <w:r w:rsidRPr="00F04D5D">
        <w:rPr>
          <w:rFonts w:ascii="標楷體" w:eastAsia="標楷體" w:hAnsi="標楷體" w:cs="新細明體" w:hint="eastAsia"/>
          <w:bCs/>
          <w:kern w:val="0"/>
          <w:szCs w:val="24"/>
        </w:rPr>
        <w:t>2.相子元</w:t>
      </w:r>
      <w:r w:rsidR="00F04D5D"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 w:cs="新細明體" w:hint="eastAsia"/>
          <w:bCs/>
          <w:kern w:val="0"/>
          <w:szCs w:val="24"/>
        </w:rPr>
        <w:t>2008</w:t>
      </w:r>
      <w:r w:rsidR="00F04D5D" w:rsidRPr="00F04D5D">
        <w:rPr>
          <w:rFonts w:ascii="標楷體" w:eastAsia="標楷體" w:hAnsi="標楷體"/>
          <w:szCs w:val="24"/>
        </w:rPr>
        <w:t>）</w:t>
      </w:r>
      <w:r w:rsidRPr="00F04D5D">
        <w:rPr>
          <w:rFonts w:ascii="標楷體" w:eastAsia="標楷體" w:hAnsi="標楷體" w:cs="新細明體" w:hint="eastAsia"/>
          <w:bCs/>
          <w:kern w:val="0"/>
          <w:szCs w:val="24"/>
        </w:rPr>
        <w:t xml:space="preserve">基礎運動生物力學 </w:t>
      </w:r>
      <w:r w:rsidRPr="00F04D5D">
        <w:rPr>
          <w:rFonts w:ascii="標楷體" w:eastAsia="標楷體" w:hAnsi="標楷體" w:cs="新細明體" w:hint="eastAsia"/>
          <w:kern w:val="0"/>
          <w:szCs w:val="24"/>
        </w:rPr>
        <w:t xml:space="preserve">台灣運動生物力學學會  出版 </w:t>
      </w:r>
    </w:p>
    <w:p w:rsidR="00027B64" w:rsidRPr="00F04D5D" w:rsidRDefault="00027B64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Style w:val="ft"/>
          <w:rFonts w:ascii="標楷體" w:eastAsia="標楷體" w:hAnsi="標楷體" w:cs="Arial" w:hint="eastAsia"/>
          <w:szCs w:val="24"/>
        </w:rPr>
        <w:t>3.實用解剖與生理學</w:t>
      </w:r>
      <w:r w:rsidRPr="00F04D5D">
        <w:rPr>
          <w:rFonts w:ascii="標楷體" w:eastAsia="標楷體" w:hAnsi="標楷體" w:hint="eastAsia"/>
          <w:szCs w:val="24"/>
        </w:rPr>
        <w:t>‧</w:t>
      </w:r>
      <w:r w:rsidRPr="00F04D5D">
        <w:rPr>
          <w:rFonts w:ascii="標楷體" w:eastAsia="標楷體" w:hAnsi="標楷體"/>
          <w:szCs w:val="24"/>
        </w:rPr>
        <w:t xml:space="preserve"> 2008</w:t>
      </w:r>
      <w:r w:rsidRPr="00F04D5D">
        <w:rPr>
          <w:rFonts w:ascii="標楷體" w:eastAsia="標楷體" w:hAnsi="標楷體" w:hint="eastAsia"/>
          <w:szCs w:val="24"/>
        </w:rPr>
        <w:t>‧華格那出板社</w:t>
      </w:r>
    </w:p>
    <w:p w:rsidR="00027B64" w:rsidRPr="00F04D5D" w:rsidRDefault="00027B64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Fonts w:ascii="標楷體" w:eastAsia="標楷體" w:hAnsi="標楷體" w:cs="Arial" w:hint="eastAsia"/>
          <w:szCs w:val="24"/>
        </w:rPr>
        <w:t>4.解剖學</w:t>
      </w:r>
      <w:r w:rsidRPr="00F04D5D">
        <w:rPr>
          <w:rFonts w:ascii="標楷體" w:eastAsia="標楷體" w:hAnsi="標楷體" w:hint="eastAsia"/>
          <w:szCs w:val="24"/>
        </w:rPr>
        <w:t>‧</w:t>
      </w:r>
      <w:r w:rsidRPr="00F04D5D">
        <w:rPr>
          <w:rFonts w:ascii="標楷體" w:eastAsia="標楷體" w:hAnsi="標楷體"/>
          <w:szCs w:val="24"/>
        </w:rPr>
        <w:t xml:space="preserve"> 2007</w:t>
      </w:r>
      <w:r w:rsidRPr="00F04D5D">
        <w:rPr>
          <w:rFonts w:ascii="標楷體" w:eastAsia="標楷體" w:hAnsi="標楷體" w:hint="eastAsia"/>
          <w:szCs w:val="24"/>
        </w:rPr>
        <w:t>‧華</w:t>
      </w:r>
      <w:r w:rsidRPr="00F04D5D">
        <w:rPr>
          <w:rFonts w:ascii="標楷體" w:eastAsia="標楷體" w:hAnsi="標楷體" w:cs="Arial" w:hint="eastAsia"/>
          <w:kern w:val="0"/>
          <w:szCs w:val="24"/>
        </w:rPr>
        <w:t>杏</w:t>
      </w:r>
      <w:r w:rsidRPr="00F04D5D">
        <w:rPr>
          <w:rFonts w:ascii="標楷體" w:eastAsia="標楷體" w:hAnsi="標楷體" w:hint="eastAsia"/>
          <w:szCs w:val="24"/>
        </w:rPr>
        <w:t>出板社</w:t>
      </w:r>
    </w:p>
    <w:p w:rsidR="00027B64" w:rsidRPr="00F04D5D" w:rsidRDefault="00027B64" w:rsidP="00790B56">
      <w:pPr>
        <w:adjustRightInd w:val="0"/>
        <w:snapToGrid w:val="0"/>
        <w:spacing w:beforeLines="15" w:afterLines="15" w:line="300" w:lineRule="auto"/>
        <w:ind w:left="240" w:hangingChars="100" w:hanging="240"/>
        <w:jc w:val="both"/>
        <w:rPr>
          <w:rFonts w:ascii="標楷體" w:eastAsia="標楷體" w:hAnsi="標楷體"/>
          <w:b/>
          <w:szCs w:val="24"/>
        </w:rPr>
      </w:pPr>
      <w:r w:rsidRPr="00F04D5D">
        <w:rPr>
          <w:rFonts w:ascii="標楷體" w:eastAsia="標楷體" w:hAnsi="標楷體" w:hint="eastAsia"/>
          <w:b/>
          <w:szCs w:val="24"/>
        </w:rPr>
        <w:t>運動生理學</w:t>
      </w:r>
    </w:p>
    <w:p w:rsidR="00281540" w:rsidRPr="00F04D5D" w:rsidRDefault="00281540" w:rsidP="00281540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 w:cs="新細明體"/>
          <w:bCs/>
          <w:kern w:val="0"/>
          <w:szCs w:val="24"/>
        </w:rPr>
      </w:pPr>
      <w:r w:rsidRPr="00F04D5D">
        <w:rPr>
          <w:rFonts w:ascii="標楷體" w:eastAsia="標楷體" w:hAnsi="標楷體" w:hint="eastAsia"/>
          <w:szCs w:val="24"/>
        </w:rPr>
        <w:t>1.</w:t>
      </w:r>
      <w:r w:rsidRPr="00F04D5D">
        <w:rPr>
          <w:rFonts w:ascii="標楷體" w:eastAsia="標楷體" w:hAnsi="標楷體"/>
          <w:szCs w:val="24"/>
        </w:rPr>
        <w:t>ACSM’s Health &amp; Fitness Certification Review, Lippincott Williams &amp;Wilkins, 2007.</w:t>
      </w:r>
      <w:r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 w:hint="eastAsia"/>
          <w:szCs w:val="24"/>
        </w:rPr>
        <w:t>中文版：健康與體適能證照檢定要點回顧</w:t>
      </w:r>
      <w:r>
        <w:rPr>
          <w:rFonts w:ascii="標楷體" w:eastAsia="標楷體" w:hAnsi="標楷體" w:hint="eastAsia"/>
          <w:szCs w:val="24"/>
        </w:rPr>
        <w:t>；</w:t>
      </w:r>
      <w:r w:rsidRPr="00F04D5D">
        <w:rPr>
          <w:rFonts w:ascii="標楷體" w:eastAsia="標楷體" w:hAnsi="標楷體" w:cs="新細明體" w:hint="eastAsia"/>
          <w:bCs/>
          <w:kern w:val="0"/>
          <w:szCs w:val="24"/>
        </w:rPr>
        <w:t>譯者  林嘉志</w:t>
      </w:r>
      <w:r w:rsidRPr="00F04D5D">
        <w:rPr>
          <w:rFonts w:ascii="標楷體" w:eastAsia="標楷體" w:hAnsi="標楷體"/>
          <w:szCs w:val="24"/>
        </w:rPr>
        <w:t>）</w:t>
      </w:r>
    </w:p>
    <w:p w:rsidR="00027B64" w:rsidRPr="00F04D5D" w:rsidRDefault="00281540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2.</w:t>
      </w:r>
      <w:r w:rsidR="00027B64" w:rsidRPr="00F04D5D">
        <w:rPr>
          <w:rFonts w:ascii="標楷體" w:eastAsia="標楷體" w:hAnsi="標楷體" w:hint="eastAsia"/>
          <w:szCs w:val="24"/>
        </w:rPr>
        <w:t>林正常、林貴福、徐台閣、吳慧君</w:t>
      </w:r>
      <w:r w:rsidR="00F04D5D" w:rsidRPr="00F04D5D">
        <w:rPr>
          <w:rFonts w:ascii="標楷體" w:eastAsia="標楷體" w:hAnsi="標楷體"/>
          <w:kern w:val="0"/>
          <w:szCs w:val="24"/>
        </w:rPr>
        <w:t>（</w:t>
      </w:r>
      <w:r w:rsidR="00027B64" w:rsidRPr="00F04D5D">
        <w:rPr>
          <w:rFonts w:ascii="標楷體" w:eastAsia="標楷體" w:hAnsi="標楷體" w:hint="eastAsia"/>
          <w:szCs w:val="24"/>
        </w:rPr>
        <w:t>譯</w:t>
      </w:r>
      <w:r w:rsidR="00F04D5D" w:rsidRPr="00F04D5D">
        <w:rPr>
          <w:rFonts w:ascii="標楷體" w:eastAsia="標楷體" w:hAnsi="標楷體"/>
          <w:szCs w:val="24"/>
        </w:rPr>
        <w:t>）</w:t>
      </w:r>
      <w:r w:rsidR="00F04D5D" w:rsidRPr="00F04D5D">
        <w:rPr>
          <w:rFonts w:ascii="標楷體" w:eastAsia="標楷體" w:hAnsi="標楷體"/>
          <w:kern w:val="0"/>
          <w:szCs w:val="24"/>
        </w:rPr>
        <w:t>（</w:t>
      </w:r>
      <w:r w:rsidR="00027B64" w:rsidRPr="00F04D5D">
        <w:rPr>
          <w:rFonts w:ascii="標楷體" w:eastAsia="標楷體" w:hAnsi="標楷體"/>
          <w:szCs w:val="24"/>
        </w:rPr>
        <w:t>2002</w:t>
      </w:r>
      <w:r w:rsidR="00F04D5D" w:rsidRPr="00F04D5D">
        <w:rPr>
          <w:rFonts w:ascii="標楷體" w:eastAsia="標楷體" w:hAnsi="標楷體"/>
          <w:szCs w:val="24"/>
        </w:rPr>
        <w:t>）</w:t>
      </w:r>
      <w:r w:rsidR="00027B64" w:rsidRPr="00F04D5D">
        <w:rPr>
          <w:rFonts w:ascii="標楷體" w:eastAsia="標楷體" w:hAnsi="標楷體" w:hint="eastAsia"/>
          <w:szCs w:val="24"/>
        </w:rPr>
        <w:t>。運動生理學。</w:t>
      </w:r>
      <w:r>
        <w:rPr>
          <w:rFonts w:ascii="標楷體" w:eastAsia="標楷體" w:hAnsi="標楷體" w:hint="eastAsia"/>
          <w:szCs w:val="24"/>
        </w:rPr>
        <w:t>新北市</w:t>
      </w:r>
      <w:r w:rsidR="00F04D5D" w:rsidRPr="00F04D5D">
        <w:rPr>
          <w:rFonts w:ascii="標楷體" w:eastAsia="標楷體" w:hAnsi="標楷體" w:hint="eastAsia"/>
          <w:szCs w:val="24"/>
        </w:rPr>
        <w:t>：</w:t>
      </w:r>
      <w:r w:rsidR="00027B64" w:rsidRPr="00F04D5D">
        <w:rPr>
          <w:rFonts w:ascii="標楷體" w:eastAsia="標楷體" w:hAnsi="標楷體" w:hint="eastAsia"/>
          <w:szCs w:val="24"/>
        </w:rPr>
        <w:t>藝軒。</w:t>
      </w:r>
      <w:r w:rsidR="00F04D5D" w:rsidRPr="00F04D5D">
        <w:rPr>
          <w:rFonts w:ascii="標楷體" w:eastAsia="標楷體" w:hAnsi="標楷體"/>
          <w:kern w:val="0"/>
          <w:szCs w:val="24"/>
        </w:rPr>
        <w:t>（</w:t>
      </w:r>
      <w:r w:rsidR="00027B64" w:rsidRPr="00F04D5D">
        <w:rPr>
          <w:rFonts w:ascii="標楷體" w:eastAsia="標楷體" w:hAnsi="標楷體"/>
          <w:szCs w:val="24"/>
        </w:rPr>
        <w:t>Scott K. P., &amp; Edward T. H., 2001</w:t>
      </w:r>
      <w:r w:rsidR="00F04D5D" w:rsidRPr="00F04D5D">
        <w:rPr>
          <w:rFonts w:ascii="標楷體" w:eastAsia="標楷體" w:hAnsi="標楷體"/>
          <w:szCs w:val="24"/>
        </w:rPr>
        <w:t>）</w:t>
      </w:r>
    </w:p>
    <w:p w:rsidR="00027B64" w:rsidRPr="00F04D5D" w:rsidRDefault="00027B64" w:rsidP="00790B56">
      <w:pPr>
        <w:adjustRightInd w:val="0"/>
        <w:snapToGrid w:val="0"/>
        <w:spacing w:beforeLines="15" w:afterLines="15" w:line="300" w:lineRule="auto"/>
        <w:ind w:left="240" w:hangingChars="100" w:hanging="240"/>
        <w:jc w:val="both"/>
        <w:rPr>
          <w:rFonts w:ascii="標楷體" w:eastAsia="標楷體" w:hAnsi="標楷體"/>
          <w:b/>
          <w:szCs w:val="24"/>
        </w:rPr>
      </w:pPr>
      <w:r w:rsidRPr="00F04D5D">
        <w:rPr>
          <w:rFonts w:ascii="標楷體" w:eastAsia="標楷體" w:hAnsi="標楷體" w:hint="eastAsia"/>
          <w:b/>
          <w:szCs w:val="24"/>
        </w:rPr>
        <w:t>病理生理學與危險因子</w:t>
      </w:r>
    </w:p>
    <w:p w:rsidR="00027B64" w:rsidRPr="00F04D5D" w:rsidRDefault="00E83C3A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Fonts w:ascii="標楷體" w:eastAsia="標楷體" w:hAnsi="標楷體" w:hint="eastAsia"/>
          <w:szCs w:val="24"/>
        </w:rPr>
        <w:t>1.</w:t>
      </w:r>
      <w:r w:rsidRPr="00F04D5D">
        <w:rPr>
          <w:rFonts w:ascii="標楷體" w:eastAsia="標楷體" w:hAnsi="標楷體"/>
          <w:szCs w:val="24"/>
        </w:rPr>
        <w:t>ACSM’s Health &amp; Fitness Certification Review, Lippincott Williams &amp;Wilkins, 2007.</w:t>
      </w:r>
      <w:r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 w:hint="eastAsia"/>
          <w:szCs w:val="24"/>
        </w:rPr>
        <w:t>中文版：健康與體適能證照檢定要點回顧</w:t>
      </w:r>
      <w:r>
        <w:rPr>
          <w:rFonts w:ascii="標楷體" w:eastAsia="標楷體" w:hAnsi="標楷體" w:hint="eastAsia"/>
          <w:szCs w:val="24"/>
        </w:rPr>
        <w:t>；</w:t>
      </w:r>
      <w:r w:rsidRPr="00F04D5D">
        <w:rPr>
          <w:rFonts w:ascii="標楷體" w:eastAsia="標楷體" w:hAnsi="標楷體" w:cs="新細明體" w:hint="eastAsia"/>
          <w:bCs/>
          <w:kern w:val="0"/>
          <w:szCs w:val="24"/>
        </w:rPr>
        <w:t>譯者  林嘉志</w:t>
      </w:r>
      <w:r w:rsidRPr="00F04D5D">
        <w:rPr>
          <w:rFonts w:ascii="標楷體" w:eastAsia="標楷體" w:hAnsi="標楷體"/>
          <w:szCs w:val="24"/>
        </w:rPr>
        <w:t>）</w:t>
      </w:r>
    </w:p>
    <w:p w:rsidR="00027B64" w:rsidRPr="00F04D5D" w:rsidRDefault="00027B64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Fonts w:ascii="標楷體" w:eastAsia="標楷體" w:hAnsi="標楷體" w:cs="新細明體" w:hint="eastAsia"/>
          <w:kern w:val="0"/>
          <w:szCs w:val="24"/>
        </w:rPr>
        <w:t>2.ACSM's exercise management for persons with chronic diseases and disabilities. 2003。</w:t>
      </w:r>
    </w:p>
    <w:p w:rsidR="00027B64" w:rsidRPr="00F04D5D" w:rsidRDefault="00027B64" w:rsidP="00790B56">
      <w:pPr>
        <w:adjustRightInd w:val="0"/>
        <w:snapToGrid w:val="0"/>
        <w:spacing w:beforeLines="15" w:afterLines="15" w:line="300" w:lineRule="auto"/>
        <w:ind w:left="240" w:hangingChars="100" w:hanging="240"/>
        <w:jc w:val="both"/>
        <w:rPr>
          <w:rFonts w:ascii="標楷體" w:eastAsia="標楷體" w:hAnsi="標楷體"/>
          <w:b/>
          <w:szCs w:val="24"/>
        </w:rPr>
      </w:pPr>
      <w:r w:rsidRPr="00F04D5D">
        <w:rPr>
          <w:rFonts w:ascii="標楷體" w:eastAsia="標楷體" w:hAnsi="標楷體" w:hint="eastAsia"/>
          <w:b/>
          <w:szCs w:val="24"/>
        </w:rPr>
        <w:t>緊急事件處理及安全</w:t>
      </w:r>
    </w:p>
    <w:p w:rsidR="00027B64" w:rsidRPr="00F04D5D" w:rsidRDefault="00E83C3A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Fonts w:ascii="標楷體" w:eastAsia="標楷體" w:hAnsi="標楷體" w:hint="eastAsia"/>
          <w:szCs w:val="24"/>
        </w:rPr>
        <w:t>1.</w:t>
      </w:r>
      <w:r w:rsidRPr="00F04D5D">
        <w:rPr>
          <w:rFonts w:ascii="標楷體" w:eastAsia="標楷體" w:hAnsi="標楷體"/>
          <w:szCs w:val="24"/>
        </w:rPr>
        <w:t>ACSM’s Health &amp; Fitness Certification Review, Lippincott Williams &amp;Wilkins, 2007.</w:t>
      </w:r>
      <w:r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 w:hint="eastAsia"/>
          <w:szCs w:val="24"/>
        </w:rPr>
        <w:t>中文版：健康與體適能證照檢定要點回顧</w:t>
      </w:r>
      <w:r>
        <w:rPr>
          <w:rFonts w:ascii="標楷體" w:eastAsia="標楷體" w:hAnsi="標楷體" w:hint="eastAsia"/>
          <w:szCs w:val="24"/>
        </w:rPr>
        <w:t>；</w:t>
      </w:r>
      <w:r w:rsidRPr="00F04D5D">
        <w:rPr>
          <w:rFonts w:ascii="標楷體" w:eastAsia="標楷體" w:hAnsi="標楷體" w:cs="新細明體" w:hint="eastAsia"/>
          <w:bCs/>
          <w:kern w:val="0"/>
          <w:szCs w:val="24"/>
        </w:rPr>
        <w:t>譯者  林嘉志</w:t>
      </w:r>
      <w:r w:rsidRPr="00F04D5D">
        <w:rPr>
          <w:rFonts w:ascii="標楷體" w:eastAsia="標楷體" w:hAnsi="標楷體"/>
          <w:szCs w:val="24"/>
        </w:rPr>
        <w:t>）</w:t>
      </w:r>
    </w:p>
    <w:p w:rsidR="00027B64" w:rsidRPr="00F04D5D" w:rsidRDefault="00027B64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Fonts w:ascii="標楷體" w:eastAsia="標楷體" w:hAnsi="標楷體"/>
          <w:szCs w:val="24"/>
        </w:rPr>
        <w:t>2.急救理論與技術</w:t>
      </w:r>
      <w:r w:rsidR="00F04D5D"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/>
          <w:szCs w:val="24"/>
        </w:rPr>
        <w:t>第14版，民國95年，中華民國紅十字會</w:t>
      </w:r>
      <w:r w:rsidR="00F04D5D" w:rsidRPr="00F04D5D">
        <w:rPr>
          <w:rFonts w:ascii="標楷體" w:eastAsia="標楷體" w:hAnsi="標楷體"/>
          <w:szCs w:val="24"/>
        </w:rPr>
        <w:t>）</w:t>
      </w:r>
    </w:p>
    <w:p w:rsidR="00027B64" w:rsidRPr="00F04D5D" w:rsidRDefault="00027B64" w:rsidP="00790B56">
      <w:pPr>
        <w:adjustRightInd w:val="0"/>
        <w:snapToGrid w:val="0"/>
        <w:spacing w:beforeLines="15" w:afterLines="15" w:line="300" w:lineRule="auto"/>
        <w:ind w:left="240" w:hangingChars="100" w:hanging="240"/>
        <w:jc w:val="both"/>
        <w:rPr>
          <w:rFonts w:ascii="標楷體" w:eastAsia="標楷體" w:hAnsi="標楷體"/>
          <w:b/>
          <w:szCs w:val="24"/>
        </w:rPr>
      </w:pPr>
      <w:r w:rsidRPr="00F04D5D">
        <w:rPr>
          <w:rFonts w:ascii="標楷體" w:eastAsia="標楷體" w:hAnsi="標楷體" w:hint="eastAsia"/>
          <w:b/>
          <w:szCs w:val="24"/>
        </w:rPr>
        <w:t>人類發展與老化</w:t>
      </w:r>
    </w:p>
    <w:p w:rsidR="00027B64" w:rsidRPr="00F04D5D" w:rsidRDefault="00027B64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Fonts w:ascii="標楷體" w:eastAsia="標楷體" w:hAnsi="標楷體" w:hint="eastAsia"/>
          <w:szCs w:val="24"/>
        </w:rPr>
        <w:t>1.</w:t>
      </w:r>
      <w:r w:rsidR="001B21F0" w:rsidRPr="00F04D5D">
        <w:rPr>
          <w:rFonts w:ascii="標楷體" w:eastAsia="標楷體" w:hAnsi="標楷體"/>
          <w:szCs w:val="24"/>
        </w:rPr>
        <w:t>ACSM’s Health &amp; Fitness Certification Review, Lippincott Williams &amp;Wilkins, 2007.</w:t>
      </w:r>
      <w:r w:rsidR="001B21F0" w:rsidRPr="00F04D5D">
        <w:rPr>
          <w:rFonts w:ascii="標楷體" w:eastAsia="標楷體" w:hAnsi="標楷體"/>
          <w:kern w:val="0"/>
          <w:szCs w:val="24"/>
        </w:rPr>
        <w:t>（</w:t>
      </w:r>
      <w:r w:rsidR="001B21F0" w:rsidRPr="00F04D5D">
        <w:rPr>
          <w:rFonts w:ascii="標楷體" w:eastAsia="標楷體" w:hAnsi="標楷體" w:hint="eastAsia"/>
          <w:szCs w:val="24"/>
        </w:rPr>
        <w:t>中文版：健康與體適能證照檢定要點回顧</w:t>
      </w:r>
      <w:r w:rsidR="001B21F0">
        <w:rPr>
          <w:rFonts w:ascii="標楷體" w:eastAsia="標楷體" w:hAnsi="標楷體" w:hint="eastAsia"/>
          <w:szCs w:val="24"/>
        </w:rPr>
        <w:t>；</w:t>
      </w:r>
      <w:r w:rsidR="001B21F0" w:rsidRPr="00F04D5D">
        <w:rPr>
          <w:rFonts w:ascii="標楷體" w:eastAsia="標楷體" w:hAnsi="標楷體" w:cs="新細明體" w:hint="eastAsia"/>
          <w:bCs/>
          <w:kern w:val="0"/>
          <w:szCs w:val="24"/>
        </w:rPr>
        <w:t>譯者  林嘉志</w:t>
      </w:r>
      <w:r w:rsidR="001B21F0" w:rsidRPr="00F04D5D">
        <w:rPr>
          <w:rFonts w:ascii="標楷體" w:eastAsia="標楷體" w:hAnsi="標楷體"/>
          <w:szCs w:val="24"/>
        </w:rPr>
        <w:t>）</w:t>
      </w:r>
    </w:p>
    <w:p w:rsidR="00027B64" w:rsidRPr="00F04D5D" w:rsidRDefault="00027B64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Fonts w:ascii="標楷體" w:eastAsia="標楷體" w:hAnsi="標楷體" w:hint="eastAsia"/>
          <w:szCs w:val="24"/>
        </w:rPr>
        <w:t>2.陳慶餘等編著。中老年疾病與保健。</w:t>
      </w:r>
      <w:r w:rsidR="00281540">
        <w:rPr>
          <w:rFonts w:ascii="標楷體" w:eastAsia="標楷體" w:hAnsi="標楷體" w:hint="eastAsia"/>
          <w:szCs w:val="24"/>
        </w:rPr>
        <w:t>新北市盧洲區</w:t>
      </w:r>
      <w:r w:rsidRPr="00F04D5D">
        <w:rPr>
          <w:rFonts w:ascii="標楷體" w:eastAsia="標楷體" w:hAnsi="標楷體" w:hint="eastAsia"/>
          <w:szCs w:val="24"/>
        </w:rPr>
        <w:t>：</w:t>
      </w:r>
      <w:r w:rsidRPr="00F04D5D">
        <w:rPr>
          <w:rFonts w:ascii="標楷體" w:eastAsia="標楷體" w:hAnsi="標楷體"/>
          <w:szCs w:val="24"/>
        </w:rPr>
        <w:t>空</w:t>
      </w:r>
      <w:r w:rsidRPr="00F04D5D">
        <w:rPr>
          <w:rFonts w:ascii="標楷體" w:eastAsia="標楷體" w:hAnsi="標楷體" w:hint="eastAsia"/>
          <w:szCs w:val="24"/>
        </w:rPr>
        <w:t>中</w:t>
      </w:r>
      <w:r w:rsidRPr="00F04D5D">
        <w:rPr>
          <w:rFonts w:ascii="標楷體" w:eastAsia="標楷體" w:hAnsi="標楷體"/>
          <w:szCs w:val="24"/>
        </w:rPr>
        <w:t>大</w:t>
      </w:r>
      <w:r w:rsidRPr="00F04D5D">
        <w:rPr>
          <w:rFonts w:ascii="標楷體" w:eastAsia="標楷體" w:hAnsi="標楷體" w:hint="eastAsia"/>
          <w:szCs w:val="24"/>
        </w:rPr>
        <w:t>學，2010。</w:t>
      </w:r>
    </w:p>
    <w:p w:rsidR="00027B64" w:rsidRPr="00F04D5D" w:rsidRDefault="00027B64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Fonts w:ascii="標楷體" w:eastAsia="標楷體" w:hAnsi="標楷體" w:hint="eastAsia"/>
          <w:szCs w:val="24"/>
        </w:rPr>
        <w:t>3.</w:t>
      </w:r>
      <w:r w:rsidRPr="00F04D5D">
        <w:rPr>
          <w:rFonts w:ascii="標楷體" w:eastAsia="標楷體" w:hAnsi="標楷體"/>
          <w:szCs w:val="24"/>
        </w:rPr>
        <w:t>李世代主編。老年醫學</w:t>
      </w:r>
      <w:r w:rsidR="00F04D5D"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/>
          <w:szCs w:val="24"/>
        </w:rPr>
        <w:t>一</w:t>
      </w:r>
      <w:r w:rsidR="00F04D5D" w:rsidRPr="00F04D5D">
        <w:rPr>
          <w:rFonts w:ascii="標楷體" w:eastAsia="標楷體" w:hAnsi="標楷體"/>
          <w:szCs w:val="24"/>
        </w:rPr>
        <w:t>）</w:t>
      </w:r>
      <w:r w:rsidR="00F04D5D" w:rsidRPr="00F04D5D">
        <w:rPr>
          <w:rFonts w:ascii="標楷體" w:eastAsia="標楷體" w:hAnsi="標楷體" w:hint="eastAsia"/>
          <w:szCs w:val="24"/>
        </w:rPr>
        <w:t>：</w:t>
      </w:r>
      <w:r w:rsidRPr="00F04D5D">
        <w:rPr>
          <w:rFonts w:ascii="標楷體" w:eastAsia="標楷體" w:hAnsi="標楷體"/>
          <w:szCs w:val="24"/>
        </w:rPr>
        <w:t>老年照護與老化之一般原則。第二章，老化的生物學基礎與生理改變</w:t>
      </w:r>
      <w:r w:rsidR="00F04D5D"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/>
          <w:szCs w:val="24"/>
        </w:rPr>
        <w:t>pp. 27~48</w:t>
      </w:r>
      <w:r w:rsidR="00F04D5D" w:rsidRPr="00F04D5D">
        <w:rPr>
          <w:rFonts w:ascii="標楷體" w:eastAsia="標楷體" w:hAnsi="標楷體"/>
          <w:szCs w:val="24"/>
        </w:rPr>
        <w:t>）</w:t>
      </w:r>
      <w:r w:rsidRPr="00F04D5D">
        <w:rPr>
          <w:rFonts w:ascii="標楷體" w:eastAsia="標楷體" w:hAnsi="標楷體"/>
          <w:szCs w:val="24"/>
        </w:rPr>
        <w:t>。臺北市</w:t>
      </w:r>
      <w:r w:rsidR="00F04D5D" w:rsidRPr="00F04D5D">
        <w:rPr>
          <w:rFonts w:ascii="標楷體" w:eastAsia="標楷體" w:hAnsi="標楷體" w:hint="eastAsia"/>
          <w:szCs w:val="24"/>
        </w:rPr>
        <w:t>：</w:t>
      </w:r>
      <w:hyperlink r:id="rId19" w:history="1">
        <w:r w:rsidRPr="00F04D5D">
          <w:rPr>
            <w:rStyle w:val="aa"/>
            <w:rFonts w:ascii="標楷體" w:eastAsia="標楷體" w:hAnsi="標楷體"/>
            <w:color w:val="auto"/>
            <w:szCs w:val="24"/>
          </w:rPr>
          <w:t>臺灣老年醫學會</w:t>
        </w:r>
      </w:hyperlink>
      <w:r w:rsidRPr="00F04D5D">
        <w:rPr>
          <w:rFonts w:ascii="標楷體" w:eastAsia="標楷體" w:hAnsi="標楷體"/>
          <w:szCs w:val="24"/>
        </w:rPr>
        <w:t>，2003。</w:t>
      </w:r>
    </w:p>
    <w:p w:rsidR="00027B64" w:rsidRPr="00F04D5D" w:rsidRDefault="00027B64" w:rsidP="00790B56">
      <w:pPr>
        <w:adjustRightInd w:val="0"/>
        <w:snapToGrid w:val="0"/>
        <w:spacing w:beforeLines="15" w:afterLines="15" w:line="300" w:lineRule="auto"/>
        <w:ind w:left="240" w:hangingChars="100" w:hanging="240"/>
        <w:jc w:val="both"/>
        <w:rPr>
          <w:rFonts w:ascii="標楷體" w:eastAsia="標楷體" w:hAnsi="標楷體" w:cs="新細明體"/>
          <w:b/>
          <w:bCs/>
          <w:kern w:val="0"/>
          <w:szCs w:val="24"/>
        </w:rPr>
      </w:pPr>
      <w:r w:rsidRPr="00F04D5D">
        <w:rPr>
          <w:rFonts w:ascii="標楷體" w:eastAsia="標楷體" w:hAnsi="標楷體" w:cs="新細明體" w:hint="eastAsia"/>
          <w:b/>
          <w:bCs/>
          <w:kern w:val="0"/>
          <w:szCs w:val="24"/>
        </w:rPr>
        <w:t>人類行為心理學</w:t>
      </w:r>
    </w:p>
    <w:p w:rsidR="00281540" w:rsidRPr="00F04D5D" w:rsidRDefault="00281540" w:rsidP="00281540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 w:cs="新細明體"/>
          <w:bCs/>
          <w:kern w:val="0"/>
          <w:szCs w:val="24"/>
        </w:rPr>
      </w:pPr>
      <w:r w:rsidRPr="00F04D5D">
        <w:rPr>
          <w:rFonts w:ascii="標楷體" w:eastAsia="標楷體" w:hAnsi="標楷體" w:hint="eastAsia"/>
          <w:szCs w:val="24"/>
        </w:rPr>
        <w:t>1.</w:t>
      </w:r>
      <w:r w:rsidRPr="00F04D5D">
        <w:rPr>
          <w:rFonts w:ascii="標楷體" w:eastAsia="標楷體" w:hAnsi="標楷體"/>
          <w:szCs w:val="24"/>
        </w:rPr>
        <w:t>ACSM’s Health &amp; Fitness Certification Review, Lippincott Williams &amp;Wilkins, 2007.</w:t>
      </w:r>
      <w:r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 w:hint="eastAsia"/>
          <w:szCs w:val="24"/>
        </w:rPr>
        <w:t>中文版：健康與體適能證照檢定要點回顧</w:t>
      </w:r>
      <w:r>
        <w:rPr>
          <w:rFonts w:ascii="標楷體" w:eastAsia="標楷體" w:hAnsi="標楷體" w:hint="eastAsia"/>
          <w:szCs w:val="24"/>
        </w:rPr>
        <w:t>；</w:t>
      </w:r>
      <w:r w:rsidRPr="00F04D5D">
        <w:rPr>
          <w:rFonts w:ascii="標楷體" w:eastAsia="標楷體" w:hAnsi="標楷體" w:cs="新細明體" w:hint="eastAsia"/>
          <w:bCs/>
          <w:kern w:val="0"/>
          <w:szCs w:val="24"/>
        </w:rPr>
        <w:t>譯者  林嘉志</w:t>
      </w:r>
      <w:r w:rsidRPr="00F04D5D">
        <w:rPr>
          <w:rFonts w:ascii="標楷體" w:eastAsia="標楷體" w:hAnsi="標楷體"/>
          <w:szCs w:val="24"/>
        </w:rPr>
        <w:t>）</w:t>
      </w:r>
    </w:p>
    <w:p w:rsidR="00027B64" w:rsidRPr="00F04D5D" w:rsidRDefault="00281540" w:rsidP="00F04D5D">
      <w:pPr>
        <w:tabs>
          <w:tab w:val="num" w:pos="737"/>
        </w:tabs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>2.</w:t>
      </w:r>
      <w:r w:rsidR="00027B64" w:rsidRPr="00F04D5D">
        <w:rPr>
          <w:rFonts w:ascii="標楷體" w:eastAsia="標楷體" w:hAnsi="標楷體" w:cs="新細明體" w:hint="eastAsia"/>
          <w:kern w:val="0"/>
          <w:szCs w:val="24"/>
        </w:rPr>
        <w:t>盧俊宏、卓國雄、陳龍弘</w:t>
      </w:r>
      <w:r w:rsidR="00F04D5D" w:rsidRPr="00F04D5D">
        <w:rPr>
          <w:rFonts w:ascii="標楷體" w:eastAsia="標楷體" w:hAnsi="標楷體"/>
          <w:kern w:val="0"/>
          <w:szCs w:val="24"/>
        </w:rPr>
        <w:t>（</w:t>
      </w:r>
      <w:r w:rsidR="00027B64" w:rsidRPr="00F04D5D">
        <w:rPr>
          <w:rFonts w:ascii="標楷體" w:eastAsia="標楷體" w:hAnsi="標楷體"/>
          <w:kern w:val="0"/>
          <w:szCs w:val="24"/>
        </w:rPr>
        <w:t>2005</w:t>
      </w:r>
      <w:r w:rsidR="00F04D5D" w:rsidRPr="00F04D5D">
        <w:rPr>
          <w:rFonts w:ascii="標楷體" w:eastAsia="標楷體" w:hAnsi="標楷體"/>
          <w:szCs w:val="24"/>
        </w:rPr>
        <w:t>）</w:t>
      </w:r>
      <w:r w:rsidR="00F04D5D" w:rsidRPr="00F04D5D">
        <w:rPr>
          <w:rFonts w:ascii="標楷體" w:eastAsia="標楷體" w:hAnsi="標楷體" w:hint="eastAsia"/>
          <w:szCs w:val="24"/>
        </w:rPr>
        <w:t>：</w:t>
      </w:r>
      <w:r w:rsidR="00027B64" w:rsidRPr="00F04D5D">
        <w:rPr>
          <w:rFonts w:ascii="標楷體" w:eastAsia="標楷體" w:hAnsi="標楷體" w:cs="新細明體" w:hint="eastAsia"/>
          <w:kern w:val="0"/>
          <w:szCs w:val="24"/>
        </w:rPr>
        <w:t>健身運動心理學：理論與概念。</w:t>
      </w:r>
      <w:r>
        <w:rPr>
          <w:rFonts w:ascii="標楷體" w:eastAsia="標楷體" w:hAnsi="標楷體" w:cs="新細明體" w:hint="eastAsia"/>
          <w:kern w:val="0"/>
          <w:szCs w:val="24"/>
        </w:rPr>
        <w:t>臺</w:t>
      </w:r>
      <w:r w:rsidR="00027B64" w:rsidRPr="00F04D5D">
        <w:rPr>
          <w:rFonts w:ascii="標楷體" w:eastAsia="標楷體" w:hAnsi="標楷體" w:cs="新細明體" w:hint="eastAsia"/>
          <w:kern w:val="0"/>
          <w:szCs w:val="24"/>
        </w:rPr>
        <w:t>北</w:t>
      </w:r>
      <w:r w:rsidR="00F04D5D" w:rsidRPr="00F04D5D">
        <w:rPr>
          <w:rFonts w:ascii="標楷體" w:eastAsia="標楷體" w:hAnsi="標楷體" w:hint="eastAsia"/>
          <w:szCs w:val="24"/>
        </w:rPr>
        <w:t>：</w:t>
      </w:r>
      <w:r w:rsidR="00027B64" w:rsidRPr="00F04D5D">
        <w:rPr>
          <w:rFonts w:ascii="標楷體" w:eastAsia="標楷體" w:hAnsi="標楷體" w:cs="新細明體" w:hint="eastAsia"/>
          <w:kern w:val="0"/>
          <w:szCs w:val="24"/>
        </w:rPr>
        <w:t>易利圖書出版。</w:t>
      </w:r>
    </w:p>
    <w:p w:rsidR="00027B64" w:rsidRPr="00F04D5D" w:rsidRDefault="00281540" w:rsidP="00F04D5D">
      <w:pPr>
        <w:tabs>
          <w:tab w:val="num" w:pos="737"/>
        </w:tabs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>3.</w:t>
      </w:r>
      <w:r w:rsidR="00027B64" w:rsidRPr="00F04D5D">
        <w:rPr>
          <w:rFonts w:ascii="標楷體" w:eastAsia="標楷體" w:hAnsi="標楷體" w:hint="eastAsia"/>
          <w:kern w:val="0"/>
          <w:szCs w:val="24"/>
        </w:rPr>
        <w:t>.</w:t>
      </w:r>
      <w:r w:rsidR="00027B64" w:rsidRPr="00F04D5D">
        <w:rPr>
          <w:rFonts w:ascii="標楷體" w:eastAsia="標楷體" w:hAnsi="標楷體"/>
          <w:kern w:val="0"/>
          <w:szCs w:val="24"/>
        </w:rPr>
        <w:t>季力康</w:t>
      </w:r>
      <w:r w:rsidR="00027B64" w:rsidRPr="00F04D5D">
        <w:rPr>
          <w:rFonts w:ascii="標楷體" w:eastAsia="標楷體" w:hAnsi="標楷體" w:cs="新細明體" w:hint="eastAsia"/>
          <w:kern w:val="0"/>
          <w:szCs w:val="24"/>
        </w:rPr>
        <w:t>、洪聰敏、盧俊宏總校閱</w:t>
      </w:r>
      <w:r w:rsidR="00F04D5D" w:rsidRPr="00F04D5D">
        <w:rPr>
          <w:rFonts w:ascii="標楷體" w:eastAsia="標楷體" w:hAnsi="標楷體"/>
          <w:kern w:val="0"/>
          <w:szCs w:val="24"/>
        </w:rPr>
        <w:t>（</w:t>
      </w:r>
      <w:r w:rsidR="00027B64" w:rsidRPr="00F04D5D">
        <w:rPr>
          <w:rFonts w:ascii="標楷體" w:eastAsia="標楷體" w:hAnsi="標楷體" w:cs="新細明體"/>
          <w:kern w:val="0"/>
          <w:szCs w:val="24"/>
        </w:rPr>
        <w:t>2011</w:t>
      </w:r>
      <w:r w:rsidR="00F04D5D" w:rsidRPr="00F04D5D">
        <w:rPr>
          <w:rFonts w:ascii="標楷體" w:eastAsia="標楷體" w:hAnsi="標楷體"/>
          <w:szCs w:val="24"/>
        </w:rPr>
        <w:t>）</w:t>
      </w:r>
      <w:r w:rsidR="00F04D5D" w:rsidRPr="00F04D5D">
        <w:rPr>
          <w:rFonts w:ascii="標楷體" w:eastAsia="標楷體" w:hAnsi="標楷體" w:hint="eastAsia"/>
          <w:szCs w:val="24"/>
        </w:rPr>
        <w:t>：</w:t>
      </w:r>
      <w:r w:rsidR="00027B64" w:rsidRPr="00F04D5D">
        <w:rPr>
          <w:rFonts w:ascii="標楷體" w:eastAsia="標楷體" w:hAnsi="標楷體" w:cs="新細明體" w:hint="eastAsia"/>
          <w:kern w:val="0"/>
          <w:szCs w:val="24"/>
        </w:rPr>
        <w:t>健身運動心理學：理論與實務的整合。</w:t>
      </w:r>
      <w:r>
        <w:rPr>
          <w:rFonts w:ascii="標楷體" w:eastAsia="標楷體" w:hAnsi="標楷體" w:cs="新細明體" w:hint="eastAsia"/>
          <w:kern w:val="0"/>
          <w:szCs w:val="24"/>
        </w:rPr>
        <w:t>臺</w:t>
      </w:r>
      <w:r w:rsidR="00027B64" w:rsidRPr="00F04D5D">
        <w:rPr>
          <w:rFonts w:ascii="標楷體" w:eastAsia="標楷體" w:hAnsi="標楷體" w:cs="新細明體" w:hint="eastAsia"/>
          <w:kern w:val="0"/>
          <w:szCs w:val="24"/>
        </w:rPr>
        <w:t>北</w:t>
      </w:r>
      <w:r w:rsidR="00C570FB">
        <w:rPr>
          <w:rFonts w:ascii="標楷體" w:eastAsia="標楷體" w:hAnsi="標楷體" w:cs="新細明體"/>
          <w:kern w:val="0"/>
          <w:szCs w:val="24"/>
        </w:rPr>
        <w:t>：</w:t>
      </w:r>
      <w:r w:rsidR="00027B64" w:rsidRPr="00F04D5D">
        <w:rPr>
          <w:rFonts w:ascii="標楷體" w:eastAsia="標楷體" w:hAnsi="標楷體" w:cs="新細明體" w:hint="eastAsia"/>
          <w:kern w:val="0"/>
          <w:szCs w:val="24"/>
        </w:rPr>
        <w:t>禾楓圖書出版。</w:t>
      </w:r>
    </w:p>
    <w:p w:rsidR="00027B64" w:rsidRPr="00F04D5D" w:rsidRDefault="00027B64" w:rsidP="00790B56">
      <w:pPr>
        <w:tabs>
          <w:tab w:val="num" w:pos="737"/>
        </w:tabs>
        <w:adjustRightInd w:val="0"/>
        <w:snapToGrid w:val="0"/>
        <w:spacing w:beforeLines="15" w:afterLines="15" w:line="300" w:lineRule="auto"/>
        <w:ind w:left="240" w:hangingChars="100" w:hanging="240"/>
        <w:jc w:val="both"/>
        <w:rPr>
          <w:rFonts w:ascii="標楷體" w:eastAsia="標楷體" w:hAnsi="標楷體" w:cs="新細明體"/>
          <w:b/>
          <w:kern w:val="0"/>
          <w:szCs w:val="24"/>
        </w:rPr>
      </w:pPr>
      <w:r w:rsidRPr="00F04D5D">
        <w:rPr>
          <w:rFonts w:ascii="標楷體" w:eastAsia="標楷體" w:hAnsi="標楷體" w:cs="新細明體" w:hint="eastAsia"/>
          <w:b/>
          <w:kern w:val="0"/>
          <w:szCs w:val="24"/>
        </w:rPr>
        <w:lastRenderedPageBreak/>
        <w:t>健康評估與體適能測驗</w:t>
      </w:r>
    </w:p>
    <w:p w:rsidR="00027B64" w:rsidRPr="00F04D5D" w:rsidRDefault="00027B64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Fonts w:ascii="標楷體" w:eastAsia="標楷體" w:hAnsi="標楷體" w:hint="eastAsia"/>
          <w:szCs w:val="24"/>
        </w:rPr>
        <w:t>1.</w:t>
      </w:r>
      <w:r w:rsidRPr="00F04D5D">
        <w:rPr>
          <w:rFonts w:ascii="標楷體" w:eastAsia="標楷體" w:hAnsi="標楷體"/>
          <w:szCs w:val="24"/>
        </w:rPr>
        <w:t>ACSM’s Health &amp; Fitness Certification Review, Lippincott Williams &amp;Wilkins, 2007.</w:t>
      </w:r>
      <w:r w:rsidR="00F04D5D"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 w:hint="eastAsia"/>
          <w:szCs w:val="24"/>
        </w:rPr>
        <w:t>中文版</w:t>
      </w:r>
      <w:r w:rsidR="00F04D5D" w:rsidRPr="00F04D5D">
        <w:rPr>
          <w:rFonts w:ascii="標楷體" w:eastAsia="標楷體" w:hAnsi="標楷體" w:hint="eastAsia"/>
          <w:szCs w:val="24"/>
        </w:rPr>
        <w:t>：</w:t>
      </w:r>
      <w:r w:rsidRPr="00F04D5D">
        <w:rPr>
          <w:rFonts w:ascii="標楷體" w:eastAsia="標楷體" w:hAnsi="標楷體" w:hint="eastAsia"/>
          <w:szCs w:val="24"/>
        </w:rPr>
        <w:t>健康與體適能證照檢定要點回顧</w:t>
      </w:r>
      <w:r w:rsidR="001B21F0">
        <w:rPr>
          <w:rFonts w:ascii="標楷體" w:eastAsia="標楷體" w:hAnsi="標楷體" w:hint="eastAsia"/>
          <w:szCs w:val="24"/>
        </w:rPr>
        <w:t>；</w:t>
      </w:r>
      <w:r w:rsidRPr="00F04D5D">
        <w:rPr>
          <w:rFonts w:ascii="標楷體" w:eastAsia="標楷體" w:hAnsi="標楷體" w:cs="新細明體" w:hint="eastAsia"/>
          <w:bCs/>
          <w:kern w:val="0"/>
          <w:szCs w:val="24"/>
        </w:rPr>
        <w:t>譯者  林嘉志</w:t>
      </w:r>
      <w:r w:rsidR="00F04D5D" w:rsidRPr="00F04D5D">
        <w:rPr>
          <w:rFonts w:ascii="標楷體" w:eastAsia="標楷體" w:hAnsi="標楷體"/>
          <w:szCs w:val="24"/>
        </w:rPr>
        <w:t>）</w:t>
      </w:r>
    </w:p>
    <w:p w:rsidR="00027B64" w:rsidRPr="00F04D5D" w:rsidRDefault="00027B64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Fonts w:ascii="標楷體" w:eastAsia="標楷體" w:hAnsi="標楷體" w:hint="eastAsia"/>
          <w:szCs w:val="24"/>
        </w:rPr>
        <w:t>2.林正常總校閱</w:t>
      </w:r>
      <w:r w:rsidR="00F04D5D"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/>
          <w:szCs w:val="24"/>
        </w:rPr>
        <w:t>2007</w:t>
      </w:r>
      <w:r w:rsidR="00F04D5D" w:rsidRPr="00F04D5D">
        <w:rPr>
          <w:rFonts w:ascii="標楷體" w:eastAsia="標楷體" w:hAnsi="標楷體"/>
          <w:szCs w:val="24"/>
        </w:rPr>
        <w:t>）</w:t>
      </w:r>
      <w:r w:rsidRPr="00F04D5D">
        <w:rPr>
          <w:rFonts w:ascii="標楷體" w:eastAsia="標楷體" w:hAnsi="標楷體" w:hint="eastAsia"/>
          <w:szCs w:val="24"/>
        </w:rPr>
        <w:t>。基礎全人健康與體適能。</w:t>
      </w:r>
      <w:r w:rsidR="00281540">
        <w:rPr>
          <w:rFonts w:ascii="標楷體" w:eastAsia="標楷體" w:hAnsi="標楷體" w:hint="eastAsia"/>
          <w:szCs w:val="24"/>
        </w:rPr>
        <w:t>新北市</w:t>
      </w:r>
      <w:r w:rsidR="00F04D5D" w:rsidRPr="00F04D5D">
        <w:rPr>
          <w:rFonts w:ascii="標楷體" w:eastAsia="標楷體" w:hAnsi="標楷體" w:hint="eastAsia"/>
          <w:szCs w:val="24"/>
        </w:rPr>
        <w:t>：</w:t>
      </w:r>
      <w:r w:rsidRPr="00F04D5D">
        <w:rPr>
          <w:rFonts w:ascii="標楷體" w:eastAsia="標楷體" w:hAnsi="標楷體" w:hint="eastAsia"/>
          <w:szCs w:val="24"/>
        </w:rPr>
        <w:t>藝軒圖書出版社。</w:t>
      </w:r>
    </w:p>
    <w:p w:rsidR="00027B64" w:rsidRPr="00F04D5D" w:rsidRDefault="00027B64" w:rsidP="00790B56">
      <w:pPr>
        <w:adjustRightInd w:val="0"/>
        <w:snapToGrid w:val="0"/>
        <w:spacing w:beforeLines="15" w:afterLines="15" w:line="300" w:lineRule="auto"/>
        <w:ind w:left="240" w:hangingChars="100" w:hanging="240"/>
        <w:jc w:val="both"/>
        <w:rPr>
          <w:rFonts w:ascii="標楷體" w:eastAsia="標楷體" w:hAnsi="標楷體"/>
          <w:b/>
          <w:szCs w:val="24"/>
        </w:rPr>
      </w:pPr>
      <w:r w:rsidRPr="00F04D5D">
        <w:rPr>
          <w:rFonts w:ascii="標楷體" w:eastAsia="標楷體" w:hAnsi="標楷體" w:hint="eastAsia"/>
          <w:b/>
          <w:szCs w:val="24"/>
        </w:rPr>
        <w:t>運動計畫設計與管理</w:t>
      </w:r>
    </w:p>
    <w:p w:rsidR="00027B64" w:rsidRPr="00F04D5D" w:rsidRDefault="00027B64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/>
          <w:szCs w:val="24"/>
        </w:rPr>
      </w:pPr>
      <w:r w:rsidRPr="00F04D5D">
        <w:rPr>
          <w:rFonts w:ascii="標楷體" w:eastAsia="標楷體" w:hAnsi="標楷體" w:hint="eastAsia"/>
          <w:szCs w:val="24"/>
        </w:rPr>
        <w:t>1.</w:t>
      </w:r>
      <w:r w:rsidRPr="00F04D5D">
        <w:rPr>
          <w:rFonts w:ascii="標楷體" w:eastAsia="標楷體" w:hAnsi="標楷體"/>
          <w:szCs w:val="24"/>
        </w:rPr>
        <w:t xml:space="preserve">ACSM’s Certification Review, 3nd edition, 2010. </w:t>
      </w:r>
    </w:p>
    <w:p w:rsidR="00027B64" w:rsidRPr="00F04D5D" w:rsidRDefault="00027B64" w:rsidP="00790B56">
      <w:pPr>
        <w:adjustRightInd w:val="0"/>
        <w:snapToGrid w:val="0"/>
        <w:spacing w:beforeLines="15" w:afterLines="15" w:line="300" w:lineRule="auto"/>
        <w:ind w:left="240" w:hangingChars="100" w:hanging="240"/>
        <w:jc w:val="both"/>
        <w:rPr>
          <w:rFonts w:ascii="標楷體" w:eastAsia="標楷體" w:hAnsi="標楷體"/>
          <w:b/>
          <w:szCs w:val="24"/>
        </w:rPr>
      </w:pPr>
      <w:r w:rsidRPr="00F04D5D">
        <w:rPr>
          <w:rFonts w:ascii="標楷體" w:eastAsia="標楷體" w:hAnsi="標楷體" w:hint="eastAsia"/>
          <w:b/>
          <w:szCs w:val="24"/>
        </w:rPr>
        <w:t>特殊族群的運動指導</w:t>
      </w:r>
    </w:p>
    <w:p w:rsidR="00027B64" w:rsidRPr="00F04D5D" w:rsidRDefault="00027B64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 w:cs="新細明體"/>
          <w:kern w:val="0"/>
          <w:szCs w:val="24"/>
        </w:rPr>
      </w:pPr>
      <w:r w:rsidRPr="00F04D5D">
        <w:rPr>
          <w:rFonts w:ascii="標楷體" w:eastAsia="標楷體" w:hAnsi="標楷體" w:cs="新細明體" w:hint="eastAsia"/>
          <w:kern w:val="0"/>
          <w:szCs w:val="24"/>
        </w:rPr>
        <w:t>1.林貴福總校閱</w:t>
      </w:r>
      <w:r w:rsidR="00F04D5D"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 w:cs="新細明體" w:hint="eastAsia"/>
          <w:kern w:val="0"/>
          <w:szCs w:val="24"/>
        </w:rPr>
        <w:t>2010</w:t>
      </w:r>
      <w:r w:rsidR="00F04D5D" w:rsidRPr="00F04D5D">
        <w:rPr>
          <w:rFonts w:ascii="標楷體" w:eastAsia="標楷體" w:hAnsi="標楷體"/>
          <w:szCs w:val="24"/>
        </w:rPr>
        <w:t>）</w:t>
      </w:r>
      <w:r w:rsidRPr="00F04D5D">
        <w:rPr>
          <w:rFonts w:ascii="標楷體" w:eastAsia="標楷體" w:hAnsi="標楷體" w:cs="新細明體" w:hint="eastAsia"/>
          <w:kern w:val="0"/>
          <w:szCs w:val="24"/>
        </w:rPr>
        <w:t>。運動處方-以ACSM指引為主的個案研究。臺北市</w:t>
      </w:r>
      <w:r w:rsidR="00F04D5D" w:rsidRPr="00F04D5D">
        <w:rPr>
          <w:rFonts w:ascii="標楷體" w:eastAsia="標楷體" w:hAnsi="標楷體" w:hint="eastAsia"/>
          <w:szCs w:val="24"/>
        </w:rPr>
        <w:t>：</w:t>
      </w:r>
      <w:r w:rsidRPr="00F04D5D">
        <w:rPr>
          <w:rFonts w:ascii="標楷體" w:eastAsia="標楷體" w:hAnsi="標楷體" w:cs="新細明體" w:hint="eastAsia"/>
          <w:kern w:val="0"/>
          <w:szCs w:val="24"/>
        </w:rPr>
        <w:t>禾楓書局。</w:t>
      </w:r>
    </w:p>
    <w:p w:rsidR="00027B64" w:rsidRPr="00F04D5D" w:rsidRDefault="00027B64" w:rsidP="00F04D5D">
      <w:pPr>
        <w:adjustRightInd w:val="0"/>
        <w:snapToGrid w:val="0"/>
        <w:spacing w:line="300" w:lineRule="auto"/>
        <w:ind w:leftChars="100" w:left="480" w:hangingChars="100" w:hanging="240"/>
        <w:jc w:val="both"/>
        <w:rPr>
          <w:rFonts w:ascii="標楷體" w:eastAsia="標楷體" w:hAnsi="標楷體" w:cs="新細明體"/>
          <w:kern w:val="0"/>
          <w:szCs w:val="24"/>
        </w:rPr>
      </w:pPr>
      <w:r w:rsidRPr="00F04D5D">
        <w:rPr>
          <w:rFonts w:ascii="標楷體" w:eastAsia="標楷體" w:hAnsi="標楷體" w:cs="新細明體" w:hint="eastAsia"/>
          <w:kern w:val="0"/>
          <w:szCs w:val="24"/>
        </w:rPr>
        <w:t>2.林貴福、盧淑雲</w:t>
      </w:r>
      <w:r w:rsidR="00F04D5D" w:rsidRPr="00F04D5D">
        <w:rPr>
          <w:rFonts w:ascii="標楷體" w:eastAsia="標楷體" w:hAnsi="標楷體"/>
          <w:kern w:val="0"/>
          <w:szCs w:val="24"/>
        </w:rPr>
        <w:t>（</w:t>
      </w:r>
      <w:r w:rsidRPr="00F04D5D">
        <w:rPr>
          <w:rFonts w:ascii="標楷體" w:eastAsia="標楷體" w:hAnsi="標楷體" w:cs="新細明體" w:hint="eastAsia"/>
          <w:kern w:val="0"/>
          <w:szCs w:val="24"/>
        </w:rPr>
        <w:t>2008</w:t>
      </w:r>
      <w:r w:rsidR="00F04D5D" w:rsidRPr="00F04D5D">
        <w:rPr>
          <w:rFonts w:ascii="標楷體" w:eastAsia="標楷體" w:hAnsi="標楷體"/>
          <w:szCs w:val="24"/>
        </w:rPr>
        <w:t>）</w:t>
      </w:r>
      <w:r w:rsidRPr="00F04D5D">
        <w:rPr>
          <w:rFonts w:ascii="標楷體" w:eastAsia="標楷體" w:hAnsi="標楷體" w:cs="新細明體" w:hint="eastAsia"/>
          <w:kern w:val="0"/>
          <w:szCs w:val="24"/>
        </w:rPr>
        <w:t>。運動保健與體適能。</w:t>
      </w:r>
      <w:r w:rsidR="00281540">
        <w:rPr>
          <w:rFonts w:ascii="標楷體" w:eastAsia="標楷體" w:hAnsi="標楷體" w:cs="新細明體" w:hint="eastAsia"/>
          <w:kern w:val="0"/>
          <w:szCs w:val="24"/>
        </w:rPr>
        <w:t>新北市</w:t>
      </w:r>
      <w:r w:rsidR="00F04D5D" w:rsidRPr="00F04D5D">
        <w:rPr>
          <w:rFonts w:ascii="標楷體" w:eastAsia="標楷體" w:hAnsi="標楷體" w:hint="eastAsia"/>
          <w:szCs w:val="24"/>
        </w:rPr>
        <w:t>：</w:t>
      </w:r>
      <w:r w:rsidRPr="00F04D5D">
        <w:rPr>
          <w:rFonts w:ascii="標楷體" w:eastAsia="標楷體" w:hAnsi="標楷體" w:cs="新細明體" w:hint="eastAsia"/>
          <w:kern w:val="0"/>
          <w:szCs w:val="24"/>
        </w:rPr>
        <w:t>冠學文化。</w:t>
      </w:r>
    </w:p>
    <w:p w:rsidR="00C63349" w:rsidRPr="00027B64" w:rsidRDefault="00C63349" w:rsidP="00027B64">
      <w:pPr>
        <w:snapToGrid w:val="0"/>
        <w:spacing w:line="300" w:lineRule="auto"/>
        <w:jc w:val="both"/>
        <w:rPr>
          <w:rFonts w:ascii="標楷體" w:eastAsia="標楷體" w:hAnsi="標楷體"/>
        </w:rPr>
      </w:pPr>
    </w:p>
    <w:sectPr w:rsidR="00C63349" w:rsidRPr="00027B64" w:rsidSect="00F67EBD">
      <w:footerReference w:type="default" r:id="rId20"/>
      <w:pgSz w:w="11906" w:h="16838" w:code="9"/>
      <w:pgMar w:top="1418" w:right="1418" w:bottom="1134" w:left="1418" w:header="567" w:footer="567" w:gutter="0"/>
      <w:pgNumType w:start="1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5212" w:rsidRDefault="00BE5212">
      <w:r>
        <w:separator/>
      </w:r>
    </w:p>
  </w:endnote>
  <w:endnote w:type="continuationSeparator" w:id="1">
    <w:p w:rsidR="00BE5212" w:rsidRDefault="00BE52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文鼎粗魏碑">
    <w:altName w:val="Arial Unicode MS"/>
    <w:charset w:val="88"/>
    <w:family w:val="modern"/>
    <w:pitch w:val="default"/>
    <w:sig w:usb0="00000000" w:usb1="00000000" w:usb2="00000000" w:usb3="00000000" w:csb0="0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正顏楷體 Std W5">
    <w:altName w:val="Arial Unicode MS"/>
    <w:panose1 w:val="00000000000000000000"/>
    <w:charset w:val="88"/>
    <w:family w:val="script"/>
    <w:notTrueType/>
    <w:pitch w:val="variable"/>
    <w:sig w:usb0="00000000" w:usb1="38CFFD7A" w:usb2="00000016" w:usb3="00000000" w:csb0="0010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ZapfDingbats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華康正顏楷體 Std W5" w:eastAsia="華康正顏楷體 Std W5" w:hAnsi="華康正顏楷體 Std W5"/>
      </w:rPr>
      <w:id w:val="22516817"/>
      <w:docPartObj>
        <w:docPartGallery w:val="Page Numbers (Bottom of Page)"/>
        <w:docPartUnique/>
      </w:docPartObj>
    </w:sdtPr>
    <w:sdtContent>
      <w:p w:rsidR="005938FE" w:rsidRPr="00F67EBD" w:rsidRDefault="00704371">
        <w:pPr>
          <w:pStyle w:val="a7"/>
          <w:jc w:val="center"/>
          <w:rPr>
            <w:rFonts w:ascii="華康正顏楷體 Std W5" w:eastAsia="華康正顏楷體 Std W5" w:hAnsi="華康正顏楷體 Std W5"/>
          </w:rPr>
        </w:pPr>
        <w:r w:rsidRPr="00F67EBD">
          <w:rPr>
            <w:rFonts w:ascii="華康正顏楷體 Std W5" w:eastAsia="華康正顏楷體 Std W5" w:hAnsi="華康正顏楷體 Std W5"/>
          </w:rPr>
          <w:fldChar w:fldCharType="begin"/>
        </w:r>
        <w:r w:rsidR="005938FE" w:rsidRPr="00F67EBD">
          <w:rPr>
            <w:rFonts w:ascii="華康正顏楷體 Std W5" w:eastAsia="華康正顏楷體 Std W5" w:hAnsi="華康正顏楷體 Std W5"/>
          </w:rPr>
          <w:instrText xml:space="preserve"> PAGE   \* MERGEFORMAT </w:instrText>
        </w:r>
        <w:r w:rsidRPr="00F67EBD">
          <w:rPr>
            <w:rFonts w:ascii="華康正顏楷體 Std W5" w:eastAsia="華康正顏楷體 Std W5" w:hAnsi="華康正顏楷體 Std W5"/>
          </w:rPr>
          <w:fldChar w:fldCharType="separate"/>
        </w:r>
        <w:r w:rsidR="00790B56" w:rsidRPr="00790B56">
          <w:rPr>
            <w:rFonts w:ascii="華康正顏楷體 Std W5" w:eastAsia="華康正顏楷體 Std W5" w:hAnsi="華康正顏楷體 Std W5"/>
            <w:noProof/>
            <w:lang w:val="zh-TW"/>
          </w:rPr>
          <w:t>II</w:t>
        </w:r>
        <w:r w:rsidRPr="00F67EBD">
          <w:rPr>
            <w:rFonts w:ascii="華康正顏楷體 Std W5" w:eastAsia="華康正顏楷體 Std W5" w:hAnsi="華康正顏楷體 Std W5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8FE" w:rsidRPr="00F67EBD" w:rsidRDefault="005938FE" w:rsidP="00F67EBD">
    <w:pPr>
      <w:pStyle w:val="a7"/>
      <w:jc w:val="center"/>
      <w:rPr>
        <w:rFonts w:ascii="華康正顏楷體 Std W5" w:eastAsia="華康正顏楷體 Std W5" w:hAnsi="華康正顏楷體 Std W5"/>
      </w:rPr>
    </w:pPr>
    <w:r w:rsidRPr="00F67EBD">
      <w:rPr>
        <w:rFonts w:ascii="華康正顏楷體 Std W5" w:eastAsia="華康正顏楷體 Std W5" w:hAnsi="華康正顏楷體 Std W5" w:hint="eastAsia"/>
      </w:rPr>
      <w:t>Ⅰ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8FE" w:rsidRPr="00F67EBD" w:rsidRDefault="00704371">
    <w:pPr>
      <w:pStyle w:val="a7"/>
      <w:jc w:val="center"/>
      <w:rPr>
        <w:rFonts w:ascii="華康正顏楷體 Std W5" w:eastAsia="華康正顏楷體 Std W5" w:hAnsi="華康正顏楷體 Std W5"/>
      </w:rPr>
    </w:pPr>
    <w:r w:rsidRPr="00F67EBD">
      <w:rPr>
        <w:rFonts w:ascii="華康正顏楷體 Std W5" w:eastAsia="華康正顏楷體 Std W5" w:hAnsi="華康正顏楷體 Std W5"/>
      </w:rPr>
      <w:fldChar w:fldCharType="begin"/>
    </w:r>
    <w:r w:rsidR="005938FE" w:rsidRPr="00F67EBD">
      <w:rPr>
        <w:rFonts w:ascii="華康正顏楷體 Std W5" w:eastAsia="華康正顏楷體 Std W5" w:hAnsi="華康正顏楷體 Std W5"/>
      </w:rPr>
      <w:instrText xml:space="preserve"> PAGE   \* MERGEFORMAT </w:instrText>
    </w:r>
    <w:r w:rsidRPr="00F67EBD">
      <w:rPr>
        <w:rFonts w:ascii="華康正顏楷體 Std W5" w:eastAsia="華康正顏楷體 Std W5" w:hAnsi="華康正顏楷體 Std W5"/>
      </w:rPr>
      <w:fldChar w:fldCharType="separate"/>
    </w:r>
    <w:r w:rsidR="00790B56" w:rsidRPr="00790B56">
      <w:rPr>
        <w:rFonts w:ascii="華康正顏楷體 Std W5" w:eastAsia="華康正顏楷體 Std W5" w:hAnsi="華康正顏楷體 Std W5"/>
        <w:noProof/>
        <w:lang w:val="zh-TW"/>
      </w:rPr>
      <w:t>2</w:t>
    </w:r>
    <w:r w:rsidRPr="00F67EBD">
      <w:rPr>
        <w:rFonts w:ascii="華康正顏楷體 Std W5" w:eastAsia="華康正顏楷體 Std W5" w:hAnsi="華康正顏楷體 Std W5"/>
      </w:rPr>
      <w:fldChar w:fldCharType="end"/>
    </w:r>
    <w:r>
      <w:rPr>
        <w:rFonts w:ascii="華康正顏楷體 Std W5" w:eastAsia="華康正顏楷體 Std W5" w:hAnsi="華康正顏楷體 Std W5"/>
      </w:rPr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5212" w:rsidRDefault="00BE5212">
      <w:r>
        <w:separator/>
      </w:r>
    </w:p>
  </w:footnote>
  <w:footnote w:type="continuationSeparator" w:id="1">
    <w:p w:rsidR="00BE5212" w:rsidRDefault="00BE52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※"/>
      <w:lvlJc w:val="left"/>
      <w:pPr>
        <w:tabs>
          <w:tab w:val="num" w:pos="240"/>
        </w:tabs>
        <w:ind w:left="240" w:hanging="240"/>
      </w:pPr>
      <w:rPr>
        <w:rFonts w:ascii="標楷體" w:hAnsi="標楷體"/>
      </w:rPr>
    </w:lvl>
  </w:abstractNum>
  <w:abstractNum w:abstractNumId="1">
    <w:nsid w:val="00000004"/>
    <w:multiLevelType w:val="singleLevel"/>
    <w:tmpl w:val="00000004"/>
    <w:name w:val="WW8Num6"/>
    <w:lvl w:ilvl="0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hAnsi="標楷體" w:cs="Times New Roman"/>
      </w:rPr>
    </w:lvl>
  </w:abstractNum>
  <w:abstractNum w:abstractNumId="2">
    <w:nsid w:val="06911440"/>
    <w:multiLevelType w:val="hybridMultilevel"/>
    <w:tmpl w:val="3A02DAB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02C099A"/>
    <w:multiLevelType w:val="hybridMultilevel"/>
    <w:tmpl w:val="2FA2DAFC"/>
    <w:lvl w:ilvl="0" w:tplc="B674019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Ans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16101C42"/>
    <w:multiLevelType w:val="hybridMultilevel"/>
    <w:tmpl w:val="974850B0"/>
    <w:lvl w:ilvl="0" w:tplc="04090001">
      <w:start w:val="1"/>
      <w:numFmt w:val="bullet"/>
      <w:lvlText w:val=""/>
      <w:lvlJc w:val="left"/>
      <w:pPr>
        <w:ind w:left="104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5" w:hanging="480"/>
      </w:pPr>
      <w:rPr>
        <w:rFonts w:ascii="Wingdings" w:hAnsi="Wingdings" w:hint="default"/>
      </w:rPr>
    </w:lvl>
  </w:abstractNum>
  <w:abstractNum w:abstractNumId="5">
    <w:nsid w:val="208D08E6"/>
    <w:multiLevelType w:val="hybridMultilevel"/>
    <w:tmpl w:val="26B65BC6"/>
    <w:lvl w:ilvl="0" w:tplc="B674019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Ans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5F62"/>
    <w:rsid w:val="00023823"/>
    <w:rsid w:val="000260CB"/>
    <w:rsid w:val="00027B64"/>
    <w:rsid w:val="00041A0B"/>
    <w:rsid w:val="0004351B"/>
    <w:rsid w:val="00061141"/>
    <w:rsid w:val="00061D73"/>
    <w:rsid w:val="00062669"/>
    <w:rsid w:val="0006721E"/>
    <w:rsid w:val="00071E70"/>
    <w:rsid w:val="0007569C"/>
    <w:rsid w:val="00084423"/>
    <w:rsid w:val="00094EBD"/>
    <w:rsid w:val="000A14B4"/>
    <w:rsid w:val="000A2EE8"/>
    <w:rsid w:val="000C0F43"/>
    <w:rsid w:val="000C22FF"/>
    <w:rsid w:val="000C483E"/>
    <w:rsid w:val="000D6B63"/>
    <w:rsid w:val="000E50C0"/>
    <w:rsid w:val="000E7A5A"/>
    <w:rsid w:val="000F2DB6"/>
    <w:rsid w:val="000F2FC1"/>
    <w:rsid w:val="000F3B2C"/>
    <w:rsid w:val="001101E5"/>
    <w:rsid w:val="001115D6"/>
    <w:rsid w:val="00116D2C"/>
    <w:rsid w:val="001171A1"/>
    <w:rsid w:val="00126BF0"/>
    <w:rsid w:val="00126FE0"/>
    <w:rsid w:val="00155A2C"/>
    <w:rsid w:val="00160C7B"/>
    <w:rsid w:val="00166E92"/>
    <w:rsid w:val="00177626"/>
    <w:rsid w:val="00184576"/>
    <w:rsid w:val="00185543"/>
    <w:rsid w:val="0018672B"/>
    <w:rsid w:val="00191065"/>
    <w:rsid w:val="0019732D"/>
    <w:rsid w:val="001A11B6"/>
    <w:rsid w:val="001A14ED"/>
    <w:rsid w:val="001A2CA6"/>
    <w:rsid w:val="001A3902"/>
    <w:rsid w:val="001A52F7"/>
    <w:rsid w:val="001B21F0"/>
    <w:rsid w:val="001B3C71"/>
    <w:rsid w:val="001B6937"/>
    <w:rsid w:val="001B6F90"/>
    <w:rsid w:val="001C7DE4"/>
    <w:rsid w:val="00205AC9"/>
    <w:rsid w:val="00206BB6"/>
    <w:rsid w:val="0022705E"/>
    <w:rsid w:val="00232B5A"/>
    <w:rsid w:val="002419BD"/>
    <w:rsid w:val="00243AAB"/>
    <w:rsid w:val="00252084"/>
    <w:rsid w:val="00275315"/>
    <w:rsid w:val="00281540"/>
    <w:rsid w:val="00284B4E"/>
    <w:rsid w:val="002B4ED3"/>
    <w:rsid w:val="002C5EC4"/>
    <w:rsid w:val="002C7328"/>
    <w:rsid w:val="002E03FA"/>
    <w:rsid w:val="002F7FC9"/>
    <w:rsid w:val="0030393E"/>
    <w:rsid w:val="0032095E"/>
    <w:rsid w:val="003404D2"/>
    <w:rsid w:val="00346253"/>
    <w:rsid w:val="003506A5"/>
    <w:rsid w:val="00361F38"/>
    <w:rsid w:val="0036250D"/>
    <w:rsid w:val="00381867"/>
    <w:rsid w:val="00393367"/>
    <w:rsid w:val="003F0AC7"/>
    <w:rsid w:val="003F4DAB"/>
    <w:rsid w:val="00405689"/>
    <w:rsid w:val="004244ED"/>
    <w:rsid w:val="00436515"/>
    <w:rsid w:val="004408B4"/>
    <w:rsid w:val="0044626B"/>
    <w:rsid w:val="00450E36"/>
    <w:rsid w:val="00461462"/>
    <w:rsid w:val="0046584B"/>
    <w:rsid w:val="0049022F"/>
    <w:rsid w:val="00496B07"/>
    <w:rsid w:val="004A3E80"/>
    <w:rsid w:val="004A653A"/>
    <w:rsid w:val="004B185E"/>
    <w:rsid w:val="004B321F"/>
    <w:rsid w:val="004B4152"/>
    <w:rsid w:val="004B674E"/>
    <w:rsid w:val="004C18C8"/>
    <w:rsid w:val="004C725F"/>
    <w:rsid w:val="004E3F22"/>
    <w:rsid w:val="004E4011"/>
    <w:rsid w:val="004F6B12"/>
    <w:rsid w:val="00504FE9"/>
    <w:rsid w:val="005132FF"/>
    <w:rsid w:val="0051676E"/>
    <w:rsid w:val="00523F67"/>
    <w:rsid w:val="00525719"/>
    <w:rsid w:val="005352B5"/>
    <w:rsid w:val="00537202"/>
    <w:rsid w:val="005625B5"/>
    <w:rsid w:val="005637F6"/>
    <w:rsid w:val="005648E8"/>
    <w:rsid w:val="005657BF"/>
    <w:rsid w:val="00567BBF"/>
    <w:rsid w:val="005938FE"/>
    <w:rsid w:val="005A23BA"/>
    <w:rsid w:val="005A3CCB"/>
    <w:rsid w:val="005C32C0"/>
    <w:rsid w:val="005C6406"/>
    <w:rsid w:val="005D0875"/>
    <w:rsid w:val="005E0EB5"/>
    <w:rsid w:val="005E2501"/>
    <w:rsid w:val="005E60E6"/>
    <w:rsid w:val="00603792"/>
    <w:rsid w:val="00606358"/>
    <w:rsid w:val="00615C7D"/>
    <w:rsid w:val="00617C7A"/>
    <w:rsid w:val="00636D32"/>
    <w:rsid w:val="00642500"/>
    <w:rsid w:val="00655797"/>
    <w:rsid w:val="006678AF"/>
    <w:rsid w:val="0067625D"/>
    <w:rsid w:val="00677B58"/>
    <w:rsid w:val="00683714"/>
    <w:rsid w:val="00683763"/>
    <w:rsid w:val="00684AB7"/>
    <w:rsid w:val="00695BB7"/>
    <w:rsid w:val="006A16C2"/>
    <w:rsid w:val="006C3637"/>
    <w:rsid w:val="00704371"/>
    <w:rsid w:val="00705E51"/>
    <w:rsid w:val="007113F4"/>
    <w:rsid w:val="00721AF7"/>
    <w:rsid w:val="00724305"/>
    <w:rsid w:val="00727CBA"/>
    <w:rsid w:val="00742F85"/>
    <w:rsid w:val="007468CB"/>
    <w:rsid w:val="00752F02"/>
    <w:rsid w:val="007623D9"/>
    <w:rsid w:val="007658ED"/>
    <w:rsid w:val="00790B56"/>
    <w:rsid w:val="00791C22"/>
    <w:rsid w:val="007A1534"/>
    <w:rsid w:val="007C482E"/>
    <w:rsid w:val="007D426A"/>
    <w:rsid w:val="007E190A"/>
    <w:rsid w:val="007E2844"/>
    <w:rsid w:val="007E4702"/>
    <w:rsid w:val="00800697"/>
    <w:rsid w:val="00806055"/>
    <w:rsid w:val="0080707C"/>
    <w:rsid w:val="008150C0"/>
    <w:rsid w:val="0083677A"/>
    <w:rsid w:val="00840B77"/>
    <w:rsid w:val="008427C6"/>
    <w:rsid w:val="008439A5"/>
    <w:rsid w:val="00843E47"/>
    <w:rsid w:val="008449A5"/>
    <w:rsid w:val="00850D15"/>
    <w:rsid w:val="00864861"/>
    <w:rsid w:val="00865CA1"/>
    <w:rsid w:val="00873F37"/>
    <w:rsid w:val="00895185"/>
    <w:rsid w:val="008A6E6A"/>
    <w:rsid w:val="008D335B"/>
    <w:rsid w:val="008D7507"/>
    <w:rsid w:val="008E11E5"/>
    <w:rsid w:val="008E2B3B"/>
    <w:rsid w:val="008E4C29"/>
    <w:rsid w:val="008F6175"/>
    <w:rsid w:val="00904B58"/>
    <w:rsid w:val="00920AC1"/>
    <w:rsid w:val="00926427"/>
    <w:rsid w:val="00926E3B"/>
    <w:rsid w:val="009346AB"/>
    <w:rsid w:val="0094326C"/>
    <w:rsid w:val="009507EF"/>
    <w:rsid w:val="00950E31"/>
    <w:rsid w:val="009515BF"/>
    <w:rsid w:val="0095162E"/>
    <w:rsid w:val="009604BB"/>
    <w:rsid w:val="009625A5"/>
    <w:rsid w:val="0096330B"/>
    <w:rsid w:val="009634F7"/>
    <w:rsid w:val="0097492B"/>
    <w:rsid w:val="0097537F"/>
    <w:rsid w:val="00983BE6"/>
    <w:rsid w:val="009A48BF"/>
    <w:rsid w:val="009D2207"/>
    <w:rsid w:val="009D6484"/>
    <w:rsid w:val="009F0BCB"/>
    <w:rsid w:val="009F3599"/>
    <w:rsid w:val="009F50DF"/>
    <w:rsid w:val="00A05B2E"/>
    <w:rsid w:val="00A25073"/>
    <w:rsid w:val="00A42B9E"/>
    <w:rsid w:val="00A53649"/>
    <w:rsid w:val="00A53D98"/>
    <w:rsid w:val="00A54734"/>
    <w:rsid w:val="00A60997"/>
    <w:rsid w:val="00A60D1C"/>
    <w:rsid w:val="00A93364"/>
    <w:rsid w:val="00AA707E"/>
    <w:rsid w:val="00AA7347"/>
    <w:rsid w:val="00AB0F28"/>
    <w:rsid w:val="00AC260C"/>
    <w:rsid w:val="00AC601A"/>
    <w:rsid w:val="00AC712A"/>
    <w:rsid w:val="00B0411B"/>
    <w:rsid w:val="00B17397"/>
    <w:rsid w:val="00B20B23"/>
    <w:rsid w:val="00B212EF"/>
    <w:rsid w:val="00B21923"/>
    <w:rsid w:val="00B27BEF"/>
    <w:rsid w:val="00B457EB"/>
    <w:rsid w:val="00B47713"/>
    <w:rsid w:val="00B5345E"/>
    <w:rsid w:val="00B63BE7"/>
    <w:rsid w:val="00B63E52"/>
    <w:rsid w:val="00B720D5"/>
    <w:rsid w:val="00B753A7"/>
    <w:rsid w:val="00B82C1F"/>
    <w:rsid w:val="00B85D6C"/>
    <w:rsid w:val="00BA4014"/>
    <w:rsid w:val="00BB7281"/>
    <w:rsid w:val="00BE145C"/>
    <w:rsid w:val="00BE5212"/>
    <w:rsid w:val="00C01640"/>
    <w:rsid w:val="00C06447"/>
    <w:rsid w:val="00C2496B"/>
    <w:rsid w:val="00C3266A"/>
    <w:rsid w:val="00C36C5E"/>
    <w:rsid w:val="00C4269A"/>
    <w:rsid w:val="00C53A30"/>
    <w:rsid w:val="00C560DA"/>
    <w:rsid w:val="00C567B0"/>
    <w:rsid w:val="00C570FB"/>
    <w:rsid w:val="00C63349"/>
    <w:rsid w:val="00C64364"/>
    <w:rsid w:val="00C77C47"/>
    <w:rsid w:val="00C870FD"/>
    <w:rsid w:val="00CA5985"/>
    <w:rsid w:val="00CA624A"/>
    <w:rsid w:val="00CA72A5"/>
    <w:rsid w:val="00CC2F65"/>
    <w:rsid w:val="00CD53E4"/>
    <w:rsid w:val="00CF2A91"/>
    <w:rsid w:val="00CF3712"/>
    <w:rsid w:val="00D06448"/>
    <w:rsid w:val="00D06E16"/>
    <w:rsid w:val="00D10CD5"/>
    <w:rsid w:val="00D50BAB"/>
    <w:rsid w:val="00D54236"/>
    <w:rsid w:val="00D65A3A"/>
    <w:rsid w:val="00D7220D"/>
    <w:rsid w:val="00D803F5"/>
    <w:rsid w:val="00D8362C"/>
    <w:rsid w:val="00D86780"/>
    <w:rsid w:val="00D93DC9"/>
    <w:rsid w:val="00DA13F7"/>
    <w:rsid w:val="00DA2DDD"/>
    <w:rsid w:val="00DA4EFF"/>
    <w:rsid w:val="00DB5F2C"/>
    <w:rsid w:val="00DC2EE4"/>
    <w:rsid w:val="00DD5D4A"/>
    <w:rsid w:val="00DF2C9F"/>
    <w:rsid w:val="00DF5F62"/>
    <w:rsid w:val="00DF75FA"/>
    <w:rsid w:val="00E03F7A"/>
    <w:rsid w:val="00E06E73"/>
    <w:rsid w:val="00E2002F"/>
    <w:rsid w:val="00E46396"/>
    <w:rsid w:val="00E47127"/>
    <w:rsid w:val="00E47273"/>
    <w:rsid w:val="00E71B34"/>
    <w:rsid w:val="00E83C3A"/>
    <w:rsid w:val="00EA6B7C"/>
    <w:rsid w:val="00EC5D73"/>
    <w:rsid w:val="00EF1C6A"/>
    <w:rsid w:val="00F02740"/>
    <w:rsid w:val="00F04D5D"/>
    <w:rsid w:val="00F07A44"/>
    <w:rsid w:val="00F07A49"/>
    <w:rsid w:val="00F1038C"/>
    <w:rsid w:val="00F123CD"/>
    <w:rsid w:val="00F138F0"/>
    <w:rsid w:val="00F335E2"/>
    <w:rsid w:val="00F34F78"/>
    <w:rsid w:val="00F54ED1"/>
    <w:rsid w:val="00F67EBD"/>
    <w:rsid w:val="00F70026"/>
    <w:rsid w:val="00F734C9"/>
    <w:rsid w:val="00F73F64"/>
    <w:rsid w:val="00F74A9A"/>
    <w:rsid w:val="00F87673"/>
    <w:rsid w:val="00F9729C"/>
    <w:rsid w:val="00FA7F26"/>
    <w:rsid w:val="00FB057B"/>
    <w:rsid w:val="00FB0C62"/>
    <w:rsid w:val="00FC44EF"/>
    <w:rsid w:val="00FC4523"/>
    <w:rsid w:val="00FC5331"/>
    <w:rsid w:val="00FD350A"/>
    <w:rsid w:val="00FE1A34"/>
    <w:rsid w:val="00FE5F11"/>
    <w:rsid w:val="00FE7E76"/>
    <w:rsid w:val="00FE7EA5"/>
    <w:rsid w:val="00FF73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5F62"/>
    <w:pPr>
      <w:widowControl w:val="0"/>
      <w:spacing w:line="400" w:lineRule="exact"/>
    </w:pPr>
    <w:rPr>
      <w:kern w:val="2"/>
      <w:sz w:val="24"/>
    </w:rPr>
  </w:style>
  <w:style w:type="paragraph" w:styleId="1">
    <w:name w:val="heading 1"/>
    <w:basedOn w:val="a"/>
    <w:next w:val="a"/>
    <w:link w:val="10"/>
    <w:qFormat/>
    <w:rsid w:val="00DF5F62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nhideWhenUsed/>
    <w:qFormat/>
    <w:rsid w:val="000C483E"/>
    <w:pPr>
      <w:keepNext/>
      <w:spacing w:line="720" w:lineRule="atLeast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F5F62"/>
    <w:pPr>
      <w:wordWrap w:val="0"/>
      <w:overflowPunct w:val="0"/>
      <w:autoSpaceDE w:val="0"/>
      <w:autoSpaceDN w:val="0"/>
      <w:ind w:firstLine="540"/>
    </w:pPr>
  </w:style>
  <w:style w:type="paragraph" w:styleId="a5">
    <w:name w:val="header"/>
    <w:basedOn w:val="a"/>
    <w:link w:val="a6"/>
    <w:rsid w:val="00DF5F6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rsid w:val="00DF5F62"/>
    <w:rPr>
      <w:rFonts w:eastAsia="新細明體"/>
      <w:kern w:val="2"/>
      <w:lang w:val="en-US" w:eastAsia="zh-TW" w:bidi="ar-SA"/>
    </w:rPr>
  </w:style>
  <w:style w:type="paragraph" w:styleId="a7">
    <w:name w:val="footer"/>
    <w:basedOn w:val="a"/>
    <w:link w:val="a8"/>
    <w:uiPriority w:val="99"/>
    <w:rsid w:val="00DF5F6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DF5F62"/>
    <w:rPr>
      <w:rFonts w:eastAsia="新細明體"/>
      <w:kern w:val="2"/>
      <w:lang w:val="en-US" w:eastAsia="zh-TW" w:bidi="ar-SA"/>
    </w:rPr>
  </w:style>
  <w:style w:type="character" w:customStyle="1" w:styleId="10">
    <w:name w:val="標題 1 字元"/>
    <w:basedOn w:val="a0"/>
    <w:link w:val="1"/>
    <w:rsid w:val="00DF5F62"/>
    <w:rPr>
      <w:rFonts w:ascii="Arial" w:eastAsia="新細明體" w:hAnsi="Arial"/>
      <w:b/>
      <w:bCs/>
      <w:kern w:val="52"/>
      <w:sz w:val="52"/>
      <w:szCs w:val="52"/>
      <w:lang w:val="en-US" w:eastAsia="zh-TW" w:bidi="ar-SA"/>
    </w:rPr>
  </w:style>
  <w:style w:type="table" w:styleId="a9">
    <w:name w:val="Table Grid"/>
    <w:basedOn w:val="a1"/>
    <w:rsid w:val="00DF5F62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rsid w:val="00DF5F62"/>
    <w:rPr>
      <w:color w:val="0000FF"/>
      <w:u w:val="single"/>
    </w:rPr>
  </w:style>
  <w:style w:type="character" w:styleId="ab">
    <w:name w:val="page number"/>
    <w:basedOn w:val="a0"/>
    <w:rsid w:val="00DF5F62"/>
  </w:style>
  <w:style w:type="paragraph" w:styleId="11">
    <w:name w:val="toc 1"/>
    <w:basedOn w:val="a"/>
    <w:next w:val="a"/>
    <w:rsid w:val="00DF5F62"/>
    <w:pPr>
      <w:suppressAutoHyphens/>
      <w:spacing w:before="120" w:after="120" w:line="240" w:lineRule="auto"/>
    </w:pPr>
    <w:rPr>
      <w:rFonts w:ascii="Calibri" w:eastAsia="文鼎粗魏碑" w:hAnsi="Calibri" w:cs="Calibri"/>
      <w:b/>
      <w:bCs/>
      <w:caps/>
      <w:kern w:val="0"/>
      <w:sz w:val="20"/>
      <w:lang w:eastAsia="ar-SA"/>
    </w:rPr>
  </w:style>
  <w:style w:type="paragraph" w:styleId="ac">
    <w:name w:val="List Paragraph"/>
    <w:basedOn w:val="a"/>
    <w:uiPriority w:val="34"/>
    <w:qFormat/>
    <w:rsid w:val="00BA4014"/>
    <w:pPr>
      <w:ind w:leftChars="200" w:left="480"/>
    </w:pPr>
  </w:style>
  <w:style w:type="paragraph" w:styleId="ad">
    <w:name w:val="Balloon Text"/>
    <w:basedOn w:val="a"/>
    <w:link w:val="ae"/>
    <w:rsid w:val="00FE1A34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rsid w:val="00FE1A3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">
    <w:name w:val="Plain Text"/>
    <w:basedOn w:val="a"/>
    <w:link w:val="af0"/>
    <w:rsid w:val="00FC5331"/>
    <w:pPr>
      <w:spacing w:line="240" w:lineRule="auto"/>
    </w:pPr>
    <w:rPr>
      <w:rFonts w:ascii="細明體" w:eastAsia="細明體" w:hAnsi="Courier New"/>
    </w:rPr>
  </w:style>
  <w:style w:type="character" w:customStyle="1" w:styleId="af0">
    <w:name w:val="純文字 字元"/>
    <w:basedOn w:val="a0"/>
    <w:link w:val="af"/>
    <w:rsid w:val="00FC5331"/>
    <w:rPr>
      <w:rFonts w:ascii="細明體" w:eastAsia="細明體" w:hAnsi="Courier New"/>
      <w:kern w:val="2"/>
      <w:sz w:val="24"/>
    </w:rPr>
  </w:style>
  <w:style w:type="paragraph" w:styleId="2">
    <w:name w:val="Body Text Indent 2"/>
    <w:basedOn w:val="a"/>
    <w:link w:val="20"/>
    <w:rsid w:val="00191065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191065"/>
    <w:rPr>
      <w:kern w:val="2"/>
      <w:sz w:val="24"/>
    </w:rPr>
  </w:style>
  <w:style w:type="paragraph" w:styleId="31">
    <w:name w:val="Body Text Indent 3"/>
    <w:basedOn w:val="a"/>
    <w:link w:val="32"/>
    <w:rsid w:val="00191065"/>
    <w:pPr>
      <w:spacing w:after="120"/>
      <w:ind w:leftChars="200" w:left="480"/>
    </w:pPr>
    <w:rPr>
      <w:sz w:val="16"/>
      <w:szCs w:val="16"/>
    </w:rPr>
  </w:style>
  <w:style w:type="character" w:customStyle="1" w:styleId="32">
    <w:name w:val="本文縮排 3 字元"/>
    <w:basedOn w:val="a0"/>
    <w:link w:val="31"/>
    <w:rsid w:val="00191065"/>
    <w:rPr>
      <w:kern w:val="2"/>
      <w:sz w:val="16"/>
      <w:szCs w:val="16"/>
    </w:rPr>
  </w:style>
  <w:style w:type="character" w:customStyle="1" w:styleId="a4">
    <w:name w:val="本文縮排 字元"/>
    <w:basedOn w:val="a0"/>
    <w:link w:val="a3"/>
    <w:rsid w:val="00D10CD5"/>
    <w:rPr>
      <w:kern w:val="2"/>
      <w:sz w:val="24"/>
    </w:rPr>
  </w:style>
  <w:style w:type="character" w:customStyle="1" w:styleId="ft">
    <w:name w:val="ft"/>
    <w:basedOn w:val="a0"/>
    <w:rsid w:val="00027B64"/>
    <w:rPr>
      <w:rFonts w:cs="Times New Roman"/>
    </w:rPr>
  </w:style>
  <w:style w:type="paragraph" w:customStyle="1" w:styleId="0221">
    <w:name w:val="0221"/>
    <w:basedOn w:val="a"/>
    <w:rsid w:val="007E2844"/>
    <w:pPr>
      <w:widowControl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  <w:szCs w:val="24"/>
    </w:rPr>
  </w:style>
  <w:style w:type="paragraph" w:styleId="Web">
    <w:name w:val="Normal (Web)"/>
    <w:basedOn w:val="a"/>
    <w:rsid w:val="007E2844"/>
    <w:pPr>
      <w:widowControl/>
      <w:spacing w:before="100" w:beforeAutospacing="1" w:after="100" w:afterAutospacing="1" w:line="240" w:lineRule="auto"/>
    </w:pPr>
    <w:rPr>
      <w:rFonts w:ascii="新細明體" w:hAnsi="新細明體"/>
      <w:kern w:val="0"/>
      <w:szCs w:val="24"/>
    </w:rPr>
  </w:style>
  <w:style w:type="paragraph" w:styleId="af1">
    <w:name w:val="Body Text"/>
    <w:basedOn w:val="a"/>
    <w:link w:val="af2"/>
    <w:rsid w:val="00F138F0"/>
    <w:pPr>
      <w:spacing w:after="120"/>
    </w:pPr>
  </w:style>
  <w:style w:type="character" w:customStyle="1" w:styleId="af2">
    <w:name w:val="本文 字元"/>
    <w:basedOn w:val="a0"/>
    <w:link w:val="af1"/>
    <w:rsid w:val="00F138F0"/>
    <w:rPr>
      <w:kern w:val="2"/>
      <w:sz w:val="24"/>
    </w:rPr>
  </w:style>
  <w:style w:type="table" w:styleId="1-4">
    <w:name w:val="Medium Shading 1 Accent 4"/>
    <w:basedOn w:val="a1"/>
    <w:uiPriority w:val="63"/>
    <w:rsid w:val="00F138F0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1"/>
    <w:uiPriority w:val="63"/>
    <w:rsid w:val="00F87673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30">
    <w:name w:val="標題 3 字元"/>
    <w:basedOn w:val="a0"/>
    <w:link w:val="3"/>
    <w:rsid w:val="000C483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customStyle="1" w:styleId="Default">
    <w:name w:val="Default"/>
    <w:rsid w:val="0092642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5F62"/>
    <w:pPr>
      <w:widowControl w:val="0"/>
      <w:spacing w:line="400" w:lineRule="exact"/>
    </w:pPr>
    <w:rPr>
      <w:kern w:val="2"/>
      <w:sz w:val="24"/>
    </w:rPr>
  </w:style>
  <w:style w:type="paragraph" w:styleId="1">
    <w:name w:val="heading 1"/>
    <w:basedOn w:val="a"/>
    <w:next w:val="a"/>
    <w:link w:val="10"/>
    <w:qFormat/>
    <w:rsid w:val="00DF5F62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nhideWhenUsed/>
    <w:qFormat/>
    <w:rsid w:val="000C483E"/>
    <w:pPr>
      <w:keepNext/>
      <w:spacing w:line="720" w:lineRule="atLeast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F5F62"/>
    <w:pPr>
      <w:wordWrap w:val="0"/>
      <w:overflowPunct w:val="0"/>
      <w:autoSpaceDE w:val="0"/>
      <w:autoSpaceDN w:val="0"/>
      <w:ind w:firstLine="540"/>
    </w:pPr>
  </w:style>
  <w:style w:type="paragraph" w:styleId="a5">
    <w:name w:val="header"/>
    <w:basedOn w:val="a"/>
    <w:link w:val="a6"/>
    <w:rsid w:val="00DF5F6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rsid w:val="00DF5F62"/>
    <w:rPr>
      <w:rFonts w:eastAsia="新細明體"/>
      <w:kern w:val="2"/>
      <w:lang w:val="en-US" w:eastAsia="zh-TW" w:bidi="ar-SA"/>
    </w:rPr>
  </w:style>
  <w:style w:type="paragraph" w:styleId="a7">
    <w:name w:val="footer"/>
    <w:basedOn w:val="a"/>
    <w:link w:val="a8"/>
    <w:uiPriority w:val="99"/>
    <w:rsid w:val="00DF5F6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DF5F62"/>
    <w:rPr>
      <w:rFonts w:eastAsia="新細明體"/>
      <w:kern w:val="2"/>
      <w:lang w:val="en-US" w:eastAsia="zh-TW" w:bidi="ar-SA"/>
    </w:rPr>
  </w:style>
  <w:style w:type="character" w:customStyle="1" w:styleId="10">
    <w:name w:val="標題 1 字元"/>
    <w:basedOn w:val="a0"/>
    <w:link w:val="1"/>
    <w:rsid w:val="00DF5F62"/>
    <w:rPr>
      <w:rFonts w:ascii="Arial" w:eastAsia="新細明體" w:hAnsi="Arial"/>
      <w:b/>
      <w:bCs/>
      <w:kern w:val="52"/>
      <w:sz w:val="52"/>
      <w:szCs w:val="52"/>
      <w:lang w:val="en-US" w:eastAsia="zh-TW" w:bidi="ar-SA"/>
    </w:rPr>
  </w:style>
  <w:style w:type="table" w:styleId="a9">
    <w:name w:val="Table Grid"/>
    <w:basedOn w:val="a1"/>
    <w:rsid w:val="00DF5F62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rsid w:val="00DF5F62"/>
    <w:rPr>
      <w:color w:val="0000FF"/>
      <w:u w:val="single"/>
    </w:rPr>
  </w:style>
  <w:style w:type="character" w:styleId="ab">
    <w:name w:val="page number"/>
    <w:basedOn w:val="a0"/>
    <w:rsid w:val="00DF5F62"/>
  </w:style>
  <w:style w:type="paragraph" w:styleId="11">
    <w:name w:val="toc 1"/>
    <w:basedOn w:val="a"/>
    <w:next w:val="a"/>
    <w:rsid w:val="00DF5F62"/>
    <w:pPr>
      <w:suppressAutoHyphens/>
      <w:spacing w:before="120" w:after="120" w:line="240" w:lineRule="auto"/>
    </w:pPr>
    <w:rPr>
      <w:rFonts w:ascii="Calibri" w:eastAsia="文鼎粗魏碑" w:hAnsi="Calibri" w:cs="Calibri"/>
      <w:b/>
      <w:bCs/>
      <w:caps/>
      <w:kern w:val="0"/>
      <w:sz w:val="20"/>
      <w:lang w:eastAsia="ar-SA"/>
    </w:rPr>
  </w:style>
  <w:style w:type="paragraph" w:styleId="ac">
    <w:name w:val="List Paragraph"/>
    <w:basedOn w:val="a"/>
    <w:uiPriority w:val="34"/>
    <w:qFormat/>
    <w:rsid w:val="00BA4014"/>
    <w:pPr>
      <w:ind w:leftChars="200" w:left="480"/>
    </w:pPr>
  </w:style>
  <w:style w:type="paragraph" w:styleId="ad">
    <w:name w:val="Balloon Text"/>
    <w:basedOn w:val="a"/>
    <w:link w:val="ae"/>
    <w:rsid w:val="00FE1A34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rsid w:val="00FE1A3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">
    <w:name w:val="Plain Text"/>
    <w:basedOn w:val="a"/>
    <w:link w:val="af0"/>
    <w:rsid w:val="00FC5331"/>
    <w:pPr>
      <w:spacing w:line="240" w:lineRule="auto"/>
    </w:pPr>
    <w:rPr>
      <w:rFonts w:ascii="細明體" w:eastAsia="細明體" w:hAnsi="Courier New"/>
    </w:rPr>
  </w:style>
  <w:style w:type="character" w:customStyle="1" w:styleId="af0">
    <w:name w:val="純文字 字元"/>
    <w:basedOn w:val="a0"/>
    <w:link w:val="af"/>
    <w:rsid w:val="00FC5331"/>
    <w:rPr>
      <w:rFonts w:ascii="細明體" w:eastAsia="細明體" w:hAnsi="Courier New"/>
      <w:kern w:val="2"/>
      <w:sz w:val="24"/>
    </w:rPr>
  </w:style>
  <w:style w:type="paragraph" w:styleId="2">
    <w:name w:val="Body Text Indent 2"/>
    <w:basedOn w:val="a"/>
    <w:link w:val="20"/>
    <w:rsid w:val="00191065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191065"/>
    <w:rPr>
      <w:kern w:val="2"/>
      <w:sz w:val="24"/>
    </w:rPr>
  </w:style>
  <w:style w:type="paragraph" w:styleId="31">
    <w:name w:val="Body Text Indent 3"/>
    <w:basedOn w:val="a"/>
    <w:link w:val="32"/>
    <w:rsid w:val="00191065"/>
    <w:pPr>
      <w:spacing w:after="120"/>
      <w:ind w:leftChars="200" w:left="480"/>
    </w:pPr>
    <w:rPr>
      <w:sz w:val="16"/>
      <w:szCs w:val="16"/>
    </w:rPr>
  </w:style>
  <w:style w:type="character" w:customStyle="1" w:styleId="32">
    <w:name w:val="本文縮排 3 字元"/>
    <w:basedOn w:val="a0"/>
    <w:link w:val="31"/>
    <w:rsid w:val="00191065"/>
    <w:rPr>
      <w:kern w:val="2"/>
      <w:sz w:val="16"/>
      <w:szCs w:val="16"/>
    </w:rPr>
  </w:style>
  <w:style w:type="character" w:customStyle="1" w:styleId="a4">
    <w:name w:val="本文縮排 字元"/>
    <w:basedOn w:val="a0"/>
    <w:link w:val="a3"/>
    <w:rsid w:val="00D10CD5"/>
    <w:rPr>
      <w:kern w:val="2"/>
      <w:sz w:val="24"/>
    </w:rPr>
  </w:style>
  <w:style w:type="character" w:customStyle="1" w:styleId="ft">
    <w:name w:val="ft"/>
    <w:basedOn w:val="a0"/>
    <w:rsid w:val="00027B64"/>
    <w:rPr>
      <w:rFonts w:cs="Times New Roman"/>
    </w:rPr>
  </w:style>
  <w:style w:type="paragraph" w:customStyle="1" w:styleId="0221">
    <w:name w:val="0221"/>
    <w:basedOn w:val="a"/>
    <w:rsid w:val="007E2844"/>
    <w:pPr>
      <w:widowControl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  <w:szCs w:val="24"/>
    </w:rPr>
  </w:style>
  <w:style w:type="paragraph" w:styleId="Web">
    <w:name w:val="Normal (Web)"/>
    <w:basedOn w:val="a"/>
    <w:rsid w:val="007E2844"/>
    <w:pPr>
      <w:widowControl/>
      <w:spacing w:before="100" w:beforeAutospacing="1" w:after="100" w:afterAutospacing="1" w:line="240" w:lineRule="auto"/>
    </w:pPr>
    <w:rPr>
      <w:rFonts w:ascii="新細明體" w:hAnsi="新細明體"/>
      <w:kern w:val="0"/>
      <w:szCs w:val="24"/>
    </w:rPr>
  </w:style>
  <w:style w:type="paragraph" w:styleId="af1">
    <w:name w:val="Body Text"/>
    <w:basedOn w:val="a"/>
    <w:link w:val="af2"/>
    <w:rsid w:val="00F138F0"/>
    <w:pPr>
      <w:spacing w:after="120"/>
    </w:pPr>
  </w:style>
  <w:style w:type="character" w:customStyle="1" w:styleId="af2">
    <w:name w:val="本文 字元"/>
    <w:basedOn w:val="a0"/>
    <w:link w:val="af1"/>
    <w:rsid w:val="00F138F0"/>
    <w:rPr>
      <w:kern w:val="2"/>
      <w:sz w:val="24"/>
    </w:rPr>
  </w:style>
  <w:style w:type="table" w:styleId="1-4">
    <w:name w:val="Medium Shading 1 Accent 4"/>
    <w:basedOn w:val="a1"/>
    <w:uiPriority w:val="63"/>
    <w:rsid w:val="00F138F0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1"/>
    <w:uiPriority w:val="63"/>
    <w:rsid w:val="00F87673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30">
    <w:name w:val="標題 3 字元"/>
    <w:basedOn w:val="a0"/>
    <w:link w:val="3"/>
    <w:rsid w:val="000C483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customStyle="1" w:styleId="Default">
    <w:name w:val="Default"/>
    <w:rsid w:val="0092642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jpeg"/><Relationship Id="rId18" Type="http://schemas.openxmlformats.org/officeDocument/2006/relationships/hyperlink" Target="http://web20.lib.cgu.edu.tw/cgi-bin/webpac/gsweb.cgi/ccd=jXdH7T/search?s=pub%3D%22%E8%87%BA%E7%81%A3%E8%80%81%E5%B9%B4%E9%86%AB%E5%AD%B8%E6%9C%83%22.&amp;top=1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taipeihotels.tw/plus/index.php" TargetMode="External"/><Relationship Id="rId17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hyperlink" Target="http://www.puyumahotel.com.tw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cnspe.org.t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vergreen-hotels.com/TaiSugar/Web/index.php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http://www.rocnspe.org.tw" TargetMode="External"/><Relationship Id="rId19" Type="http://schemas.openxmlformats.org/officeDocument/2006/relationships/hyperlink" Target="http://web20.lib.cgu.edu.tw/cgi-bin/webpac/gsweb.cgi/ccd=jXdH7T/search?s=pub%3D%22%E8%87%BA%E7%81%A3%E8%80%81%E5%B9%B4%E9%86%AB%E5%AD%B8%E6%9C%83%22.&amp;top=1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tncha.netservice.com.tw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03ACC9-871A-4517-A086-3834D0B2B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3049</Words>
  <Characters>17383</Characters>
  <Application>Microsoft Office Word</Application>
  <DocSecurity>0</DocSecurity>
  <Lines>144</Lines>
  <Paragraphs>40</Paragraphs>
  <ScaleCrop>false</ScaleCrop>
  <Company/>
  <LinksUpToDate>false</LinksUpToDate>
  <CharactersWithSpaces>20392</CharactersWithSpaces>
  <SharedDoc>false</SharedDoc>
  <HLinks>
    <vt:vector size="78" baseType="variant">
      <vt:variant>
        <vt:i4>7340075</vt:i4>
      </vt:variant>
      <vt:variant>
        <vt:i4>39</vt:i4>
      </vt:variant>
      <vt:variant>
        <vt:i4>0</vt:i4>
      </vt:variant>
      <vt:variant>
        <vt:i4>5</vt:i4>
      </vt:variant>
      <vt:variant>
        <vt:lpwstr>http://www.sanchung-bus.com.tw/</vt:lpwstr>
      </vt:variant>
      <vt:variant>
        <vt:lpwstr/>
      </vt:variant>
      <vt:variant>
        <vt:i4>786509</vt:i4>
      </vt:variant>
      <vt:variant>
        <vt:i4>36</vt:i4>
      </vt:variant>
      <vt:variant>
        <vt:i4>0</vt:i4>
      </vt:variant>
      <vt:variant>
        <vt:i4>5</vt:i4>
      </vt:variant>
      <vt:variant>
        <vt:lpwstr>http://www.ncpfs.gov.tw/</vt:lpwstr>
      </vt:variant>
      <vt:variant>
        <vt:lpwstr/>
      </vt:variant>
      <vt:variant>
        <vt:i4>2883638</vt:i4>
      </vt:variant>
      <vt:variant>
        <vt:i4>33</vt:i4>
      </vt:variant>
      <vt:variant>
        <vt:i4>0</vt:i4>
      </vt:variant>
      <vt:variant>
        <vt:i4>5</vt:i4>
      </vt:variant>
      <vt:variant>
        <vt:lpwstr>http://ath.ntsu.edu.tw/</vt:lpwstr>
      </vt:variant>
      <vt:variant>
        <vt:lpwstr/>
      </vt:variant>
      <vt:variant>
        <vt:i4>-14024627</vt:i4>
      </vt:variant>
      <vt:variant>
        <vt:i4>30</vt:i4>
      </vt:variant>
      <vt:variant>
        <vt:i4>0</vt:i4>
      </vt:variant>
      <vt:variant>
        <vt:i4>5</vt:i4>
      </vt:variant>
      <vt:variant>
        <vt:lpwstr>http://www.ncpfs.gov.tw） </vt:lpwstr>
      </vt:variant>
      <vt:variant>
        <vt:lpwstr/>
      </vt:variant>
      <vt:variant>
        <vt:i4>2883638</vt:i4>
      </vt:variant>
      <vt:variant>
        <vt:i4>27</vt:i4>
      </vt:variant>
      <vt:variant>
        <vt:i4>0</vt:i4>
      </vt:variant>
      <vt:variant>
        <vt:i4>5</vt:i4>
      </vt:variant>
      <vt:variant>
        <vt:lpwstr>http://ath.ntsu.edu.tw/</vt:lpwstr>
      </vt:variant>
      <vt:variant>
        <vt:lpwstr/>
      </vt:variant>
      <vt:variant>
        <vt:i4>-14024627</vt:i4>
      </vt:variant>
      <vt:variant>
        <vt:i4>24</vt:i4>
      </vt:variant>
      <vt:variant>
        <vt:i4>0</vt:i4>
      </vt:variant>
      <vt:variant>
        <vt:i4>5</vt:i4>
      </vt:variant>
      <vt:variant>
        <vt:lpwstr>http://www.ncpfs.gov.tw） </vt:lpwstr>
      </vt:variant>
      <vt:variant>
        <vt:lpwstr/>
      </vt:variant>
      <vt:variant>
        <vt:i4>2883638</vt:i4>
      </vt:variant>
      <vt:variant>
        <vt:i4>21</vt:i4>
      </vt:variant>
      <vt:variant>
        <vt:i4>0</vt:i4>
      </vt:variant>
      <vt:variant>
        <vt:i4>5</vt:i4>
      </vt:variant>
      <vt:variant>
        <vt:lpwstr>http://ath.ntsu.edu.tw/</vt:lpwstr>
      </vt:variant>
      <vt:variant>
        <vt:lpwstr/>
      </vt:variant>
      <vt:variant>
        <vt:i4>-14024627</vt:i4>
      </vt:variant>
      <vt:variant>
        <vt:i4>18</vt:i4>
      </vt:variant>
      <vt:variant>
        <vt:i4>0</vt:i4>
      </vt:variant>
      <vt:variant>
        <vt:i4>5</vt:i4>
      </vt:variant>
      <vt:variant>
        <vt:lpwstr>http://www.ncpfs.gov.tw） </vt:lpwstr>
      </vt:variant>
      <vt:variant>
        <vt:lpwstr/>
      </vt:variant>
      <vt:variant>
        <vt:i4>2883638</vt:i4>
      </vt:variant>
      <vt:variant>
        <vt:i4>15</vt:i4>
      </vt:variant>
      <vt:variant>
        <vt:i4>0</vt:i4>
      </vt:variant>
      <vt:variant>
        <vt:i4>5</vt:i4>
      </vt:variant>
      <vt:variant>
        <vt:lpwstr>http://ath.ntsu.edu.tw/</vt:lpwstr>
      </vt:variant>
      <vt:variant>
        <vt:lpwstr/>
      </vt:variant>
      <vt:variant>
        <vt:i4>786509</vt:i4>
      </vt:variant>
      <vt:variant>
        <vt:i4>12</vt:i4>
      </vt:variant>
      <vt:variant>
        <vt:i4>0</vt:i4>
      </vt:variant>
      <vt:variant>
        <vt:i4>5</vt:i4>
      </vt:variant>
      <vt:variant>
        <vt:lpwstr>http://www.ncpfs.gov.tw/</vt:lpwstr>
      </vt:variant>
      <vt:variant>
        <vt:lpwstr/>
      </vt:variant>
      <vt:variant>
        <vt:i4>2883638</vt:i4>
      </vt:variant>
      <vt:variant>
        <vt:i4>9</vt:i4>
      </vt:variant>
      <vt:variant>
        <vt:i4>0</vt:i4>
      </vt:variant>
      <vt:variant>
        <vt:i4>5</vt:i4>
      </vt:variant>
      <vt:variant>
        <vt:lpwstr>http://ath.ntsu.edu.tw/</vt:lpwstr>
      </vt:variant>
      <vt:variant>
        <vt:lpwstr/>
      </vt:variant>
      <vt:variant>
        <vt:i4>786509</vt:i4>
      </vt:variant>
      <vt:variant>
        <vt:i4>6</vt:i4>
      </vt:variant>
      <vt:variant>
        <vt:i4>0</vt:i4>
      </vt:variant>
      <vt:variant>
        <vt:i4>5</vt:i4>
      </vt:variant>
      <vt:variant>
        <vt:lpwstr>http://www.ncpfs.gov.tw/</vt:lpwstr>
      </vt:variant>
      <vt:variant>
        <vt:lpwstr/>
      </vt:variant>
      <vt:variant>
        <vt:i4>2883638</vt:i4>
      </vt:variant>
      <vt:variant>
        <vt:i4>3</vt:i4>
      </vt:variant>
      <vt:variant>
        <vt:i4>0</vt:i4>
      </vt:variant>
      <vt:variant>
        <vt:i4>5</vt:i4>
      </vt:variant>
      <vt:variant>
        <vt:lpwstr>http://ath.ntsu.edu.tw/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user0428a</cp:lastModifiedBy>
  <cp:revision>2</cp:revision>
  <cp:lastPrinted>2014-08-05T07:36:00Z</cp:lastPrinted>
  <dcterms:created xsi:type="dcterms:W3CDTF">2014-09-02T01:54:00Z</dcterms:created>
  <dcterms:modified xsi:type="dcterms:W3CDTF">2014-09-02T01:54:00Z</dcterms:modified>
</cp:coreProperties>
</file>